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79BA6" w14:textId="77777777" w:rsidR="0049247C" w:rsidRPr="00956C51" w:rsidRDefault="0049247C" w:rsidP="0049247C">
      <w:pPr>
        <w:spacing w:line="360" w:lineRule="auto"/>
        <w:jc w:val="center"/>
        <w:rPr>
          <w:rFonts w:ascii="Arial" w:eastAsia="DengXian" w:hAnsi="Arial" w:cs="Arial"/>
          <w:b/>
          <w:sz w:val="27"/>
          <w:szCs w:val="27"/>
          <w:lang w:eastAsia="zh-CN"/>
        </w:rPr>
      </w:pPr>
      <w:r w:rsidRPr="00956C51">
        <w:rPr>
          <w:rFonts w:ascii="Arial" w:eastAsia="DengXian" w:hAnsi="Arial" w:cs="Arial"/>
          <w:b/>
          <w:sz w:val="27"/>
          <w:szCs w:val="27"/>
          <w:lang w:eastAsia="zh-CN"/>
        </w:rPr>
        <w:t xml:space="preserve">CONTRATO DE PRESTACIÓN DE SERVICIOS EDUCACIONALES </w:t>
      </w:r>
    </w:p>
    <w:p w14:paraId="3A7AEAA6" w14:textId="77777777" w:rsidR="0049247C" w:rsidRPr="00956C51" w:rsidRDefault="0049247C" w:rsidP="0049247C">
      <w:pPr>
        <w:spacing w:line="360" w:lineRule="auto"/>
        <w:jc w:val="center"/>
        <w:rPr>
          <w:rFonts w:ascii="Arial" w:eastAsia="DengXian" w:hAnsi="Arial" w:cs="Arial"/>
          <w:b/>
          <w:sz w:val="27"/>
          <w:szCs w:val="27"/>
          <w:lang w:eastAsia="zh-CN"/>
        </w:rPr>
      </w:pPr>
      <w:r w:rsidRPr="00956C51">
        <w:rPr>
          <w:rFonts w:ascii="Arial" w:eastAsia="DengXian" w:hAnsi="Arial" w:cs="Arial"/>
          <w:b/>
          <w:sz w:val="27"/>
          <w:szCs w:val="27"/>
          <w:lang w:eastAsia="zh-CN"/>
        </w:rPr>
        <w:t xml:space="preserve">DE </w:t>
      </w:r>
    </w:p>
    <w:p w14:paraId="1888B6C0" w14:textId="77777777" w:rsidR="0049247C" w:rsidRPr="00956C51" w:rsidRDefault="0049247C" w:rsidP="0049247C">
      <w:pPr>
        <w:spacing w:line="360" w:lineRule="auto"/>
        <w:jc w:val="center"/>
        <w:rPr>
          <w:rFonts w:ascii="Arial" w:eastAsia="DengXian" w:hAnsi="Arial" w:cs="Arial"/>
          <w:b/>
          <w:sz w:val="27"/>
          <w:szCs w:val="27"/>
          <w:lang w:eastAsia="zh-CN"/>
        </w:rPr>
      </w:pPr>
      <w:r w:rsidRPr="00956C51">
        <w:rPr>
          <w:rFonts w:ascii="Arial" w:eastAsia="DengXian" w:hAnsi="Arial" w:cs="Arial"/>
          <w:b/>
          <w:sz w:val="27"/>
          <w:szCs w:val="27"/>
          <w:lang w:eastAsia="zh-CN"/>
        </w:rPr>
        <w:t>PREGRADO POSTITULO Y/O FORMACIÓN CONTINUA</w:t>
      </w:r>
    </w:p>
    <w:p w14:paraId="4FD7B26D" w14:textId="77777777" w:rsidR="0049247C" w:rsidRPr="00956C51" w:rsidRDefault="0049247C" w:rsidP="0049247C">
      <w:pPr>
        <w:spacing w:line="360" w:lineRule="auto"/>
        <w:jc w:val="center"/>
        <w:rPr>
          <w:rFonts w:ascii="Arial" w:eastAsia="DengXian" w:hAnsi="Arial" w:cs="Arial"/>
          <w:sz w:val="27"/>
          <w:szCs w:val="27"/>
          <w:lang w:eastAsia="zh-CN"/>
        </w:rPr>
      </w:pPr>
      <w:r w:rsidRPr="00956C51">
        <w:rPr>
          <w:rFonts w:ascii="Arial" w:eastAsia="DengXian" w:hAnsi="Arial" w:cs="Arial"/>
          <w:sz w:val="27"/>
          <w:szCs w:val="27"/>
          <w:lang w:eastAsia="zh-CN"/>
        </w:rPr>
        <w:t>**************</w:t>
      </w:r>
    </w:p>
    <w:p w14:paraId="20E4CECD" w14:textId="77777777" w:rsidR="0049247C" w:rsidRPr="00956C51" w:rsidRDefault="0049247C" w:rsidP="0049247C">
      <w:pPr>
        <w:spacing w:line="276" w:lineRule="auto"/>
        <w:jc w:val="center"/>
        <w:rPr>
          <w:rFonts w:ascii="Arial" w:eastAsia="DengXian" w:hAnsi="Arial" w:cs="Arial"/>
          <w:sz w:val="27"/>
          <w:szCs w:val="27"/>
          <w:lang w:eastAsia="zh-CN"/>
        </w:rPr>
      </w:pPr>
    </w:p>
    <w:p w14:paraId="04DE41BA" w14:textId="5C9D1C08" w:rsidR="0049247C" w:rsidRPr="00956C51" w:rsidRDefault="0049247C" w:rsidP="0049247C">
      <w:pPr>
        <w:spacing w:line="276" w:lineRule="auto"/>
        <w:jc w:val="both"/>
        <w:rPr>
          <w:rFonts w:ascii="Arial" w:eastAsia="DengXian" w:hAnsi="Arial" w:cs="Arial"/>
          <w:sz w:val="27"/>
          <w:szCs w:val="27"/>
          <w:lang w:val="es-ES" w:eastAsia="zh-CN"/>
        </w:rPr>
      </w:pPr>
      <w:r w:rsidRPr="00956C51">
        <w:rPr>
          <w:rFonts w:ascii="Arial" w:eastAsia="DengXian" w:hAnsi="Arial" w:cs="Arial"/>
          <w:sz w:val="27"/>
          <w:szCs w:val="27"/>
          <w:lang w:val="es-ES" w:eastAsia="zh-CN"/>
        </w:rPr>
        <w:t xml:space="preserve">En ……………, a ……. de ………. del año 20…, entre </w:t>
      </w:r>
      <w:r w:rsidRPr="00956C51">
        <w:rPr>
          <w:rFonts w:ascii="Arial" w:eastAsia="DengXian" w:hAnsi="Arial" w:cs="Arial"/>
          <w:b/>
          <w:sz w:val="27"/>
          <w:szCs w:val="27"/>
          <w:lang w:val="es-ES" w:eastAsia="zh-CN"/>
        </w:rPr>
        <w:t>UNIVERSIDAD DEL ALBA</w:t>
      </w:r>
      <w:r w:rsidRPr="00956C51">
        <w:rPr>
          <w:rFonts w:ascii="Arial" w:eastAsia="DengXian" w:hAnsi="Arial" w:cs="Arial"/>
          <w:sz w:val="27"/>
          <w:szCs w:val="27"/>
          <w:lang w:val="es-ES" w:eastAsia="zh-CN"/>
        </w:rPr>
        <w:t xml:space="preserve">, corporación de derecho privado sin fines de lucro y del giro de su denominación, R.U.T Nº </w:t>
      </w:r>
      <w:r w:rsidRPr="00956C51">
        <w:rPr>
          <w:rFonts w:ascii="Arial" w:eastAsia="DengXian" w:hAnsi="Arial" w:cs="Arial"/>
          <w:b/>
          <w:bCs/>
          <w:sz w:val="27"/>
          <w:szCs w:val="27"/>
          <w:lang w:val="es-ES" w:eastAsia="zh-CN"/>
        </w:rPr>
        <w:t>71.541.900-9</w:t>
      </w:r>
      <w:r w:rsidRPr="00956C51">
        <w:rPr>
          <w:rFonts w:ascii="Arial" w:eastAsia="DengXian" w:hAnsi="Arial" w:cs="Arial"/>
          <w:sz w:val="27"/>
          <w:szCs w:val="27"/>
          <w:lang w:val="es-ES" w:eastAsia="zh-CN"/>
        </w:rPr>
        <w:t xml:space="preserve">, representada convencionalmente por su </w:t>
      </w:r>
      <w:r w:rsidRPr="00956C51">
        <w:rPr>
          <w:rFonts w:ascii="Arial" w:eastAsia="Cambria" w:hAnsi="Arial" w:cs="Arial"/>
          <w:sz w:val="27"/>
          <w:szCs w:val="27"/>
          <w:lang w:val="es-ES" w:eastAsia="zh-CN"/>
        </w:rPr>
        <w:t xml:space="preserve">Rector don </w:t>
      </w:r>
      <w:r w:rsidRPr="00956C51">
        <w:rPr>
          <w:rFonts w:ascii="Arial" w:eastAsia="Cambria" w:hAnsi="Arial" w:cs="Arial"/>
          <w:b/>
          <w:bCs/>
          <w:sz w:val="27"/>
          <w:szCs w:val="27"/>
          <w:lang w:val="es-ES" w:eastAsia="zh-CN"/>
        </w:rPr>
        <w:t>RAFAEL ROSELL AIQUEL</w:t>
      </w:r>
      <w:r w:rsidRPr="00956C51">
        <w:rPr>
          <w:rFonts w:ascii="Arial" w:eastAsia="Cambria" w:hAnsi="Arial" w:cs="Arial"/>
          <w:sz w:val="27"/>
          <w:szCs w:val="27"/>
          <w:lang w:val="es-ES" w:eastAsia="zh-CN"/>
        </w:rPr>
        <w:t xml:space="preserve">, abogado, cédula nacional de identidad Nº </w:t>
      </w:r>
      <w:bookmarkStart w:id="0" w:name="_Hlk1994244"/>
      <w:r w:rsidRPr="00956C51">
        <w:rPr>
          <w:rFonts w:ascii="Arial" w:eastAsia="Cambria" w:hAnsi="Arial" w:cs="Arial"/>
          <w:b/>
          <w:bCs/>
          <w:sz w:val="27"/>
          <w:szCs w:val="27"/>
          <w:lang w:val="es-ES" w:eastAsia="zh-CN"/>
        </w:rPr>
        <w:t>8.350.066-2</w:t>
      </w:r>
      <w:bookmarkEnd w:id="0"/>
      <w:r w:rsidRPr="00956C51">
        <w:rPr>
          <w:rFonts w:ascii="Arial" w:eastAsia="DengXian" w:hAnsi="Arial" w:cs="Arial"/>
          <w:sz w:val="27"/>
          <w:szCs w:val="27"/>
          <w:lang w:val="es-ES" w:eastAsia="zh-CN"/>
        </w:rPr>
        <w:t>, ambos domiciliados, para estos efectos,</w:t>
      </w:r>
      <w:r w:rsidRPr="00956C51">
        <w:rPr>
          <w:rFonts w:ascii="Arial" w:eastAsia="DengXian" w:hAnsi="Arial" w:cs="Arial"/>
          <w:sz w:val="27"/>
          <w:szCs w:val="27"/>
          <w:lang w:val="es-CL" w:eastAsia="zh-CN"/>
        </w:rPr>
        <w:t xml:space="preserve"> en Avenida Ejercito Libertador N° 171 a 177, comuna de Santiago</w:t>
      </w:r>
      <w:r w:rsidRPr="00956C51">
        <w:rPr>
          <w:rFonts w:ascii="Arial" w:eastAsia="DengXian" w:hAnsi="Arial" w:cs="Arial"/>
          <w:sz w:val="27"/>
          <w:szCs w:val="27"/>
          <w:lang w:val="es-ES" w:eastAsia="zh-CN"/>
        </w:rPr>
        <w:t>, Región Metropolitana, en adelante “</w:t>
      </w:r>
      <w:r w:rsidR="006D0627" w:rsidRPr="00956C51">
        <w:rPr>
          <w:rFonts w:ascii="Arial" w:eastAsia="DengXian" w:hAnsi="Arial" w:cs="Arial"/>
          <w:b/>
          <w:sz w:val="27"/>
          <w:szCs w:val="27"/>
          <w:lang w:val="es-ES" w:eastAsia="zh-CN"/>
        </w:rPr>
        <w:t xml:space="preserve">LA UNIVERSIDAD”, </w:t>
      </w:r>
      <w:r w:rsidRPr="00956C51">
        <w:rPr>
          <w:rFonts w:ascii="Arial" w:eastAsia="DengXian" w:hAnsi="Arial" w:cs="Arial"/>
          <w:sz w:val="27"/>
          <w:szCs w:val="27"/>
          <w:lang w:val="es-ES" w:eastAsia="zh-CN"/>
        </w:rPr>
        <w:t>por una parte; y por la otra:</w:t>
      </w:r>
    </w:p>
    <w:p w14:paraId="5D8C3956" w14:textId="77777777" w:rsidR="0049247C" w:rsidRPr="00956C51" w:rsidRDefault="0049247C" w:rsidP="0049247C">
      <w:pPr>
        <w:spacing w:line="276" w:lineRule="auto"/>
        <w:rPr>
          <w:rFonts w:ascii="Arial" w:eastAsia="DengXian" w:hAnsi="Arial" w:cs="Arial"/>
          <w:sz w:val="27"/>
          <w:szCs w:val="27"/>
          <w:lang w:val="es-ES" w:eastAsia="zh-CN"/>
        </w:rPr>
      </w:pPr>
    </w:p>
    <w:p w14:paraId="67807DFE" w14:textId="77777777" w:rsidR="0049247C" w:rsidRPr="00956C51" w:rsidRDefault="0049247C" w:rsidP="0049247C">
      <w:pPr>
        <w:spacing w:line="276" w:lineRule="auto"/>
        <w:rPr>
          <w:rFonts w:ascii="Arial" w:eastAsia="DengXian" w:hAnsi="Arial" w:cs="Arial"/>
          <w:b/>
          <w:bCs/>
          <w:sz w:val="27"/>
          <w:szCs w:val="27"/>
          <w:lang w:eastAsia="zh-CN"/>
        </w:rPr>
      </w:pPr>
      <w:r w:rsidRPr="00956C51">
        <w:rPr>
          <w:rFonts w:ascii="Arial" w:eastAsia="DengXian" w:hAnsi="Arial" w:cs="Arial"/>
          <w:b/>
          <w:bCs/>
          <w:sz w:val="27"/>
          <w:szCs w:val="27"/>
          <w:lang w:eastAsia="zh-CN"/>
        </w:rPr>
        <w:t>ESTUDIANTE:</w:t>
      </w:r>
    </w:p>
    <w:p w14:paraId="476E6CBD" w14:textId="77777777" w:rsidR="0049247C" w:rsidRPr="00956C51" w:rsidRDefault="0049247C" w:rsidP="0049247C">
      <w:pPr>
        <w:spacing w:line="276" w:lineRule="auto"/>
        <w:rPr>
          <w:rFonts w:ascii="Arial" w:eastAsia="DengXian" w:hAnsi="Arial" w:cs="Arial"/>
          <w:sz w:val="27"/>
          <w:szCs w:val="27"/>
          <w:lang w:eastAsia="zh-CN"/>
        </w:rPr>
      </w:pPr>
    </w:p>
    <w:tbl>
      <w:tblPr>
        <w:tblStyle w:val="Tablaconcuadrcula1"/>
        <w:tblW w:w="0" w:type="auto"/>
        <w:tblLook w:val="04A0" w:firstRow="1" w:lastRow="0" w:firstColumn="1" w:lastColumn="0" w:noHBand="0" w:noVBand="1"/>
      </w:tblPr>
      <w:tblGrid>
        <w:gridCol w:w="3256"/>
        <w:gridCol w:w="5238"/>
      </w:tblGrid>
      <w:tr w:rsidR="0049247C" w:rsidRPr="00956C51" w14:paraId="311DA897" w14:textId="77777777" w:rsidTr="0049247C">
        <w:tc>
          <w:tcPr>
            <w:tcW w:w="3256" w:type="dxa"/>
          </w:tcPr>
          <w:p w14:paraId="724E64FA" w14:textId="77777777" w:rsidR="0049247C" w:rsidRPr="00956C51" w:rsidRDefault="0049247C" w:rsidP="0049247C">
            <w:pPr>
              <w:spacing w:line="276" w:lineRule="auto"/>
              <w:rPr>
                <w:rFonts w:ascii="Arial" w:hAnsi="Arial" w:cs="Arial"/>
                <w:sz w:val="27"/>
                <w:szCs w:val="27"/>
              </w:rPr>
            </w:pPr>
            <w:r w:rsidRPr="00956C51">
              <w:rPr>
                <w:rFonts w:ascii="Arial" w:hAnsi="Arial" w:cs="Arial"/>
                <w:sz w:val="27"/>
                <w:szCs w:val="27"/>
              </w:rPr>
              <w:t>NOMBRE</w:t>
            </w:r>
          </w:p>
        </w:tc>
        <w:tc>
          <w:tcPr>
            <w:tcW w:w="5238" w:type="dxa"/>
          </w:tcPr>
          <w:p w14:paraId="4484AE40" w14:textId="77777777" w:rsidR="0049247C" w:rsidRPr="00956C51" w:rsidRDefault="0049247C" w:rsidP="0049247C">
            <w:pPr>
              <w:spacing w:line="276" w:lineRule="auto"/>
              <w:rPr>
                <w:rFonts w:ascii="Arial" w:hAnsi="Arial" w:cs="Arial"/>
                <w:sz w:val="27"/>
                <w:szCs w:val="27"/>
              </w:rPr>
            </w:pPr>
          </w:p>
        </w:tc>
      </w:tr>
      <w:tr w:rsidR="0049247C" w:rsidRPr="00956C51" w14:paraId="0436BB1C" w14:textId="77777777" w:rsidTr="0049247C">
        <w:tc>
          <w:tcPr>
            <w:tcW w:w="3256" w:type="dxa"/>
          </w:tcPr>
          <w:p w14:paraId="59D96C71" w14:textId="77777777" w:rsidR="0049247C" w:rsidRPr="00956C51" w:rsidRDefault="0049247C" w:rsidP="0049247C">
            <w:pPr>
              <w:spacing w:line="276" w:lineRule="auto"/>
              <w:rPr>
                <w:rFonts w:ascii="Arial" w:hAnsi="Arial" w:cs="Arial"/>
                <w:sz w:val="27"/>
                <w:szCs w:val="27"/>
              </w:rPr>
            </w:pPr>
            <w:r w:rsidRPr="00956C51">
              <w:rPr>
                <w:rFonts w:ascii="Arial" w:hAnsi="Arial" w:cs="Arial"/>
                <w:sz w:val="27"/>
                <w:szCs w:val="27"/>
              </w:rPr>
              <w:t>R.U.T.</w:t>
            </w:r>
          </w:p>
        </w:tc>
        <w:tc>
          <w:tcPr>
            <w:tcW w:w="5238" w:type="dxa"/>
          </w:tcPr>
          <w:p w14:paraId="0521FEC0" w14:textId="77777777" w:rsidR="0049247C" w:rsidRPr="00956C51" w:rsidRDefault="0049247C" w:rsidP="0049247C">
            <w:pPr>
              <w:spacing w:line="276" w:lineRule="auto"/>
              <w:rPr>
                <w:rFonts w:ascii="Arial" w:hAnsi="Arial" w:cs="Arial"/>
                <w:sz w:val="27"/>
                <w:szCs w:val="27"/>
              </w:rPr>
            </w:pPr>
          </w:p>
        </w:tc>
      </w:tr>
      <w:tr w:rsidR="0049247C" w:rsidRPr="00956C51" w14:paraId="500D0C95" w14:textId="77777777" w:rsidTr="0049247C">
        <w:tc>
          <w:tcPr>
            <w:tcW w:w="3256" w:type="dxa"/>
          </w:tcPr>
          <w:p w14:paraId="42B4CCDB" w14:textId="77777777" w:rsidR="0049247C" w:rsidRPr="00956C51" w:rsidRDefault="0049247C" w:rsidP="0049247C">
            <w:pPr>
              <w:spacing w:line="276" w:lineRule="auto"/>
              <w:rPr>
                <w:rFonts w:ascii="Arial" w:hAnsi="Arial" w:cs="Arial"/>
                <w:sz w:val="27"/>
                <w:szCs w:val="27"/>
              </w:rPr>
            </w:pPr>
            <w:r w:rsidRPr="00956C51">
              <w:rPr>
                <w:rFonts w:ascii="Arial" w:hAnsi="Arial" w:cs="Arial"/>
                <w:sz w:val="27"/>
                <w:szCs w:val="27"/>
              </w:rPr>
              <w:t>DOMICILIO</w:t>
            </w:r>
          </w:p>
        </w:tc>
        <w:tc>
          <w:tcPr>
            <w:tcW w:w="5238" w:type="dxa"/>
          </w:tcPr>
          <w:p w14:paraId="2D23C36E" w14:textId="77777777" w:rsidR="0049247C" w:rsidRPr="00956C51" w:rsidRDefault="0049247C" w:rsidP="0049247C">
            <w:pPr>
              <w:spacing w:line="276" w:lineRule="auto"/>
              <w:rPr>
                <w:rFonts w:ascii="Arial" w:hAnsi="Arial" w:cs="Arial"/>
                <w:sz w:val="27"/>
                <w:szCs w:val="27"/>
              </w:rPr>
            </w:pPr>
          </w:p>
        </w:tc>
      </w:tr>
      <w:tr w:rsidR="0049247C" w:rsidRPr="00956C51" w14:paraId="30378C6A" w14:textId="77777777" w:rsidTr="0049247C">
        <w:tc>
          <w:tcPr>
            <w:tcW w:w="3256" w:type="dxa"/>
          </w:tcPr>
          <w:p w14:paraId="1FA87DC2" w14:textId="77777777" w:rsidR="0049247C" w:rsidRPr="00956C51" w:rsidRDefault="0049247C" w:rsidP="0049247C">
            <w:pPr>
              <w:spacing w:line="276" w:lineRule="auto"/>
              <w:rPr>
                <w:rFonts w:ascii="Arial" w:hAnsi="Arial" w:cs="Arial"/>
                <w:sz w:val="27"/>
                <w:szCs w:val="27"/>
              </w:rPr>
            </w:pPr>
            <w:r w:rsidRPr="00956C51">
              <w:rPr>
                <w:rFonts w:ascii="Arial" w:hAnsi="Arial" w:cs="Arial"/>
                <w:sz w:val="27"/>
                <w:szCs w:val="27"/>
              </w:rPr>
              <w:t>COMUNA Y REGIÓN</w:t>
            </w:r>
          </w:p>
        </w:tc>
        <w:tc>
          <w:tcPr>
            <w:tcW w:w="5238" w:type="dxa"/>
          </w:tcPr>
          <w:p w14:paraId="1DED35D9" w14:textId="77777777" w:rsidR="0049247C" w:rsidRPr="00956C51" w:rsidRDefault="0049247C" w:rsidP="0049247C">
            <w:pPr>
              <w:spacing w:line="276" w:lineRule="auto"/>
              <w:rPr>
                <w:rFonts w:ascii="Arial" w:hAnsi="Arial" w:cs="Arial"/>
                <w:sz w:val="27"/>
                <w:szCs w:val="27"/>
              </w:rPr>
            </w:pPr>
          </w:p>
        </w:tc>
      </w:tr>
    </w:tbl>
    <w:p w14:paraId="5E129C64" w14:textId="77777777" w:rsidR="0049247C" w:rsidRPr="00956C51" w:rsidRDefault="0049247C" w:rsidP="0049247C">
      <w:pPr>
        <w:spacing w:line="276" w:lineRule="auto"/>
        <w:rPr>
          <w:rFonts w:ascii="Arial" w:eastAsia="DengXian" w:hAnsi="Arial" w:cs="Arial"/>
          <w:sz w:val="27"/>
          <w:szCs w:val="27"/>
          <w:lang w:eastAsia="zh-CN"/>
        </w:rPr>
      </w:pPr>
    </w:p>
    <w:p w14:paraId="0B069906" w14:textId="77777777" w:rsidR="0049247C" w:rsidRPr="00956C51" w:rsidRDefault="0049247C" w:rsidP="0049247C">
      <w:pPr>
        <w:spacing w:line="276" w:lineRule="auto"/>
        <w:rPr>
          <w:rFonts w:ascii="Arial" w:eastAsia="DengXian" w:hAnsi="Arial" w:cs="Arial"/>
          <w:b/>
          <w:bCs/>
          <w:sz w:val="27"/>
          <w:szCs w:val="27"/>
          <w:lang w:eastAsia="zh-CN"/>
        </w:rPr>
      </w:pPr>
      <w:r w:rsidRPr="00956C51">
        <w:rPr>
          <w:rFonts w:ascii="Arial" w:eastAsia="DengXian" w:hAnsi="Arial" w:cs="Arial"/>
          <w:b/>
          <w:bCs/>
          <w:sz w:val="27"/>
          <w:szCs w:val="27"/>
          <w:lang w:eastAsia="zh-CN"/>
        </w:rPr>
        <w:t>SOSTENEDOR ECONÓMICO:</w:t>
      </w:r>
    </w:p>
    <w:p w14:paraId="172935DA" w14:textId="77777777" w:rsidR="0049247C" w:rsidRPr="00956C51" w:rsidRDefault="0049247C" w:rsidP="0049247C">
      <w:pPr>
        <w:spacing w:line="276" w:lineRule="auto"/>
        <w:rPr>
          <w:rFonts w:ascii="Arial" w:eastAsia="DengXian" w:hAnsi="Arial" w:cs="Arial"/>
          <w:sz w:val="27"/>
          <w:szCs w:val="27"/>
          <w:lang w:eastAsia="zh-CN"/>
        </w:rPr>
      </w:pPr>
    </w:p>
    <w:tbl>
      <w:tblPr>
        <w:tblStyle w:val="Tablaconcuadrcula1"/>
        <w:tblW w:w="0" w:type="auto"/>
        <w:tblLook w:val="04A0" w:firstRow="1" w:lastRow="0" w:firstColumn="1" w:lastColumn="0" w:noHBand="0" w:noVBand="1"/>
      </w:tblPr>
      <w:tblGrid>
        <w:gridCol w:w="3256"/>
        <w:gridCol w:w="5238"/>
      </w:tblGrid>
      <w:tr w:rsidR="0049247C" w:rsidRPr="00956C51" w14:paraId="0784785A" w14:textId="77777777" w:rsidTr="0049247C">
        <w:tc>
          <w:tcPr>
            <w:tcW w:w="3256" w:type="dxa"/>
          </w:tcPr>
          <w:p w14:paraId="2303A84A" w14:textId="77777777" w:rsidR="0049247C" w:rsidRPr="00956C51" w:rsidRDefault="0049247C" w:rsidP="0049247C">
            <w:pPr>
              <w:spacing w:line="276" w:lineRule="auto"/>
              <w:rPr>
                <w:rFonts w:ascii="Arial" w:hAnsi="Arial" w:cs="Arial"/>
                <w:sz w:val="27"/>
                <w:szCs w:val="27"/>
              </w:rPr>
            </w:pPr>
            <w:r w:rsidRPr="00956C51">
              <w:rPr>
                <w:rFonts w:ascii="Arial" w:hAnsi="Arial" w:cs="Arial"/>
                <w:sz w:val="27"/>
                <w:szCs w:val="27"/>
              </w:rPr>
              <w:t>NOMBRE</w:t>
            </w:r>
          </w:p>
        </w:tc>
        <w:tc>
          <w:tcPr>
            <w:tcW w:w="5238" w:type="dxa"/>
          </w:tcPr>
          <w:p w14:paraId="5E5BEC48" w14:textId="77777777" w:rsidR="0049247C" w:rsidRPr="00956C51" w:rsidRDefault="0049247C" w:rsidP="0049247C">
            <w:pPr>
              <w:spacing w:line="276" w:lineRule="auto"/>
              <w:rPr>
                <w:rFonts w:ascii="Arial" w:hAnsi="Arial" w:cs="Arial"/>
                <w:sz w:val="27"/>
                <w:szCs w:val="27"/>
              </w:rPr>
            </w:pPr>
          </w:p>
        </w:tc>
      </w:tr>
      <w:tr w:rsidR="0049247C" w:rsidRPr="00956C51" w14:paraId="29D1257C" w14:textId="77777777" w:rsidTr="0049247C">
        <w:tc>
          <w:tcPr>
            <w:tcW w:w="3256" w:type="dxa"/>
          </w:tcPr>
          <w:p w14:paraId="0009C148" w14:textId="77777777" w:rsidR="0049247C" w:rsidRPr="00956C51" w:rsidRDefault="0049247C" w:rsidP="0049247C">
            <w:pPr>
              <w:spacing w:line="276" w:lineRule="auto"/>
              <w:rPr>
                <w:rFonts w:ascii="Arial" w:hAnsi="Arial" w:cs="Arial"/>
                <w:sz w:val="27"/>
                <w:szCs w:val="27"/>
              </w:rPr>
            </w:pPr>
            <w:r w:rsidRPr="00956C51">
              <w:rPr>
                <w:rFonts w:ascii="Arial" w:hAnsi="Arial" w:cs="Arial"/>
                <w:sz w:val="27"/>
                <w:szCs w:val="27"/>
              </w:rPr>
              <w:t>R.U.T.</w:t>
            </w:r>
          </w:p>
        </w:tc>
        <w:tc>
          <w:tcPr>
            <w:tcW w:w="5238" w:type="dxa"/>
          </w:tcPr>
          <w:p w14:paraId="11489D8F" w14:textId="77777777" w:rsidR="0049247C" w:rsidRPr="00956C51" w:rsidRDefault="0049247C" w:rsidP="0049247C">
            <w:pPr>
              <w:spacing w:line="276" w:lineRule="auto"/>
              <w:rPr>
                <w:rFonts w:ascii="Arial" w:hAnsi="Arial" w:cs="Arial"/>
                <w:sz w:val="27"/>
                <w:szCs w:val="27"/>
              </w:rPr>
            </w:pPr>
          </w:p>
        </w:tc>
      </w:tr>
      <w:tr w:rsidR="0049247C" w:rsidRPr="00956C51" w14:paraId="4C32B4F4" w14:textId="77777777" w:rsidTr="0049247C">
        <w:tc>
          <w:tcPr>
            <w:tcW w:w="3256" w:type="dxa"/>
          </w:tcPr>
          <w:p w14:paraId="5797BF76" w14:textId="77777777" w:rsidR="0049247C" w:rsidRPr="00956C51" w:rsidRDefault="0049247C" w:rsidP="0049247C">
            <w:pPr>
              <w:spacing w:line="276" w:lineRule="auto"/>
              <w:rPr>
                <w:rFonts w:ascii="Arial" w:hAnsi="Arial" w:cs="Arial"/>
                <w:sz w:val="27"/>
                <w:szCs w:val="27"/>
              </w:rPr>
            </w:pPr>
            <w:r w:rsidRPr="00956C51">
              <w:rPr>
                <w:rFonts w:ascii="Arial" w:hAnsi="Arial" w:cs="Arial"/>
                <w:sz w:val="27"/>
                <w:szCs w:val="27"/>
              </w:rPr>
              <w:t>DOMICILIO</w:t>
            </w:r>
          </w:p>
        </w:tc>
        <w:tc>
          <w:tcPr>
            <w:tcW w:w="5238" w:type="dxa"/>
          </w:tcPr>
          <w:p w14:paraId="7398E915" w14:textId="77777777" w:rsidR="0049247C" w:rsidRPr="00956C51" w:rsidRDefault="0049247C" w:rsidP="0049247C">
            <w:pPr>
              <w:spacing w:line="276" w:lineRule="auto"/>
              <w:rPr>
                <w:rFonts w:ascii="Arial" w:hAnsi="Arial" w:cs="Arial"/>
                <w:sz w:val="27"/>
                <w:szCs w:val="27"/>
              </w:rPr>
            </w:pPr>
          </w:p>
        </w:tc>
      </w:tr>
      <w:tr w:rsidR="0049247C" w:rsidRPr="00956C51" w14:paraId="566B8871" w14:textId="77777777" w:rsidTr="0049247C">
        <w:tc>
          <w:tcPr>
            <w:tcW w:w="3256" w:type="dxa"/>
          </w:tcPr>
          <w:p w14:paraId="5054C4E3" w14:textId="77777777" w:rsidR="0049247C" w:rsidRPr="00956C51" w:rsidRDefault="0049247C" w:rsidP="0049247C">
            <w:pPr>
              <w:spacing w:line="276" w:lineRule="auto"/>
              <w:rPr>
                <w:rFonts w:ascii="Arial" w:hAnsi="Arial" w:cs="Arial"/>
                <w:sz w:val="27"/>
                <w:szCs w:val="27"/>
              </w:rPr>
            </w:pPr>
            <w:r w:rsidRPr="00956C51">
              <w:rPr>
                <w:rFonts w:ascii="Arial" w:hAnsi="Arial" w:cs="Arial"/>
                <w:sz w:val="27"/>
                <w:szCs w:val="27"/>
              </w:rPr>
              <w:t>COMUNA Y REGIÓN</w:t>
            </w:r>
          </w:p>
        </w:tc>
        <w:tc>
          <w:tcPr>
            <w:tcW w:w="5238" w:type="dxa"/>
          </w:tcPr>
          <w:p w14:paraId="5F1226E8" w14:textId="77777777" w:rsidR="0049247C" w:rsidRPr="00956C51" w:rsidRDefault="0049247C" w:rsidP="0049247C">
            <w:pPr>
              <w:spacing w:line="276" w:lineRule="auto"/>
              <w:rPr>
                <w:rFonts w:ascii="Arial" w:hAnsi="Arial" w:cs="Arial"/>
                <w:sz w:val="27"/>
                <w:szCs w:val="27"/>
              </w:rPr>
            </w:pPr>
          </w:p>
        </w:tc>
      </w:tr>
    </w:tbl>
    <w:p w14:paraId="765E420C" w14:textId="77777777" w:rsidR="0049247C" w:rsidRPr="00956C51" w:rsidRDefault="0049247C" w:rsidP="0049247C">
      <w:pPr>
        <w:spacing w:line="276" w:lineRule="auto"/>
        <w:rPr>
          <w:rFonts w:ascii="Arial" w:eastAsia="DengXian" w:hAnsi="Arial" w:cs="Arial"/>
          <w:sz w:val="27"/>
          <w:szCs w:val="27"/>
          <w:lang w:eastAsia="zh-CN"/>
        </w:rPr>
      </w:pPr>
    </w:p>
    <w:p w14:paraId="1918AEE3" w14:textId="77777777" w:rsidR="0049247C" w:rsidRPr="00956C51" w:rsidRDefault="0049247C" w:rsidP="0049247C">
      <w:pPr>
        <w:spacing w:line="276" w:lineRule="auto"/>
        <w:rPr>
          <w:rFonts w:ascii="Arial" w:eastAsia="DengXian" w:hAnsi="Arial" w:cs="Arial"/>
          <w:sz w:val="27"/>
          <w:szCs w:val="27"/>
          <w:lang w:eastAsia="zh-CN"/>
        </w:rPr>
      </w:pPr>
      <w:r w:rsidRPr="00956C51">
        <w:rPr>
          <w:rFonts w:ascii="Arial" w:eastAsia="DengXian" w:hAnsi="Arial" w:cs="Arial"/>
          <w:sz w:val="27"/>
          <w:szCs w:val="27"/>
          <w:lang w:eastAsia="zh-CN"/>
        </w:rPr>
        <w:lastRenderedPageBreak/>
        <w:t>Se ha convenido el presente contrato:</w:t>
      </w:r>
    </w:p>
    <w:p w14:paraId="62F9FCED" w14:textId="77777777" w:rsidR="0049247C" w:rsidRPr="00956C51" w:rsidRDefault="0049247C" w:rsidP="0049247C">
      <w:pPr>
        <w:spacing w:line="276" w:lineRule="auto"/>
        <w:rPr>
          <w:rFonts w:ascii="Arial" w:eastAsia="DengXian" w:hAnsi="Arial" w:cs="Arial"/>
          <w:sz w:val="27"/>
          <w:szCs w:val="27"/>
          <w:lang w:eastAsia="zh-CN"/>
        </w:rPr>
      </w:pPr>
    </w:p>
    <w:p w14:paraId="2B68EE5C" w14:textId="77777777" w:rsidR="0049247C" w:rsidRPr="00956C51" w:rsidRDefault="0049247C" w:rsidP="0049247C">
      <w:pPr>
        <w:spacing w:line="276" w:lineRule="auto"/>
        <w:jc w:val="both"/>
        <w:rPr>
          <w:rFonts w:ascii="Arial" w:eastAsia="DengXian" w:hAnsi="Arial" w:cs="Arial"/>
          <w:w w:val="105"/>
          <w:sz w:val="27"/>
          <w:szCs w:val="27"/>
          <w:lang w:eastAsia="zh-CN"/>
        </w:rPr>
      </w:pPr>
      <w:r w:rsidRPr="00956C51">
        <w:rPr>
          <w:rFonts w:ascii="Arial" w:eastAsia="DengXian" w:hAnsi="Arial" w:cs="Arial"/>
          <w:b/>
          <w:bCs/>
          <w:w w:val="105"/>
          <w:sz w:val="27"/>
          <w:szCs w:val="27"/>
          <w:lang w:eastAsia="zh-CN"/>
        </w:rPr>
        <w:t>PRIMERO:</w:t>
      </w:r>
      <w:r w:rsidRPr="00956C51">
        <w:rPr>
          <w:rFonts w:ascii="Arial" w:eastAsia="DengXian" w:hAnsi="Arial" w:cs="Arial"/>
          <w:spacing w:val="3"/>
          <w:w w:val="105"/>
          <w:sz w:val="27"/>
          <w:szCs w:val="27"/>
          <w:lang w:eastAsia="zh-CN"/>
        </w:rPr>
        <w:t xml:space="preserve"> </w:t>
      </w:r>
      <w:r w:rsidRPr="00956C51">
        <w:rPr>
          <w:rFonts w:ascii="Arial" w:eastAsia="DengXian" w:hAnsi="Arial" w:cs="Arial"/>
          <w:w w:val="105"/>
          <w:sz w:val="27"/>
          <w:szCs w:val="27"/>
          <w:lang w:eastAsia="zh-CN"/>
        </w:rPr>
        <w:t>El</w:t>
      </w:r>
      <w:r w:rsidRPr="00956C51">
        <w:rPr>
          <w:rFonts w:ascii="Arial" w:eastAsia="DengXian" w:hAnsi="Arial" w:cs="Arial"/>
          <w:spacing w:val="49"/>
          <w:w w:val="105"/>
          <w:sz w:val="27"/>
          <w:szCs w:val="27"/>
          <w:lang w:eastAsia="zh-CN"/>
        </w:rPr>
        <w:t xml:space="preserve"> </w:t>
      </w:r>
      <w:r w:rsidRPr="00956C51">
        <w:rPr>
          <w:rFonts w:ascii="Arial" w:eastAsia="DengXian" w:hAnsi="Arial" w:cs="Arial"/>
          <w:w w:val="105"/>
          <w:sz w:val="27"/>
          <w:szCs w:val="27"/>
          <w:lang w:eastAsia="zh-CN"/>
        </w:rPr>
        <w:t>Sostenedor Económico/alumno</w:t>
      </w:r>
      <w:r w:rsidRPr="00956C51">
        <w:rPr>
          <w:rFonts w:ascii="Arial" w:eastAsia="DengXian" w:hAnsi="Arial" w:cs="Arial"/>
          <w:spacing w:val="42"/>
          <w:w w:val="105"/>
          <w:sz w:val="27"/>
          <w:szCs w:val="27"/>
          <w:lang w:eastAsia="zh-CN"/>
        </w:rPr>
        <w:t xml:space="preserve"> </w:t>
      </w:r>
      <w:r w:rsidRPr="00956C51">
        <w:rPr>
          <w:rFonts w:ascii="Arial" w:eastAsia="DengXian" w:hAnsi="Arial" w:cs="Arial"/>
          <w:w w:val="105"/>
          <w:sz w:val="27"/>
          <w:szCs w:val="27"/>
          <w:lang w:eastAsia="zh-CN"/>
        </w:rPr>
        <w:t>(según</w:t>
      </w:r>
      <w:r w:rsidRPr="00956C51">
        <w:rPr>
          <w:rFonts w:ascii="Arial" w:eastAsia="DengXian" w:hAnsi="Arial" w:cs="Arial"/>
          <w:spacing w:val="51"/>
          <w:w w:val="105"/>
          <w:sz w:val="27"/>
          <w:szCs w:val="27"/>
          <w:lang w:eastAsia="zh-CN"/>
        </w:rPr>
        <w:t xml:space="preserve"> </w:t>
      </w:r>
      <w:r w:rsidRPr="00956C51">
        <w:rPr>
          <w:rFonts w:ascii="Arial" w:eastAsia="DengXian" w:hAnsi="Arial" w:cs="Arial"/>
          <w:w w:val="105"/>
          <w:sz w:val="27"/>
          <w:szCs w:val="27"/>
          <w:lang w:eastAsia="zh-CN"/>
        </w:rPr>
        <w:t xml:space="preserve">corresponda), </w:t>
      </w:r>
      <w:r w:rsidRPr="00956C51">
        <w:rPr>
          <w:rFonts w:ascii="Arial" w:eastAsia="DengXian" w:hAnsi="Arial" w:cs="Arial"/>
          <w:spacing w:val="19"/>
          <w:w w:val="105"/>
          <w:sz w:val="27"/>
          <w:szCs w:val="27"/>
          <w:lang w:eastAsia="zh-CN"/>
        </w:rPr>
        <w:t>ya</w:t>
      </w:r>
      <w:r w:rsidRPr="00956C51">
        <w:rPr>
          <w:rFonts w:ascii="Arial" w:eastAsia="DengXian" w:hAnsi="Arial" w:cs="Arial"/>
          <w:color w:val="0A0A0A"/>
          <w:spacing w:val="47"/>
          <w:w w:val="105"/>
          <w:sz w:val="27"/>
          <w:szCs w:val="27"/>
          <w:lang w:eastAsia="zh-CN"/>
        </w:rPr>
        <w:t xml:space="preserve"> </w:t>
      </w:r>
      <w:r w:rsidRPr="00956C51">
        <w:rPr>
          <w:rFonts w:ascii="Arial" w:eastAsia="DengXian" w:hAnsi="Arial" w:cs="Arial"/>
          <w:w w:val="105"/>
          <w:sz w:val="27"/>
          <w:szCs w:val="27"/>
          <w:lang w:eastAsia="zh-CN"/>
        </w:rPr>
        <w:t>individualizado, matricula al estudiante (suprimir si no hay tutor) en el siguiente programa académico, lo cual es aceptado en este acto por la Universidad:</w:t>
      </w:r>
    </w:p>
    <w:p w14:paraId="738D063A" w14:textId="77777777" w:rsidR="0049247C" w:rsidRPr="00956C51" w:rsidRDefault="0049247C" w:rsidP="0049247C">
      <w:pPr>
        <w:spacing w:line="276" w:lineRule="auto"/>
        <w:jc w:val="both"/>
        <w:rPr>
          <w:rFonts w:ascii="Arial" w:eastAsia="DengXian" w:hAnsi="Arial" w:cs="Arial"/>
          <w:w w:val="105"/>
          <w:sz w:val="27"/>
          <w:szCs w:val="27"/>
          <w:lang w:eastAsia="zh-CN"/>
        </w:rPr>
      </w:pPr>
    </w:p>
    <w:tbl>
      <w:tblPr>
        <w:tblStyle w:val="Tablaconcuadrcula1"/>
        <w:tblW w:w="0" w:type="auto"/>
        <w:tblLook w:val="04A0" w:firstRow="1" w:lastRow="0" w:firstColumn="1" w:lastColumn="0" w:noHBand="0" w:noVBand="1"/>
      </w:tblPr>
      <w:tblGrid>
        <w:gridCol w:w="4247"/>
        <w:gridCol w:w="4247"/>
      </w:tblGrid>
      <w:tr w:rsidR="0049247C" w:rsidRPr="00956C51" w14:paraId="042C7E69" w14:textId="77777777" w:rsidTr="0049247C">
        <w:tc>
          <w:tcPr>
            <w:tcW w:w="4247" w:type="dxa"/>
          </w:tcPr>
          <w:p w14:paraId="0434D1DD" w14:textId="77777777" w:rsidR="0049247C" w:rsidRPr="00956C51" w:rsidRDefault="0049247C" w:rsidP="0049247C">
            <w:pPr>
              <w:spacing w:line="276" w:lineRule="auto"/>
              <w:jc w:val="both"/>
              <w:rPr>
                <w:rFonts w:ascii="Arial" w:hAnsi="Arial" w:cs="Arial"/>
                <w:sz w:val="27"/>
                <w:szCs w:val="27"/>
              </w:rPr>
            </w:pPr>
            <w:r w:rsidRPr="00956C51">
              <w:rPr>
                <w:rFonts w:ascii="Arial" w:hAnsi="Arial" w:cs="Arial"/>
                <w:sz w:val="27"/>
                <w:szCs w:val="27"/>
              </w:rPr>
              <w:t>PROGRAMA</w:t>
            </w:r>
          </w:p>
        </w:tc>
        <w:tc>
          <w:tcPr>
            <w:tcW w:w="4247" w:type="dxa"/>
          </w:tcPr>
          <w:p w14:paraId="7963C93F" w14:textId="77777777" w:rsidR="0049247C" w:rsidRPr="00956C51" w:rsidRDefault="0049247C" w:rsidP="0049247C">
            <w:pPr>
              <w:spacing w:line="276" w:lineRule="auto"/>
              <w:jc w:val="both"/>
              <w:rPr>
                <w:rFonts w:ascii="Arial" w:hAnsi="Arial" w:cs="Arial"/>
                <w:sz w:val="27"/>
                <w:szCs w:val="27"/>
              </w:rPr>
            </w:pPr>
          </w:p>
        </w:tc>
      </w:tr>
      <w:tr w:rsidR="0049247C" w:rsidRPr="00956C51" w14:paraId="5AE61C56" w14:textId="77777777" w:rsidTr="0049247C">
        <w:tc>
          <w:tcPr>
            <w:tcW w:w="4247" w:type="dxa"/>
          </w:tcPr>
          <w:p w14:paraId="39FA33D3" w14:textId="77777777" w:rsidR="0049247C" w:rsidRPr="00956C51" w:rsidRDefault="0049247C" w:rsidP="0049247C">
            <w:pPr>
              <w:spacing w:line="276" w:lineRule="auto"/>
              <w:jc w:val="both"/>
              <w:rPr>
                <w:rFonts w:ascii="Arial" w:hAnsi="Arial" w:cs="Arial"/>
                <w:sz w:val="27"/>
                <w:szCs w:val="27"/>
              </w:rPr>
            </w:pPr>
            <w:r w:rsidRPr="00956C51">
              <w:rPr>
                <w:rFonts w:ascii="Arial" w:hAnsi="Arial" w:cs="Arial"/>
                <w:sz w:val="27"/>
                <w:szCs w:val="27"/>
              </w:rPr>
              <w:t>SEDE</w:t>
            </w:r>
          </w:p>
        </w:tc>
        <w:tc>
          <w:tcPr>
            <w:tcW w:w="4247" w:type="dxa"/>
          </w:tcPr>
          <w:p w14:paraId="4EA2E989" w14:textId="77777777" w:rsidR="0049247C" w:rsidRPr="00956C51" w:rsidRDefault="0049247C" w:rsidP="0049247C">
            <w:pPr>
              <w:spacing w:line="276" w:lineRule="auto"/>
              <w:jc w:val="both"/>
              <w:rPr>
                <w:rFonts w:ascii="Arial" w:hAnsi="Arial" w:cs="Arial"/>
                <w:sz w:val="27"/>
                <w:szCs w:val="27"/>
              </w:rPr>
            </w:pPr>
          </w:p>
        </w:tc>
      </w:tr>
      <w:tr w:rsidR="0049247C" w:rsidRPr="00956C51" w14:paraId="50DC1773" w14:textId="77777777" w:rsidTr="0049247C">
        <w:tc>
          <w:tcPr>
            <w:tcW w:w="4247" w:type="dxa"/>
          </w:tcPr>
          <w:p w14:paraId="48D9FAD7" w14:textId="77777777" w:rsidR="0049247C" w:rsidRPr="00956C51" w:rsidRDefault="0049247C" w:rsidP="0049247C">
            <w:pPr>
              <w:spacing w:line="276" w:lineRule="auto"/>
              <w:jc w:val="both"/>
              <w:rPr>
                <w:rFonts w:ascii="Arial" w:hAnsi="Arial" w:cs="Arial"/>
                <w:sz w:val="27"/>
                <w:szCs w:val="27"/>
              </w:rPr>
            </w:pPr>
            <w:r w:rsidRPr="00956C51">
              <w:rPr>
                <w:rFonts w:ascii="Arial" w:hAnsi="Arial" w:cs="Arial"/>
                <w:sz w:val="27"/>
                <w:szCs w:val="27"/>
              </w:rPr>
              <w:t xml:space="preserve">TIPO DE PIN </w:t>
            </w:r>
          </w:p>
        </w:tc>
        <w:tc>
          <w:tcPr>
            <w:tcW w:w="4247" w:type="dxa"/>
          </w:tcPr>
          <w:p w14:paraId="6D78DDA6" w14:textId="77777777" w:rsidR="0049247C" w:rsidRPr="00956C51" w:rsidRDefault="0049247C" w:rsidP="0049247C">
            <w:pPr>
              <w:spacing w:line="276" w:lineRule="auto"/>
              <w:jc w:val="both"/>
              <w:rPr>
                <w:rFonts w:ascii="Arial" w:hAnsi="Arial" w:cs="Arial"/>
                <w:sz w:val="27"/>
                <w:szCs w:val="27"/>
              </w:rPr>
            </w:pPr>
          </w:p>
        </w:tc>
      </w:tr>
      <w:tr w:rsidR="0049247C" w:rsidRPr="00956C51" w14:paraId="7AC2EE0D" w14:textId="77777777" w:rsidTr="0049247C">
        <w:tc>
          <w:tcPr>
            <w:tcW w:w="4247" w:type="dxa"/>
          </w:tcPr>
          <w:p w14:paraId="267C7138" w14:textId="77777777" w:rsidR="0049247C" w:rsidRPr="00956C51" w:rsidRDefault="0049247C" w:rsidP="0049247C">
            <w:pPr>
              <w:spacing w:line="276" w:lineRule="auto"/>
              <w:jc w:val="both"/>
              <w:rPr>
                <w:rFonts w:ascii="Arial" w:hAnsi="Arial" w:cs="Arial"/>
                <w:sz w:val="27"/>
                <w:szCs w:val="27"/>
              </w:rPr>
            </w:pPr>
            <w:r w:rsidRPr="00956C51">
              <w:rPr>
                <w:rFonts w:ascii="Arial" w:hAnsi="Arial" w:cs="Arial"/>
                <w:sz w:val="27"/>
                <w:szCs w:val="27"/>
              </w:rPr>
              <w:t xml:space="preserve">RÉGIMEN </w:t>
            </w:r>
          </w:p>
        </w:tc>
        <w:tc>
          <w:tcPr>
            <w:tcW w:w="4247" w:type="dxa"/>
          </w:tcPr>
          <w:p w14:paraId="0F102E0A" w14:textId="77777777" w:rsidR="0049247C" w:rsidRPr="00956C51" w:rsidRDefault="0049247C" w:rsidP="0049247C">
            <w:pPr>
              <w:spacing w:line="276" w:lineRule="auto"/>
              <w:jc w:val="both"/>
              <w:rPr>
                <w:rFonts w:ascii="Arial" w:hAnsi="Arial" w:cs="Arial"/>
                <w:sz w:val="27"/>
                <w:szCs w:val="27"/>
              </w:rPr>
            </w:pPr>
          </w:p>
        </w:tc>
      </w:tr>
      <w:tr w:rsidR="0049247C" w:rsidRPr="00956C51" w14:paraId="4DDA5687" w14:textId="77777777" w:rsidTr="0049247C">
        <w:tc>
          <w:tcPr>
            <w:tcW w:w="4247" w:type="dxa"/>
          </w:tcPr>
          <w:p w14:paraId="2333604F" w14:textId="77777777" w:rsidR="0049247C" w:rsidRPr="00956C51" w:rsidRDefault="0049247C" w:rsidP="0049247C">
            <w:pPr>
              <w:spacing w:line="276" w:lineRule="auto"/>
              <w:jc w:val="both"/>
              <w:rPr>
                <w:rFonts w:ascii="Arial" w:hAnsi="Arial" w:cs="Arial"/>
                <w:sz w:val="27"/>
                <w:szCs w:val="27"/>
              </w:rPr>
            </w:pPr>
            <w:r w:rsidRPr="00956C51">
              <w:rPr>
                <w:rFonts w:ascii="Arial" w:hAnsi="Arial" w:cs="Arial"/>
                <w:sz w:val="27"/>
                <w:szCs w:val="27"/>
              </w:rPr>
              <w:t xml:space="preserve">AÑO ACADÉMICO </w:t>
            </w:r>
          </w:p>
        </w:tc>
        <w:tc>
          <w:tcPr>
            <w:tcW w:w="4247" w:type="dxa"/>
          </w:tcPr>
          <w:p w14:paraId="05028CA5" w14:textId="77777777" w:rsidR="0049247C" w:rsidRPr="00956C51" w:rsidRDefault="0049247C" w:rsidP="0049247C">
            <w:pPr>
              <w:spacing w:line="276" w:lineRule="auto"/>
              <w:jc w:val="both"/>
              <w:rPr>
                <w:rFonts w:ascii="Arial" w:hAnsi="Arial" w:cs="Arial"/>
                <w:sz w:val="27"/>
                <w:szCs w:val="27"/>
              </w:rPr>
            </w:pPr>
          </w:p>
        </w:tc>
      </w:tr>
    </w:tbl>
    <w:p w14:paraId="4C3668E9" w14:textId="77777777" w:rsidR="0049247C" w:rsidRPr="00956C51" w:rsidRDefault="0049247C" w:rsidP="0049247C">
      <w:pPr>
        <w:spacing w:line="276" w:lineRule="auto"/>
        <w:rPr>
          <w:rFonts w:ascii="Arial" w:eastAsia="DengXian" w:hAnsi="Arial" w:cs="Arial"/>
          <w:sz w:val="27"/>
          <w:szCs w:val="27"/>
          <w:lang w:eastAsia="zh-CN"/>
        </w:rPr>
      </w:pPr>
    </w:p>
    <w:p w14:paraId="5E6393C0" w14:textId="0C5A21FA" w:rsidR="0049247C" w:rsidRPr="00956C51" w:rsidRDefault="0049247C" w:rsidP="0049247C">
      <w:pPr>
        <w:spacing w:line="276" w:lineRule="auto"/>
        <w:rPr>
          <w:rFonts w:ascii="Arial" w:eastAsia="DengXian" w:hAnsi="Arial" w:cs="Arial"/>
          <w:sz w:val="27"/>
          <w:szCs w:val="27"/>
          <w:lang w:eastAsia="zh-CN"/>
        </w:rPr>
      </w:pPr>
      <w:r w:rsidRPr="00956C51">
        <w:rPr>
          <w:rFonts w:ascii="Arial" w:eastAsia="DengXian" w:hAnsi="Arial" w:cs="Arial"/>
          <w:b/>
          <w:bCs/>
          <w:sz w:val="27"/>
          <w:szCs w:val="27"/>
          <w:lang w:eastAsia="zh-CN"/>
        </w:rPr>
        <w:t>SEGUNDO:</w:t>
      </w:r>
      <w:r w:rsidRPr="00956C51">
        <w:rPr>
          <w:rFonts w:ascii="Arial" w:eastAsia="DengXian" w:hAnsi="Arial" w:cs="Arial"/>
          <w:sz w:val="27"/>
          <w:szCs w:val="27"/>
          <w:lang w:eastAsia="zh-CN"/>
        </w:rPr>
        <w:t xml:space="preserve"> El valor y modalidad de pago para el programa académico corresponde a: </w:t>
      </w:r>
    </w:p>
    <w:p w14:paraId="78D637ED" w14:textId="77777777" w:rsidR="0049247C" w:rsidRPr="00956C51" w:rsidRDefault="0049247C" w:rsidP="0049247C">
      <w:pPr>
        <w:spacing w:line="276" w:lineRule="auto"/>
        <w:rPr>
          <w:rFonts w:ascii="Arial" w:eastAsia="DengXian" w:hAnsi="Arial" w:cs="Arial"/>
          <w:sz w:val="27"/>
          <w:szCs w:val="27"/>
          <w:lang w:eastAsia="zh-CN"/>
        </w:rPr>
      </w:pPr>
    </w:p>
    <w:tbl>
      <w:tblPr>
        <w:tblStyle w:val="Tablaconcuadrcula1"/>
        <w:tblW w:w="0" w:type="auto"/>
        <w:tblLook w:val="04A0" w:firstRow="1" w:lastRow="0" w:firstColumn="1" w:lastColumn="0" w:noHBand="0" w:noVBand="1"/>
      </w:tblPr>
      <w:tblGrid>
        <w:gridCol w:w="4247"/>
        <w:gridCol w:w="4247"/>
      </w:tblGrid>
      <w:tr w:rsidR="0049247C" w:rsidRPr="00956C51" w14:paraId="4DFE3DB1" w14:textId="77777777" w:rsidTr="0049247C">
        <w:tc>
          <w:tcPr>
            <w:tcW w:w="4247" w:type="dxa"/>
          </w:tcPr>
          <w:p w14:paraId="2D28162D" w14:textId="77777777" w:rsidR="0049247C" w:rsidRPr="00956C51" w:rsidRDefault="0049247C" w:rsidP="0049247C">
            <w:pPr>
              <w:spacing w:line="276" w:lineRule="auto"/>
              <w:rPr>
                <w:rFonts w:ascii="Arial" w:hAnsi="Arial" w:cs="Arial"/>
                <w:sz w:val="27"/>
                <w:szCs w:val="27"/>
              </w:rPr>
            </w:pPr>
            <w:r w:rsidRPr="00956C51">
              <w:rPr>
                <w:rFonts w:ascii="Arial" w:hAnsi="Arial" w:cs="Arial"/>
                <w:sz w:val="27"/>
                <w:szCs w:val="27"/>
              </w:rPr>
              <w:t xml:space="preserve">NÚMERO DE BOLETA </w:t>
            </w:r>
          </w:p>
        </w:tc>
        <w:tc>
          <w:tcPr>
            <w:tcW w:w="4247" w:type="dxa"/>
          </w:tcPr>
          <w:p w14:paraId="75E785A0" w14:textId="77777777" w:rsidR="0049247C" w:rsidRPr="00956C51" w:rsidRDefault="0049247C" w:rsidP="0049247C">
            <w:pPr>
              <w:spacing w:line="276" w:lineRule="auto"/>
              <w:rPr>
                <w:rFonts w:ascii="Arial" w:hAnsi="Arial" w:cs="Arial"/>
                <w:sz w:val="27"/>
                <w:szCs w:val="27"/>
              </w:rPr>
            </w:pPr>
          </w:p>
        </w:tc>
      </w:tr>
      <w:tr w:rsidR="0049247C" w:rsidRPr="00956C51" w14:paraId="233FB93B" w14:textId="77777777" w:rsidTr="0049247C">
        <w:tc>
          <w:tcPr>
            <w:tcW w:w="4247" w:type="dxa"/>
          </w:tcPr>
          <w:p w14:paraId="2D917ECD" w14:textId="77777777" w:rsidR="0049247C" w:rsidRPr="00956C51" w:rsidRDefault="0049247C" w:rsidP="0049247C">
            <w:pPr>
              <w:spacing w:line="276" w:lineRule="auto"/>
              <w:rPr>
                <w:rFonts w:ascii="Arial" w:hAnsi="Arial" w:cs="Arial"/>
                <w:sz w:val="27"/>
                <w:szCs w:val="27"/>
              </w:rPr>
            </w:pPr>
            <w:r w:rsidRPr="00956C51">
              <w:rPr>
                <w:rFonts w:ascii="Arial" w:hAnsi="Arial" w:cs="Arial"/>
                <w:sz w:val="27"/>
                <w:szCs w:val="27"/>
              </w:rPr>
              <w:t xml:space="preserve">MATRÍCULA </w:t>
            </w:r>
          </w:p>
        </w:tc>
        <w:tc>
          <w:tcPr>
            <w:tcW w:w="4247" w:type="dxa"/>
          </w:tcPr>
          <w:p w14:paraId="41BA4D99" w14:textId="77777777" w:rsidR="0049247C" w:rsidRPr="00956C51" w:rsidRDefault="0049247C" w:rsidP="0049247C">
            <w:pPr>
              <w:spacing w:line="276" w:lineRule="auto"/>
              <w:rPr>
                <w:rFonts w:ascii="Arial" w:hAnsi="Arial" w:cs="Arial"/>
                <w:sz w:val="27"/>
                <w:szCs w:val="27"/>
              </w:rPr>
            </w:pPr>
          </w:p>
        </w:tc>
      </w:tr>
      <w:tr w:rsidR="0049247C" w:rsidRPr="00956C51" w14:paraId="41264A3F" w14:textId="77777777" w:rsidTr="0049247C">
        <w:tc>
          <w:tcPr>
            <w:tcW w:w="4247" w:type="dxa"/>
          </w:tcPr>
          <w:p w14:paraId="5EB1CD52" w14:textId="77777777" w:rsidR="0049247C" w:rsidRPr="00956C51" w:rsidRDefault="0049247C" w:rsidP="0049247C">
            <w:pPr>
              <w:spacing w:line="276" w:lineRule="auto"/>
              <w:rPr>
                <w:rFonts w:ascii="Arial" w:hAnsi="Arial" w:cs="Arial"/>
                <w:sz w:val="27"/>
                <w:szCs w:val="27"/>
              </w:rPr>
            </w:pPr>
            <w:r w:rsidRPr="00956C51">
              <w:rPr>
                <w:rFonts w:ascii="Arial" w:hAnsi="Arial" w:cs="Arial"/>
                <w:sz w:val="27"/>
                <w:szCs w:val="27"/>
              </w:rPr>
              <w:t>ARANCEL</w:t>
            </w:r>
          </w:p>
        </w:tc>
        <w:tc>
          <w:tcPr>
            <w:tcW w:w="4247" w:type="dxa"/>
          </w:tcPr>
          <w:p w14:paraId="661EA82A" w14:textId="77777777" w:rsidR="0049247C" w:rsidRPr="00956C51" w:rsidRDefault="0049247C" w:rsidP="0049247C">
            <w:pPr>
              <w:spacing w:line="276" w:lineRule="auto"/>
              <w:rPr>
                <w:rFonts w:ascii="Arial" w:hAnsi="Arial" w:cs="Arial"/>
                <w:sz w:val="27"/>
                <w:szCs w:val="27"/>
              </w:rPr>
            </w:pPr>
          </w:p>
        </w:tc>
      </w:tr>
      <w:tr w:rsidR="0049247C" w:rsidRPr="00956C51" w14:paraId="49B8841D" w14:textId="77777777" w:rsidTr="0049247C">
        <w:tc>
          <w:tcPr>
            <w:tcW w:w="4247" w:type="dxa"/>
          </w:tcPr>
          <w:p w14:paraId="74FB1771" w14:textId="77777777" w:rsidR="0049247C" w:rsidRPr="00956C51" w:rsidRDefault="0049247C" w:rsidP="0049247C">
            <w:pPr>
              <w:spacing w:line="276" w:lineRule="auto"/>
              <w:rPr>
                <w:rFonts w:ascii="Arial" w:hAnsi="Arial" w:cs="Arial"/>
                <w:sz w:val="27"/>
                <w:szCs w:val="27"/>
              </w:rPr>
            </w:pPr>
            <w:r w:rsidRPr="00956C51">
              <w:rPr>
                <w:rFonts w:ascii="Arial" w:hAnsi="Arial" w:cs="Arial"/>
                <w:sz w:val="27"/>
                <w:szCs w:val="27"/>
              </w:rPr>
              <w:t>CONVENIO/BECA</w:t>
            </w:r>
          </w:p>
        </w:tc>
        <w:tc>
          <w:tcPr>
            <w:tcW w:w="4247" w:type="dxa"/>
          </w:tcPr>
          <w:p w14:paraId="5FBF51F8" w14:textId="77777777" w:rsidR="0049247C" w:rsidRPr="00956C51" w:rsidRDefault="0049247C" w:rsidP="0049247C">
            <w:pPr>
              <w:spacing w:line="276" w:lineRule="auto"/>
              <w:rPr>
                <w:rFonts w:ascii="Arial" w:hAnsi="Arial" w:cs="Arial"/>
                <w:sz w:val="27"/>
                <w:szCs w:val="27"/>
              </w:rPr>
            </w:pPr>
          </w:p>
        </w:tc>
      </w:tr>
      <w:tr w:rsidR="0049247C" w:rsidRPr="00956C51" w14:paraId="6F8646FF" w14:textId="77777777" w:rsidTr="0049247C">
        <w:tc>
          <w:tcPr>
            <w:tcW w:w="4247" w:type="dxa"/>
          </w:tcPr>
          <w:p w14:paraId="23900949" w14:textId="77777777" w:rsidR="0049247C" w:rsidRPr="00956C51" w:rsidRDefault="0049247C" w:rsidP="0049247C">
            <w:pPr>
              <w:spacing w:line="276" w:lineRule="auto"/>
              <w:rPr>
                <w:rFonts w:ascii="Arial" w:hAnsi="Arial" w:cs="Arial"/>
                <w:sz w:val="27"/>
                <w:szCs w:val="27"/>
              </w:rPr>
            </w:pPr>
            <w:r w:rsidRPr="00956C51">
              <w:rPr>
                <w:rFonts w:ascii="Arial" w:hAnsi="Arial" w:cs="Arial"/>
                <w:sz w:val="27"/>
                <w:szCs w:val="27"/>
              </w:rPr>
              <w:t>TOTAL A PAGAR</w:t>
            </w:r>
          </w:p>
        </w:tc>
        <w:tc>
          <w:tcPr>
            <w:tcW w:w="4247" w:type="dxa"/>
          </w:tcPr>
          <w:p w14:paraId="67C0EE63" w14:textId="77777777" w:rsidR="0049247C" w:rsidRPr="00956C51" w:rsidRDefault="0049247C" w:rsidP="0049247C">
            <w:pPr>
              <w:spacing w:line="276" w:lineRule="auto"/>
              <w:rPr>
                <w:rFonts w:ascii="Arial" w:hAnsi="Arial" w:cs="Arial"/>
                <w:sz w:val="27"/>
                <w:szCs w:val="27"/>
              </w:rPr>
            </w:pPr>
          </w:p>
        </w:tc>
      </w:tr>
    </w:tbl>
    <w:p w14:paraId="0D5E8838" w14:textId="77777777" w:rsidR="0049247C" w:rsidRPr="00956C51" w:rsidRDefault="0049247C" w:rsidP="0049247C">
      <w:pPr>
        <w:spacing w:line="276" w:lineRule="auto"/>
        <w:jc w:val="both"/>
        <w:rPr>
          <w:rFonts w:ascii="Arial" w:eastAsia="DengXian" w:hAnsi="Arial" w:cs="Arial"/>
          <w:sz w:val="27"/>
          <w:szCs w:val="27"/>
          <w:lang w:eastAsia="zh-CN"/>
        </w:rPr>
      </w:pPr>
    </w:p>
    <w:p w14:paraId="7E9C8F40" w14:textId="3FC05746" w:rsidR="0049247C" w:rsidRPr="00956C51" w:rsidRDefault="0049247C" w:rsidP="0049247C">
      <w:pPr>
        <w:spacing w:line="276" w:lineRule="auto"/>
        <w:jc w:val="both"/>
        <w:rPr>
          <w:rFonts w:ascii="Arial" w:eastAsia="Times New Roman" w:hAnsi="Arial" w:cs="Arial"/>
          <w:sz w:val="27"/>
          <w:szCs w:val="27"/>
          <w:lang w:val="es-CL" w:eastAsia="zh-CN"/>
        </w:rPr>
      </w:pPr>
      <w:r w:rsidRPr="00956C51">
        <w:rPr>
          <w:rFonts w:ascii="Arial" w:eastAsia="DengXian" w:hAnsi="Arial" w:cs="Arial"/>
          <w:b/>
          <w:sz w:val="27"/>
          <w:szCs w:val="27"/>
          <w:lang w:eastAsia="zh-CN"/>
        </w:rPr>
        <w:t>TERCERO:</w:t>
      </w:r>
      <w:r w:rsidRPr="00956C51">
        <w:rPr>
          <w:rFonts w:ascii="Arial" w:eastAsia="DengXian" w:hAnsi="Arial" w:cs="Arial"/>
          <w:b/>
          <w:spacing w:val="1"/>
          <w:sz w:val="27"/>
          <w:szCs w:val="27"/>
          <w:lang w:eastAsia="zh-CN"/>
        </w:rPr>
        <w:t xml:space="preserve"> </w:t>
      </w:r>
      <w:r w:rsidRPr="00956C51">
        <w:rPr>
          <w:rFonts w:ascii="Arial" w:eastAsia="DengXian" w:hAnsi="Arial" w:cs="Arial"/>
          <w:w w:val="105"/>
          <w:sz w:val="27"/>
          <w:szCs w:val="27"/>
          <w:lang w:eastAsia="zh-CN"/>
        </w:rPr>
        <w:t>En virtud del presente contrato la Universidad acepta matricular y proporcionar al estudiante antes individualizado, durante el presente año académico, los servicios educacionales correspondientes al programa académico antes señalado, de acuerdo con la normativa y disposiciones internas vigentes, así como las modificaciones que, conforme a sus Estatutos Generales, se le incorporen, las cuales le serán informadas correspondientemente.</w:t>
      </w:r>
    </w:p>
    <w:p w14:paraId="57309252" w14:textId="77777777" w:rsidR="0049247C" w:rsidRPr="00956C51" w:rsidRDefault="0049247C" w:rsidP="0049247C">
      <w:pPr>
        <w:spacing w:line="276" w:lineRule="auto"/>
        <w:jc w:val="both"/>
        <w:rPr>
          <w:rFonts w:ascii="Arial" w:eastAsia="DengXian" w:hAnsi="Arial" w:cs="Arial"/>
          <w:w w:val="105"/>
          <w:sz w:val="27"/>
          <w:szCs w:val="27"/>
          <w:lang w:eastAsia="zh-CN"/>
        </w:rPr>
      </w:pPr>
    </w:p>
    <w:p w14:paraId="7D6A283B" w14:textId="5ABA7ADC" w:rsidR="0049247C" w:rsidRPr="00956C51" w:rsidRDefault="0049247C" w:rsidP="0049247C">
      <w:pPr>
        <w:spacing w:line="276" w:lineRule="auto"/>
        <w:jc w:val="both"/>
        <w:rPr>
          <w:rFonts w:ascii="Arial" w:eastAsia="DengXian" w:hAnsi="Arial" w:cs="Arial"/>
          <w:w w:val="105"/>
          <w:sz w:val="27"/>
          <w:szCs w:val="27"/>
          <w:lang w:eastAsia="zh-CN"/>
        </w:rPr>
      </w:pPr>
      <w:r w:rsidRPr="00956C51">
        <w:rPr>
          <w:rFonts w:ascii="Arial" w:eastAsia="DengXian" w:hAnsi="Arial" w:cs="Arial"/>
          <w:w w:val="105"/>
          <w:sz w:val="27"/>
          <w:szCs w:val="27"/>
          <w:lang w:eastAsia="zh-CN"/>
        </w:rPr>
        <w:t>Los Estatutos Generales, Reglamentos y demás disposiciones aplicables al presente contrato, se encuentran publicados por</w:t>
      </w:r>
      <w:r w:rsidR="00F34ACF" w:rsidRPr="00956C51">
        <w:rPr>
          <w:rFonts w:ascii="Arial" w:eastAsia="DengXian" w:hAnsi="Arial" w:cs="Arial"/>
          <w:w w:val="105"/>
          <w:sz w:val="27"/>
          <w:szCs w:val="27"/>
          <w:lang w:eastAsia="zh-CN"/>
        </w:rPr>
        <w:t xml:space="preserve"> la Universidad en su portal web</w:t>
      </w:r>
      <w:r w:rsidRPr="00956C51">
        <w:rPr>
          <w:rFonts w:ascii="Arial" w:eastAsia="DengXian" w:hAnsi="Arial" w:cs="Arial"/>
          <w:w w:val="105"/>
          <w:sz w:val="27"/>
          <w:szCs w:val="27"/>
          <w:lang w:eastAsia="zh-CN"/>
        </w:rPr>
        <w:t xml:space="preserve"> </w:t>
      </w:r>
      <w:r w:rsidR="00F34ACF" w:rsidRPr="00956C51">
        <w:rPr>
          <w:rFonts w:ascii="Arial" w:eastAsia="DengXian" w:hAnsi="Arial" w:cs="Arial"/>
          <w:w w:val="105"/>
          <w:sz w:val="27"/>
          <w:szCs w:val="27"/>
          <w:lang w:eastAsia="zh-CN"/>
        </w:rPr>
        <w:t>&lt;www.udalba.cl&gt;,</w:t>
      </w:r>
      <w:r w:rsidRPr="00956C51">
        <w:rPr>
          <w:rFonts w:ascii="Arial" w:eastAsia="DengXian" w:hAnsi="Arial" w:cs="Arial"/>
          <w:w w:val="105"/>
          <w:sz w:val="27"/>
          <w:szCs w:val="27"/>
          <w:lang w:eastAsia="zh-CN"/>
        </w:rPr>
        <w:t xml:space="preserve"> y en este acto el estudiante y su sostenedor se obligan a tomar debido conocimiento de ellos. La Universidad, además, se obliga a mantener en la biblioteca de cada campus, copia de la reglamentación precedentemente referida.</w:t>
      </w:r>
    </w:p>
    <w:p w14:paraId="6C965478" w14:textId="77777777" w:rsidR="0049247C" w:rsidRPr="00956C51" w:rsidRDefault="0049247C" w:rsidP="0049247C">
      <w:pPr>
        <w:spacing w:line="276" w:lineRule="auto"/>
        <w:jc w:val="both"/>
        <w:rPr>
          <w:rFonts w:ascii="Arial" w:eastAsia="DengXian" w:hAnsi="Arial" w:cs="Arial"/>
          <w:w w:val="105"/>
          <w:sz w:val="27"/>
          <w:szCs w:val="27"/>
          <w:lang w:eastAsia="zh-CN"/>
        </w:rPr>
      </w:pPr>
    </w:p>
    <w:p w14:paraId="5E33754E" w14:textId="77777777" w:rsidR="0049247C" w:rsidRPr="00956C51" w:rsidRDefault="0049247C" w:rsidP="0049247C">
      <w:pPr>
        <w:spacing w:line="276" w:lineRule="auto"/>
        <w:jc w:val="both"/>
        <w:rPr>
          <w:rFonts w:ascii="Arial" w:eastAsia="DengXian" w:hAnsi="Arial" w:cs="Arial"/>
          <w:w w:val="105"/>
          <w:sz w:val="27"/>
          <w:szCs w:val="27"/>
          <w:lang w:eastAsia="zh-CN"/>
        </w:rPr>
      </w:pPr>
      <w:r w:rsidRPr="00956C51">
        <w:rPr>
          <w:rFonts w:ascii="Arial" w:eastAsia="DengXian" w:hAnsi="Arial" w:cs="Arial"/>
          <w:w w:val="105"/>
          <w:sz w:val="27"/>
          <w:szCs w:val="27"/>
          <w:lang w:eastAsia="zh-CN"/>
        </w:rPr>
        <w:t>De manera específica, y sin perjuicio de lo anterior, los servicios educacionales proporcionados por la Universidad se ajustarán a los siguientes términos y condiciones:</w:t>
      </w:r>
    </w:p>
    <w:p w14:paraId="772818F5" w14:textId="77777777" w:rsidR="0049247C" w:rsidRPr="00956C51" w:rsidRDefault="0049247C" w:rsidP="0049247C">
      <w:pPr>
        <w:spacing w:line="276" w:lineRule="auto"/>
        <w:jc w:val="both"/>
        <w:rPr>
          <w:rFonts w:ascii="Arial" w:eastAsia="DengXian" w:hAnsi="Arial" w:cs="Arial"/>
          <w:w w:val="105"/>
          <w:sz w:val="27"/>
          <w:szCs w:val="27"/>
          <w:lang w:eastAsia="zh-CN"/>
        </w:rPr>
      </w:pPr>
    </w:p>
    <w:p w14:paraId="58527739" w14:textId="77777777" w:rsidR="0049247C" w:rsidRPr="00956C51" w:rsidRDefault="0049247C" w:rsidP="0049247C">
      <w:pPr>
        <w:spacing w:line="276" w:lineRule="auto"/>
        <w:jc w:val="both"/>
        <w:rPr>
          <w:rFonts w:ascii="Arial" w:eastAsia="DengXian" w:hAnsi="Arial" w:cs="Arial"/>
          <w:w w:val="105"/>
          <w:sz w:val="27"/>
          <w:szCs w:val="27"/>
          <w:lang w:eastAsia="zh-CN"/>
        </w:rPr>
      </w:pPr>
      <w:r w:rsidRPr="00956C51">
        <w:rPr>
          <w:rFonts w:ascii="Arial" w:eastAsia="DengXian" w:hAnsi="Arial" w:cs="Arial"/>
          <w:w w:val="105"/>
          <w:sz w:val="27"/>
          <w:szCs w:val="27"/>
          <w:lang w:eastAsia="zh-CN"/>
        </w:rPr>
        <w:t>1.- La Universidad impartirá las asignaturas correspondientes al programa académico del año (o semestre) académico antes singularizado, conforme a los planes y programas de estudio vigentes.</w:t>
      </w:r>
    </w:p>
    <w:p w14:paraId="6EB4A83C" w14:textId="77777777" w:rsidR="0049247C" w:rsidRPr="00956C51" w:rsidRDefault="0049247C" w:rsidP="0049247C">
      <w:pPr>
        <w:spacing w:line="276" w:lineRule="auto"/>
        <w:jc w:val="both"/>
        <w:rPr>
          <w:rFonts w:ascii="Arial" w:eastAsia="DengXian" w:hAnsi="Arial" w:cs="Arial"/>
          <w:w w:val="105"/>
          <w:sz w:val="27"/>
          <w:szCs w:val="27"/>
          <w:lang w:eastAsia="zh-CN"/>
        </w:rPr>
      </w:pPr>
    </w:p>
    <w:p w14:paraId="23A70088" w14:textId="3F083944" w:rsidR="0049247C" w:rsidRPr="00956C51" w:rsidRDefault="0049247C" w:rsidP="0049247C">
      <w:pPr>
        <w:spacing w:line="276" w:lineRule="auto"/>
        <w:jc w:val="both"/>
        <w:rPr>
          <w:rFonts w:ascii="Arial" w:eastAsia="DengXian" w:hAnsi="Arial" w:cs="Arial"/>
          <w:w w:val="105"/>
          <w:sz w:val="27"/>
          <w:szCs w:val="27"/>
          <w:lang w:eastAsia="zh-CN"/>
        </w:rPr>
      </w:pPr>
      <w:r w:rsidRPr="00956C51">
        <w:rPr>
          <w:rFonts w:ascii="Arial" w:eastAsia="DengXian" w:hAnsi="Arial" w:cs="Arial"/>
          <w:w w:val="105"/>
          <w:sz w:val="27"/>
          <w:szCs w:val="27"/>
          <w:lang w:eastAsia="zh-CN"/>
        </w:rPr>
        <w:t xml:space="preserve">2.- La Universidad está facultada para formular, durante el desarrollo del programa académico, modificaciones curriculares menores, las cuales deberán ser dadas a conocer al estudiante por escrito con un mes de anticipación de su entrada en vigor y nunca podrá aplicar al año/semestre académico en desarrollo. Los estudiantes en la hipótesis anterior tendrán un plazo de diez (10) días hábiles, contados desde la respectiva comunicación, para hacer las observaciones y/o recomendaciones pertinentes por escrito ante la Dirección del respectivo programa. Para efectos de este numeral, se entenderá como “modificaciones curriculares menores o no significativas”, aquellas que inciden en elementos no prescriptivos o básicos del currículo, tales como modificaciones o adaptaciones en cuanto a los </w:t>
      </w:r>
      <w:r w:rsidRPr="00956C51">
        <w:rPr>
          <w:rFonts w:ascii="Arial" w:eastAsia="DengXian" w:hAnsi="Arial" w:cs="Arial"/>
          <w:w w:val="105"/>
          <w:sz w:val="27"/>
          <w:szCs w:val="27"/>
          <w:lang w:eastAsia="zh-CN"/>
        </w:rPr>
        <w:lastRenderedPageBreak/>
        <w:t>tiempos, las actividades, la metodología, las técnicas e instrumentos de evaluación, entre otros.</w:t>
      </w:r>
    </w:p>
    <w:p w14:paraId="3989BC65" w14:textId="77777777" w:rsidR="00F34ACF" w:rsidRPr="00956C51" w:rsidRDefault="00F34ACF" w:rsidP="0049247C">
      <w:pPr>
        <w:spacing w:line="276" w:lineRule="auto"/>
        <w:jc w:val="both"/>
        <w:rPr>
          <w:rFonts w:ascii="Arial" w:eastAsia="DengXian" w:hAnsi="Arial" w:cs="Arial"/>
          <w:w w:val="105"/>
          <w:sz w:val="27"/>
          <w:szCs w:val="27"/>
          <w:lang w:eastAsia="zh-CN"/>
        </w:rPr>
      </w:pPr>
    </w:p>
    <w:p w14:paraId="58CC2943" w14:textId="69B1CB1E" w:rsidR="0049247C" w:rsidRPr="00956C51" w:rsidRDefault="0049247C" w:rsidP="0049247C">
      <w:pPr>
        <w:spacing w:line="276" w:lineRule="auto"/>
        <w:jc w:val="both"/>
        <w:rPr>
          <w:rFonts w:ascii="Arial" w:eastAsia="DengXian" w:hAnsi="Arial" w:cs="Arial"/>
          <w:w w:val="105"/>
          <w:sz w:val="27"/>
          <w:szCs w:val="27"/>
          <w:lang w:eastAsia="zh-CN"/>
        </w:rPr>
      </w:pPr>
      <w:r w:rsidRPr="00956C51">
        <w:rPr>
          <w:rFonts w:ascii="Arial" w:eastAsia="DengXian" w:hAnsi="Arial" w:cs="Arial"/>
          <w:w w:val="105"/>
          <w:sz w:val="27"/>
          <w:szCs w:val="27"/>
          <w:lang w:eastAsia="zh-CN"/>
        </w:rPr>
        <w:t xml:space="preserve">3.- Cuando deban introducirse modificaciones curriculares mayores, éstas deberán implementarse con acuerdo del estudiante, quien deberá manifestar su consentimiento </w:t>
      </w:r>
      <w:r w:rsidR="00457C15" w:rsidRPr="00956C51">
        <w:rPr>
          <w:rFonts w:ascii="Arial" w:eastAsia="DengXian" w:hAnsi="Arial" w:cs="Arial"/>
          <w:w w:val="105"/>
          <w:sz w:val="27"/>
          <w:szCs w:val="27"/>
          <w:lang w:eastAsia="zh-CN"/>
        </w:rPr>
        <w:t>en un</w:t>
      </w:r>
      <w:r w:rsidRPr="00956C51">
        <w:rPr>
          <w:rFonts w:ascii="Arial" w:eastAsia="DengXian" w:hAnsi="Arial" w:cs="Arial"/>
          <w:w w:val="105"/>
          <w:sz w:val="27"/>
          <w:szCs w:val="27"/>
          <w:lang w:eastAsia="zh-CN"/>
        </w:rPr>
        <w:t xml:space="preserve"> plazo </w:t>
      </w:r>
      <w:r w:rsidR="00457C15" w:rsidRPr="00956C51">
        <w:rPr>
          <w:rFonts w:ascii="Arial" w:eastAsia="DengXian" w:hAnsi="Arial" w:cs="Arial"/>
          <w:w w:val="105"/>
          <w:sz w:val="27"/>
          <w:szCs w:val="27"/>
          <w:lang w:eastAsia="zh-CN"/>
        </w:rPr>
        <w:t xml:space="preserve">máximo </w:t>
      </w:r>
      <w:r w:rsidRPr="00956C51">
        <w:rPr>
          <w:rFonts w:ascii="Arial" w:eastAsia="DengXian" w:hAnsi="Arial" w:cs="Arial"/>
          <w:w w:val="105"/>
          <w:sz w:val="27"/>
          <w:szCs w:val="27"/>
          <w:lang w:eastAsia="zh-CN"/>
        </w:rPr>
        <w:t>de 10 días desde que éste tuvo conocimiento formal, aceptando o rechazando dichas modificaciones. Si nada dice, se entiende que acepta, para todos los efectos legales y reglamentarios. De lo anterior, también se dejará constancia por escrito. Para efectos de este punto, se entenderá como “modificaciones curriculares mayores”, aquellas que consisten en lo siguiente:</w:t>
      </w:r>
    </w:p>
    <w:p w14:paraId="2B57D099" w14:textId="77777777" w:rsidR="0049247C" w:rsidRPr="00956C51" w:rsidRDefault="0049247C" w:rsidP="0049247C">
      <w:pPr>
        <w:spacing w:line="276" w:lineRule="auto"/>
        <w:jc w:val="both"/>
        <w:rPr>
          <w:rFonts w:ascii="Arial" w:eastAsia="DengXian" w:hAnsi="Arial" w:cs="Arial"/>
          <w:w w:val="105"/>
          <w:sz w:val="27"/>
          <w:szCs w:val="27"/>
          <w:lang w:eastAsia="zh-CN"/>
        </w:rPr>
      </w:pPr>
    </w:p>
    <w:p w14:paraId="62EA4E94" w14:textId="77777777" w:rsidR="0049247C" w:rsidRPr="00956C51" w:rsidRDefault="0049247C" w:rsidP="0049247C">
      <w:pPr>
        <w:numPr>
          <w:ilvl w:val="0"/>
          <w:numId w:val="1"/>
        </w:numPr>
        <w:spacing w:line="276" w:lineRule="auto"/>
        <w:contextualSpacing/>
        <w:jc w:val="both"/>
        <w:rPr>
          <w:rFonts w:ascii="Arial" w:eastAsia="DengXian" w:hAnsi="Arial" w:cs="Arial"/>
          <w:w w:val="105"/>
          <w:sz w:val="27"/>
          <w:szCs w:val="27"/>
          <w:lang w:eastAsia="zh-CN"/>
        </w:rPr>
      </w:pPr>
      <w:r w:rsidRPr="00956C51">
        <w:rPr>
          <w:rFonts w:ascii="Arial" w:eastAsia="DengXian" w:hAnsi="Arial" w:cs="Arial"/>
          <w:w w:val="105"/>
          <w:sz w:val="27"/>
          <w:szCs w:val="27"/>
          <w:lang w:eastAsia="zh-CN"/>
        </w:rPr>
        <w:t>Adecuar perfiles de egreso, objetivos, contenidos y criterios de evaluación.</w:t>
      </w:r>
    </w:p>
    <w:p w14:paraId="51D56B2A" w14:textId="77777777" w:rsidR="0049247C" w:rsidRPr="00956C51" w:rsidRDefault="0049247C" w:rsidP="0049247C">
      <w:pPr>
        <w:numPr>
          <w:ilvl w:val="0"/>
          <w:numId w:val="1"/>
        </w:numPr>
        <w:spacing w:line="276" w:lineRule="auto"/>
        <w:contextualSpacing/>
        <w:jc w:val="both"/>
        <w:rPr>
          <w:rFonts w:ascii="Arial" w:eastAsia="DengXian" w:hAnsi="Arial" w:cs="Arial"/>
          <w:w w:val="105"/>
          <w:sz w:val="27"/>
          <w:szCs w:val="27"/>
          <w:lang w:eastAsia="zh-CN"/>
        </w:rPr>
      </w:pPr>
      <w:r w:rsidRPr="00956C51">
        <w:rPr>
          <w:rFonts w:ascii="Arial" w:eastAsia="DengXian" w:hAnsi="Arial" w:cs="Arial"/>
          <w:w w:val="105"/>
          <w:sz w:val="27"/>
          <w:szCs w:val="27"/>
          <w:lang w:eastAsia="zh-CN"/>
        </w:rPr>
        <w:t>Alteración del diseño curricular de base.</w:t>
      </w:r>
    </w:p>
    <w:p w14:paraId="037D1D94" w14:textId="77777777" w:rsidR="0049247C" w:rsidRPr="00956C51" w:rsidRDefault="0049247C" w:rsidP="0049247C">
      <w:pPr>
        <w:numPr>
          <w:ilvl w:val="0"/>
          <w:numId w:val="1"/>
        </w:numPr>
        <w:spacing w:line="276" w:lineRule="auto"/>
        <w:contextualSpacing/>
        <w:jc w:val="both"/>
        <w:rPr>
          <w:rFonts w:ascii="Arial" w:eastAsia="DengXian" w:hAnsi="Arial" w:cs="Arial"/>
          <w:w w:val="105"/>
          <w:sz w:val="27"/>
          <w:szCs w:val="27"/>
          <w:lang w:eastAsia="zh-CN"/>
        </w:rPr>
      </w:pPr>
      <w:r w:rsidRPr="00956C51">
        <w:rPr>
          <w:rFonts w:ascii="Arial" w:eastAsia="DengXian" w:hAnsi="Arial" w:cs="Arial"/>
          <w:w w:val="105"/>
          <w:sz w:val="27"/>
          <w:szCs w:val="27"/>
          <w:lang w:eastAsia="zh-CN"/>
        </w:rPr>
        <w:t>Modificación de prerrequisitos o secuencia asignatura.</w:t>
      </w:r>
    </w:p>
    <w:p w14:paraId="71E458C8" w14:textId="77777777" w:rsidR="0049247C" w:rsidRPr="00956C51" w:rsidRDefault="0049247C" w:rsidP="0049247C">
      <w:pPr>
        <w:numPr>
          <w:ilvl w:val="0"/>
          <w:numId w:val="1"/>
        </w:numPr>
        <w:spacing w:line="276" w:lineRule="auto"/>
        <w:contextualSpacing/>
        <w:jc w:val="both"/>
        <w:rPr>
          <w:rFonts w:ascii="Arial" w:eastAsia="DengXian" w:hAnsi="Arial" w:cs="Arial"/>
          <w:w w:val="105"/>
          <w:sz w:val="27"/>
          <w:szCs w:val="27"/>
          <w:lang w:eastAsia="zh-CN"/>
        </w:rPr>
      </w:pPr>
      <w:r w:rsidRPr="00956C51">
        <w:rPr>
          <w:rFonts w:ascii="Arial" w:eastAsia="DengXian" w:hAnsi="Arial" w:cs="Arial"/>
          <w:sz w:val="27"/>
          <w:szCs w:val="27"/>
          <w:lang w:eastAsia="zh-CN"/>
        </w:rPr>
        <w:t>Priorizar</w:t>
      </w:r>
      <w:r w:rsidRPr="00956C51">
        <w:rPr>
          <w:rFonts w:ascii="Arial" w:eastAsia="DengXian" w:hAnsi="Arial" w:cs="Arial"/>
          <w:spacing w:val="18"/>
          <w:sz w:val="27"/>
          <w:szCs w:val="27"/>
          <w:lang w:eastAsia="zh-CN"/>
        </w:rPr>
        <w:t xml:space="preserve"> </w:t>
      </w:r>
      <w:r w:rsidRPr="00956C51">
        <w:rPr>
          <w:rFonts w:ascii="Arial" w:eastAsia="DengXian" w:hAnsi="Arial" w:cs="Arial"/>
          <w:sz w:val="27"/>
          <w:szCs w:val="27"/>
          <w:lang w:eastAsia="zh-CN"/>
        </w:rPr>
        <w:t>determinados</w:t>
      </w:r>
      <w:r w:rsidRPr="00956C51">
        <w:rPr>
          <w:rFonts w:ascii="Arial" w:eastAsia="DengXian" w:hAnsi="Arial" w:cs="Arial"/>
          <w:spacing w:val="45"/>
          <w:sz w:val="27"/>
          <w:szCs w:val="27"/>
          <w:lang w:eastAsia="zh-CN"/>
        </w:rPr>
        <w:t xml:space="preserve"> </w:t>
      </w:r>
      <w:r w:rsidRPr="00956C51">
        <w:rPr>
          <w:rFonts w:ascii="Arial" w:eastAsia="DengXian" w:hAnsi="Arial" w:cs="Arial"/>
          <w:sz w:val="27"/>
          <w:szCs w:val="27"/>
          <w:lang w:eastAsia="zh-CN"/>
        </w:rPr>
        <w:t>objetivos,</w:t>
      </w:r>
      <w:r w:rsidRPr="00956C51">
        <w:rPr>
          <w:rFonts w:ascii="Arial" w:eastAsia="DengXian" w:hAnsi="Arial" w:cs="Arial"/>
          <w:spacing w:val="28"/>
          <w:sz w:val="27"/>
          <w:szCs w:val="27"/>
          <w:lang w:eastAsia="zh-CN"/>
        </w:rPr>
        <w:t xml:space="preserve"> </w:t>
      </w:r>
      <w:r w:rsidRPr="00956C51">
        <w:rPr>
          <w:rFonts w:ascii="Arial" w:eastAsia="DengXian" w:hAnsi="Arial" w:cs="Arial"/>
          <w:sz w:val="27"/>
          <w:szCs w:val="27"/>
          <w:lang w:eastAsia="zh-CN"/>
        </w:rPr>
        <w:t>contenidos</w:t>
      </w:r>
      <w:r w:rsidRPr="00956C51">
        <w:rPr>
          <w:rFonts w:ascii="Arial" w:eastAsia="DengXian" w:hAnsi="Arial" w:cs="Arial"/>
          <w:spacing w:val="31"/>
          <w:sz w:val="27"/>
          <w:szCs w:val="27"/>
          <w:lang w:eastAsia="zh-CN"/>
        </w:rPr>
        <w:t xml:space="preserve"> </w:t>
      </w:r>
      <w:r w:rsidRPr="00956C51">
        <w:rPr>
          <w:rFonts w:ascii="Arial" w:eastAsia="DengXian" w:hAnsi="Arial" w:cs="Arial"/>
          <w:color w:val="131313"/>
          <w:sz w:val="27"/>
          <w:szCs w:val="27"/>
          <w:lang w:eastAsia="zh-CN"/>
        </w:rPr>
        <w:t>y</w:t>
      </w:r>
      <w:r w:rsidRPr="00956C51">
        <w:rPr>
          <w:rFonts w:ascii="Arial" w:eastAsia="DengXian" w:hAnsi="Arial" w:cs="Arial"/>
          <w:color w:val="131313"/>
          <w:spacing w:val="5"/>
          <w:sz w:val="27"/>
          <w:szCs w:val="27"/>
          <w:lang w:eastAsia="zh-CN"/>
        </w:rPr>
        <w:t xml:space="preserve"> </w:t>
      </w:r>
      <w:r w:rsidRPr="00956C51">
        <w:rPr>
          <w:rFonts w:ascii="Arial" w:eastAsia="DengXian" w:hAnsi="Arial" w:cs="Arial"/>
          <w:sz w:val="27"/>
          <w:szCs w:val="27"/>
          <w:lang w:eastAsia="zh-CN"/>
        </w:rPr>
        <w:t>criterios</w:t>
      </w:r>
      <w:r w:rsidRPr="00956C51">
        <w:rPr>
          <w:rFonts w:ascii="Arial" w:eastAsia="DengXian" w:hAnsi="Arial" w:cs="Arial"/>
          <w:spacing w:val="19"/>
          <w:sz w:val="27"/>
          <w:szCs w:val="27"/>
          <w:lang w:eastAsia="zh-CN"/>
        </w:rPr>
        <w:t xml:space="preserve"> </w:t>
      </w:r>
      <w:r w:rsidRPr="00956C51">
        <w:rPr>
          <w:rFonts w:ascii="Arial" w:eastAsia="DengXian" w:hAnsi="Arial" w:cs="Arial"/>
          <w:sz w:val="27"/>
          <w:szCs w:val="27"/>
          <w:lang w:eastAsia="zh-CN"/>
        </w:rPr>
        <w:t>de</w:t>
      </w:r>
      <w:r w:rsidRPr="00956C51">
        <w:rPr>
          <w:rFonts w:ascii="Arial" w:eastAsia="DengXian" w:hAnsi="Arial" w:cs="Arial"/>
          <w:spacing w:val="16"/>
          <w:sz w:val="27"/>
          <w:szCs w:val="27"/>
          <w:lang w:eastAsia="zh-CN"/>
        </w:rPr>
        <w:t xml:space="preserve"> </w:t>
      </w:r>
      <w:r w:rsidRPr="00956C51">
        <w:rPr>
          <w:rFonts w:ascii="Arial" w:eastAsia="DengXian" w:hAnsi="Arial" w:cs="Arial"/>
          <w:sz w:val="27"/>
          <w:szCs w:val="27"/>
          <w:lang w:eastAsia="zh-CN"/>
        </w:rPr>
        <w:t>evaluación.</w:t>
      </w:r>
    </w:p>
    <w:p w14:paraId="602EDC54" w14:textId="77777777" w:rsidR="0049247C" w:rsidRPr="00956C51" w:rsidRDefault="0049247C" w:rsidP="0049247C">
      <w:pPr>
        <w:numPr>
          <w:ilvl w:val="0"/>
          <w:numId w:val="1"/>
        </w:numPr>
        <w:spacing w:line="276" w:lineRule="auto"/>
        <w:contextualSpacing/>
        <w:jc w:val="both"/>
        <w:rPr>
          <w:rFonts w:ascii="Arial" w:eastAsia="DengXian" w:hAnsi="Arial" w:cs="Arial"/>
          <w:w w:val="105"/>
          <w:sz w:val="27"/>
          <w:szCs w:val="27"/>
          <w:lang w:eastAsia="zh-CN"/>
        </w:rPr>
      </w:pPr>
      <w:r w:rsidRPr="00956C51">
        <w:rPr>
          <w:rFonts w:ascii="Arial" w:eastAsia="DengXian" w:hAnsi="Arial" w:cs="Arial"/>
          <w:sz w:val="27"/>
          <w:szCs w:val="27"/>
          <w:lang w:eastAsia="zh-CN"/>
        </w:rPr>
        <w:t>Cambiar</w:t>
      </w:r>
      <w:r w:rsidRPr="00956C51">
        <w:rPr>
          <w:rFonts w:ascii="Arial" w:eastAsia="DengXian" w:hAnsi="Arial" w:cs="Arial"/>
          <w:spacing w:val="14"/>
          <w:sz w:val="27"/>
          <w:szCs w:val="27"/>
          <w:lang w:eastAsia="zh-CN"/>
        </w:rPr>
        <w:t xml:space="preserve"> </w:t>
      </w:r>
      <w:r w:rsidRPr="00956C51">
        <w:rPr>
          <w:rFonts w:ascii="Arial" w:eastAsia="DengXian" w:hAnsi="Arial" w:cs="Arial"/>
          <w:sz w:val="27"/>
          <w:szCs w:val="27"/>
          <w:lang w:eastAsia="zh-CN"/>
        </w:rPr>
        <w:t>la</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temporalización</w:t>
      </w:r>
      <w:r w:rsidRPr="00956C51">
        <w:rPr>
          <w:rFonts w:ascii="Arial" w:eastAsia="DengXian" w:hAnsi="Arial" w:cs="Arial"/>
          <w:spacing w:val="9"/>
          <w:sz w:val="27"/>
          <w:szCs w:val="27"/>
          <w:lang w:eastAsia="zh-CN"/>
        </w:rPr>
        <w:t xml:space="preserve"> </w:t>
      </w:r>
      <w:r w:rsidRPr="00956C51">
        <w:rPr>
          <w:rFonts w:ascii="Arial" w:eastAsia="DengXian" w:hAnsi="Arial" w:cs="Arial"/>
          <w:sz w:val="27"/>
          <w:szCs w:val="27"/>
          <w:lang w:eastAsia="zh-CN"/>
        </w:rPr>
        <w:t>de</w:t>
      </w:r>
      <w:r w:rsidRPr="00956C51">
        <w:rPr>
          <w:rFonts w:ascii="Arial" w:eastAsia="DengXian" w:hAnsi="Arial" w:cs="Arial"/>
          <w:spacing w:val="14"/>
          <w:sz w:val="27"/>
          <w:szCs w:val="27"/>
          <w:lang w:eastAsia="zh-CN"/>
        </w:rPr>
        <w:t xml:space="preserve"> </w:t>
      </w:r>
      <w:r w:rsidRPr="00956C51">
        <w:rPr>
          <w:rFonts w:ascii="Arial" w:eastAsia="DengXian" w:hAnsi="Arial" w:cs="Arial"/>
          <w:sz w:val="27"/>
          <w:szCs w:val="27"/>
          <w:lang w:eastAsia="zh-CN"/>
        </w:rPr>
        <w:t>los</w:t>
      </w:r>
      <w:r w:rsidRPr="00956C51">
        <w:rPr>
          <w:rFonts w:ascii="Arial" w:eastAsia="DengXian" w:hAnsi="Arial" w:cs="Arial"/>
          <w:spacing w:val="12"/>
          <w:sz w:val="27"/>
          <w:szCs w:val="27"/>
          <w:lang w:eastAsia="zh-CN"/>
        </w:rPr>
        <w:t xml:space="preserve"> </w:t>
      </w:r>
      <w:r w:rsidRPr="00956C51">
        <w:rPr>
          <w:rFonts w:ascii="Arial" w:eastAsia="DengXian" w:hAnsi="Arial" w:cs="Arial"/>
          <w:sz w:val="27"/>
          <w:szCs w:val="27"/>
          <w:lang w:eastAsia="zh-CN"/>
        </w:rPr>
        <w:t>objetivos</w:t>
      </w:r>
      <w:r w:rsidRPr="00956C51">
        <w:rPr>
          <w:rFonts w:ascii="Arial" w:eastAsia="DengXian" w:hAnsi="Arial" w:cs="Arial"/>
          <w:spacing w:val="35"/>
          <w:sz w:val="27"/>
          <w:szCs w:val="27"/>
          <w:lang w:eastAsia="zh-CN"/>
        </w:rPr>
        <w:t xml:space="preserve"> </w:t>
      </w:r>
      <w:r w:rsidRPr="00956C51">
        <w:rPr>
          <w:rFonts w:ascii="Arial" w:eastAsia="DengXian" w:hAnsi="Arial" w:cs="Arial"/>
          <w:color w:val="161616"/>
          <w:sz w:val="27"/>
          <w:szCs w:val="27"/>
          <w:lang w:eastAsia="zh-CN"/>
        </w:rPr>
        <w:t>y</w:t>
      </w:r>
      <w:r w:rsidRPr="00956C51">
        <w:rPr>
          <w:rFonts w:ascii="Arial" w:eastAsia="DengXian" w:hAnsi="Arial" w:cs="Arial"/>
          <w:color w:val="161616"/>
          <w:spacing w:val="11"/>
          <w:sz w:val="27"/>
          <w:szCs w:val="27"/>
          <w:lang w:eastAsia="zh-CN"/>
        </w:rPr>
        <w:t xml:space="preserve"> </w:t>
      </w:r>
      <w:r w:rsidRPr="00956C51">
        <w:rPr>
          <w:rFonts w:ascii="Arial" w:eastAsia="DengXian" w:hAnsi="Arial" w:cs="Arial"/>
          <w:sz w:val="27"/>
          <w:szCs w:val="27"/>
          <w:lang w:eastAsia="zh-CN"/>
        </w:rPr>
        <w:t>criterios</w:t>
      </w:r>
      <w:r w:rsidRPr="00956C51">
        <w:rPr>
          <w:rFonts w:ascii="Arial" w:eastAsia="DengXian" w:hAnsi="Arial" w:cs="Arial"/>
          <w:spacing w:val="25"/>
          <w:sz w:val="27"/>
          <w:szCs w:val="27"/>
          <w:lang w:eastAsia="zh-CN"/>
        </w:rPr>
        <w:t xml:space="preserve"> </w:t>
      </w:r>
      <w:r w:rsidRPr="00956C51">
        <w:rPr>
          <w:rFonts w:ascii="Arial" w:eastAsia="DengXian" w:hAnsi="Arial" w:cs="Arial"/>
          <w:sz w:val="27"/>
          <w:szCs w:val="27"/>
          <w:lang w:eastAsia="zh-CN"/>
        </w:rPr>
        <w:t>de</w:t>
      </w:r>
      <w:r w:rsidRPr="00956C51">
        <w:rPr>
          <w:rFonts w:ascii="Arial" w:eastAsia="DengXian" w:hAnsi="Arial" w:cs="Arial"/>
          <w:spacing w:val="22"/>
          <w:sz w:val="27"/>
          <w:szCs w:val="27"/>
          <w:lang w:eastAsia="zh-CN"/>
        </w:rPr>
        <w:t xml:space="preserve"> </w:t>
      </w:r>
      <w:r w:rsidRPr="00956C51">
        <w:rPr>
          <w:rFonts w:ascii="Arial" w:eastAsia="DengXian" w:hAnsi="Arial" w:cs="Arial"/>
          <w:sz w:val="27"/>
          <w:szCs w:val="27"/>
          <w:lang w:eastAsia="zh-CN"/>
        </w:rPr>
        <w:t>evaluación.</w:t>
      </w:r>
    </w:p>
    <w:p w14:paraId="00C75D1C" w14:textId="77777777" w:rsidR="0049247C" w:rsidRPr="00956C51" w:rsidRDefault="0049247C" w:rsidP="0049247C">
      <w:pPr>
        <w:numPr>
          <w:ilvl w:val="0"/>
          <w:numId w:val="1"/>
        </w:numPr>
        <w:spacing w:line="276" w:lineRule="auto"/>
        <w:contextualSpacing/>
        <w:jc w:val="both"/>
        <w:rPr>
          <w:rFonts w:ascii="Arial" w:eastAsia="DengXian" w:hAnsi="Arial" w:cs="Arial"/>
          <w:w w:val="105"/>
          <w:sz w:val="27"/>
          <w:szCs w:val="27"/>
          <w:lang w:eastAsia="zh-CN"/>
        </w:rPr>
      </w:pPr>
      <w:r w:rsidRPr="00956C51">
        <w:rPr>
          <w:rFonts w:ascii="Arial" w:eastAsia="DengXian" w:hAnsi="Arial" w:cs="Arial"/>
          <w:w w:val="105"/>
          <w:sz w:val="27"/>
          <w:szCs w:val="27"/>
          <w:lang w:eastAsia="zh-CN"/>
        </w:rPr>
        <w:t xml:space="preserve">Eliminar objetivos, contenidos </w:t>
      </w:r>
      <w:r w:rsidRPr="00956C51">
        <w:rPr>
          <w:rFonts w:ascii="Arial" w:eastAsia="DengXian" w:hAnsi="Arial" w:cs="Arial"/>
          <w:color w:val="0F0F0F"/>
          <w:w w:val="105"/>
          <w:sz w:val="27"/>
          <w:szCs w:val="27"/>
          <w:lang w:eastAsia="zh-CN"/>
        </w:rPr>
        <w:t xml:space="preserve">y </w:t>
      </w:r>
      <w:r w:rsidRPr="00956C51">
        <w:rPr>
          <w:rFonts w:ascii="Arial" w:eastAsia="DengXian" w:hAnsi="Arial" w:cs="Arial"/>
          <w:w w:val="105"/>
          <w:sz w:val="27"/>
          <w:szCs w:val="27"/>
          <w:lang w:eastAsia="zh-CN"/>
        </w:rPr>
        <w:t xml:space="preserve">criterios de evaluación del nivel </w:t>
      </w:r>
      <w:r w:rsidRPr="00956C51">
        <w:rPr>
          <w:rFonts w:ascii="Arial" w:eastAsia="DengXian" w:hAnsi="Arial" w:cs="Arial"/>
          <w:color w:val="232323"/>
          <w:w w:val="105"/>
          <w:sz w:val="27"/>
          <w:szCs w:val="27"/>
          <w:lang w:eastAsia="zh-CN"/>
        </w:rPr>
        <w:t xml:space="preserve">o </w:t>
      </w:r>
      <w:r w:rsidRPr="00956C51">
        <w:rPr>
          <w:rFonts w:ascii="Arial" w:eastAsia="DengXian" w:hAnsi="Arial" w:cs="Arial"/>
          <w:w w:val="105"/>
          <w:sz w:val="27"/>
          <w:szCs w:val="27"/>
          <w:lang w:eastAsia="zh-CN"/>
        </w:rPr>
        <w:t>ciclo</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correspondiente.</w:t>
      </w:r>
    </w:p>
    <w:p w14:paraId="7B4B9F6F" w14:textId="77777777" w:rsidR="0049247C" w:rsidRPr="00956C51" w:rsidRDefault="0049247C" w:rsidP="0049247C">
      <w:pPr>
        <w:numPr>
          <w:ilvl w:val="0"/>
          <w:numId w:val="1"/>
        </w:numPr>
        <w:spacing w:line="276" w:lineRule="auto"/>
        <w:contextualSpacing/>
        <w:jc w:val="both"/>
        <w:rPr>
          <w:rFonts w:ascii="Arial" w:eastAsia="DengXian" w:hAnsi="Arial" w:cs="Arial"/>
          <w:w w:val="105"/>
          <w:sz w:val="27"/>
          <w:szCs w:val="27"/>
          <w:lang w:eastAsia="zh-CN"/>
        </w:rPr>
      </w:pPr>
      <w:r w:rsidRPr="00956C51">
        <w:rPr>
          <w:rFonts w:ascii="Arial" w:eastAsia="DengXian" w:hAnsi="Arial" w:cs="Arial"/>
          <w:w w:val="105"/>
          <w:sz w:val="27"/>
          <w:szCs w:val="27"/>
          <w:lang w:eastAsia="zh-CN"/>
        </w:rPr>
        <w:t>Introducir</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contenidos,</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objetivos</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y</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criterios</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de</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evaluación</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 xml:space="preserve">de niveles </w:t>
      </w:r>
      <w:r w:rsidRPr="00956C51">
        <w:rPr>
          <w:rFonts w:ascii="Arial" w:eastAsia="DengXian" w:hAnsi="Arial" w:cs="Arial"/>
          <w:color w:val="0C0C0C"/>
          <w:w w:val="105"/>
          <w:sz w:val="27"/>
          <w:szCs w:val="27"/>
          <w:lang w:eastAsia="zh-CN"/>
        </w:rPr>
        <w:t>o</w:t>
      </w:r>
      <w:r w:rsidRPr="00956C51">
        <w:rPr>
          <w:rFonts w:ascii="Arial" w:eastAsia="DengXian" w:hAnsi="Arial" w:cs="Arial"/>
          <w:color w:val="0C0C0C"/>
          <w:spacing w:val="1"/>
          <w:w w:val="105"/>
          <w:sz w:val="27"/>
          <w:szCs w:val="27"/>
          <w:lang w:eastAsia="zh-CN"/>
        </w:rPr>
        <w:t xml:space="preserve"> </w:t>
      </w:r>
      <w:r w:rsidRPr="00956C51">
        <w:rPr>
          <w:rFonts w:ascii="Arial" w:eastAsia="DengXian" w:hAnsi="Arial" w:cs="Arial"/>
          <w:w w:val="105"/>
          <w:sz w:val="27"/>
          <w:szCs w:val="27"/>
          <w:lang w:eastAsia="zh-CN"/>
        </w:rPr>
        <w:t>Ciclos</w:t>
      </w:r>
      <w:r w:rsidRPr="00956C51">
        <w:rPr>
          <w:rFonts w:ascii="Arial" w:eastAsia="DengXian" w:hAnsi="Arial" w:cs="Arial"/>
          <w:spacing w:val="6"/>
          <w:w w:val="105"/>
          <w:sz w:val="27"/>
          <w:szCs w:val="27"/>
          <w:lang w:eastAsia="zh-CN"/>
        </w:rPr>
        <w:t xml:space="preserve"> </w:t>
      </w:r>
      <w:r w:rsidRPr="00956C51">
        <w:rPr>
          <w:rFonts w:ascii="Arial" w:eastAsia="DengXian" w:hAnsi="Arial" w:cs="Arial"/>
          <w:w w:val="105"/>
          <w:sz w:val="27"/>
          <w:szCs w:val="27"/>
          <w:lang w:eastAsia="zh-CN"/>
        </w:rPr>
        <w:t>anteriores.</w:t>
      </w:r>
    </w:p>
    <w:p w14:paraId="1F30623C" w14:textId="77777777" w:rsidR="0049247C" w:rsidRPr="00956C51" w:rsidRDefault="0049247C" w:rsidP="0049247C">
      <w:pPr>
        <w:spacing w:line="276" w:lineRule="auto"/>
        <w:jc w:val="both"/>
        <w:rPr>
          <w:rFonts w:ascii="Arial" w:eastAsia="DengXian" w:hAnsi="Arial" w:cs="Arial"/>
          <w:w w:val="105"/>
          <w:sz w:val="27"/>
          <w:szCs w:val="27"/>
          <w:lang w:eastAsia="zh-CN"/>
        </w:rPr>
      </w:pPr>
    </w:p>
    <w:p w14:paraId="1E354F05" w14:textId="77777777" w:rsidR="0049247C" w:rsidRPr="00956C51" w:rsidRDefault="0049247C" w:rsidP="0049247C">
      <w:pPr>
        <w:spacing w:line="276" w:lineRule="auto"/>
        <w:jc w:val="both"/>
        <w:rPr>
          <w:rFonts w:ascii="Arial" w:eastAsia="DengXian" w:hAnsi="Arial" w:cs="Arial"/>
          <w:w w:val="105"/>
          <w:sz w:val="27"/>
          <w:szCs w:val="27"/>
          <w:lang w:eastAsia="zh-CN"/>
        </w:rPr>
      </w:pPr>
      <w:r w:rsidRPr="00956C51">
        <w:rPr>
          <w:rFonts w:ascii="Arial" w:eastAsia="DengXian" w:hAnsi="Arial" w:cs="Arial"/>
          <w:w w:val="105"/>
          <w:sz w:val="27"/>
          <w:szCs w:val="27"/>
          <w:lang w:eastAsia="zh-CN"/>
        </w:rPr>
        <w:t>Respecto</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de</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aquellos</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estudiantes</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que no</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consientan</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en la aplicación</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a su</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respecto</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de</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la modificación</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curricular</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mayor,</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 xml:space="preserve">podrán continuar sus </w:t>
      </w:r>
      <w:r w:rsidRPr="00956C51">
        <w:rPr>
          <w:rFonts w:ascii="Arial" w:eastAsia="DengXian" w:hAnsi="Arial" w:cs="Arial"/>
          <w:w w:val="105"/>
          <w:sz w:val="27"/>
          <w:szCs w:val="27"/>
          <w:lang w:eastAsia="zh-CN"/>
        </w:rPr>
        <w:lastRenderedPageBreak/>
        <w:t>estudios,</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 xml:space="preserve">hasta su completa extinción, de conformidad a los planes </w:t>
      </w:r>
      <w:r w:rsidRPr="00956C51">
        <w:rPr>
          <w:rFonts w:ascii="Arial" w:eastAsia="DengXian" w:hAnsi="Arial" w:cs="Arial"/>
          <w:color w:val="181818"/>
          <w:w w:val="105"/>
          <w:sz w:val="27"/>
          <w:szCs w:val="27"/>
          <w:lang w:eastAsia="zh-CN"/>
        </w:rPr>
        <w:t xml:space="preserve">y </w:t>
      </w:r>
      <w:r w:rsidRPr="00956C51">
        <w:rPr>
          <w:rFonts w:ascii="Arial" w:eastAsia="DengXian" w:hAnsi="Arial" w:cs="Arial"/>
          <w:w w:val="105"/>
          <w:sz w:val="27"/>
          <w:szCs w:val="27"/>
          <w:lang w:eastAsia="zh-CN"/>
        </w:rPr>
        <w:t>programas en que</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previa</w:t>
      </w:r>
      <w:r w:rsidRPr="00956C51">
        <w:rPr>
          <w:rFonts w:ascii="Arial" w:eastAsia="DengXian" w:hAnsi="Arial" w:cs="Arial"/>
          <w:spacing w:val="6"/>
          <w:w w:val="105"/>
          <w:sz w:val="27"/>
          <w:szCs w:val="27"/>
          <w:lang w:eastAsia="zh-CN"/>
        </w:rPr>
        <w:t xml:space="preserve"> </w:t>
      </w:r>
      <w:r w:rsidRPr="00956C51">
        <w:rPr>
          <w:rFonts w:ascii="Arial" w:eastAsia="DengXian" w:hAnsi="Arial" w:cs="Arial"/>
          <w:w w:val="105"/>
          <w:sz w:val="27"/>
          <w:szCs w:val="27"/>
          <w:lang w:eastAsia="zh-CN"/>
        </w:rPr>
        <w:t>y</w:t>
      </w:r>
      <w:r w:rsidRPr="00956C51">
        <w:rPr>
          <w:rFonts w:ascii="Arial" w:eastAsia="DengXian" w:hAnsi="Arial" w:cs="Arial"/>
          <w:spacing w:val="-2"/>
          <w:w w:val="105"/>
          <w:sz w:val="27"/>
          <w:szCs w:val="27"/>
          <w:lang w:eastAsia="zh-CN"/>
        </w:rPr>
        <w:t xml:space="preserve"> </w:t>
      </w:r>
      <w:r w:rsidRPr="00956C51">
        <w:rPr>
          <w:rFonts w:ascii="Arial" w:eastAsia="DengXian" w:hAnsi="Arial" w:cs="Arial"/>
          <w:w w:val="105"/>
          <w:sz w:val="27"/>
          <w:szCs w:val="27"/>
          <w:lang w:eastAsia="zh-CN"/>
        </w:rPr>
        <w:t>originalmente</w:t>
      </w:r>
      <w:r w:rsidRPr="00956C51">
        <w:rPr>
          <w:rFonts w:ascii="Arial" w:eastAsia="DengXian" w:hAnsi="Arial" w:cs="Arial"/>
          <w:spacing w:val="15"/>
          <w:w w:val="105"/>
          <w:sz w:val="27"/>
          <w:szCs w:val="27"/>
          <w:lang w:eastAsia="zh-CN"/>
        </w:rPr>
        <w:t xml:space="preserve"> </w:t>
      </w:r>
      <w:r w:rsidRPr="00956C51">
        <w:rPr>
          <w:rFonts w:ascii="Arial" w:eastAsia="DengXian" w:hAnsi="Arial" w:cs="Arial"/>
          <w:w w:val="105"/>
          <w:sz w:val="27"/>
          <w:szCs w:val="27"/>
          <w:lang w:eastAsia="zh-CN"/>
        </w:rPr>
        <w:t>se hubieren</w:t>
      </w:r>
      <w:r w:rsidRPr="00956C51">
        <w:rPr>
          <w:rFonts w:ascii="Arial" w:eastAsia="DengXian" w:hAnsi="Arial" w:cs="Arial"/>
          <w:spacing w:val="10"/>
          <w:w w:val="105"/>
          <w:sz w:val="27"/>
          <w:szCs w:val="27"/>
          <w:lang w:eastAsia="zh-CN"/>
        </w:rPr>
        <w:t xml:space="preserve"> </w:t>
      </w:r>
      <w:r w:rsidRPr="00956C51">
        <w:rPr>
          <w:rFonts w:ascii="Arial" w:eastAsia="DengXian" w:hAnsi="Arial" w:cs="Arial"/>
          <w:w w:val="105"/>
          <w:sz w:val="27"/>
          <w:szCs w:val="27"/>
          <w:lang w:eastAsia="zh-CN"/>
        </w:rPr>
        <w:t>inscritos.</w:t>
      </w:r>
    </w:p>
    <w:p w14:paraId="7E2547A2" w14:textId="77777777" w:rsidR="0049247C" w:rsidRPr="00956C51" w:rsidRDefault="0049247C" w:rsidP="0049247C">
      <w:pPr>
        <w:spacing w:line="276" w:lineRule="auto"/>
        <w:jc w:val="both"/>
        <w:rPr>
          <w:rFonts w:ascii="Arial" w:eastAsia="DengXian" w:hAnsi="Arial" w:cs="Arial"/>
          <w:w w:val="105"/>
          <w:sz w:val="27"/>
          <w:szCs w:val="27"/>
          <w:lang w:eastAsia="zh-CN"/>
        </w:rPr>
      </w:pPr>
    </w:p>
    <w:p w14:paraId="773A035D" w14:textId="77777777" w:rsidR="0049247C" w:rsidRPr="00956C51" w:rsidRDefault="0049247C" w:rsidP="0049247C">
      <w:pPr>
        <w:spacing w:line="276" w:lineRule="auto"/>
        <w:jc w:val="both"/>
        <w:rPr>
          <w:rFonts w:ascii="Arial" w:eastAsia="DengXian" w:hAnsi="Arial" w:cs="Arial"/>
          <w:sz w:val="27"/>
          <w:szCs w:val="27"/>
          <w:lang w:eastAsia="zh-CN"/>
        </w:rPr>
      </w:pPr>
      <w:r w:rsidRPr="00956C51">
        <w:rPr>
          <w:rFonts w:ascii="Arial" w:eastAsia="DengXian" w:hAnsi="Arial" w:cs="Arial"/>
          <w:w w:val="105"/>
          <w:sz w:val="27"/>
          <w:szCs w:val="27"/>
          <w:lang w:eastAsia="zh-CN"/>
        </w:rPr>
        <w:t>Las partes declaran que todo tipo de modificación curricular que se incorpore</w:t>
      </w:r>
      <w:r w:rsidRPr="00956C51">
        <w:rPr>
          <w:rFonts w:ascii="Arial" w:eastAsia="DengXian" w:hAnsi="Arial" w:cs="Arial"/>
          <w:spacing w:val="1"/>
          <w:w w:val="105"/>
          <w:sz w:val="27"/>
          <w:szCs w:val="27"/>
          <w:lang w:eastAsia="zh-CN"/>
        </w:rPr>
        <w:t xml:space="preserve"> </w:t>
      </w:r>
      <w:r w:rsidRPr="00956C51">
        <w:rPr>
          <w:rFonts w:ascii="Arial" w:eastAsia="DengXian" w:hAnsi="Arial" w:cs="Arial"/>
          <w:sz w:val="27"/>
          <w:szCs w:val="27"/>
          <w:lang w:eastAsia="zh-CN"/>
        </w:rPr>
        <w:t>deberá</w:t>
      </w:r>
      <w:r w:rsidRPr="00956C51">
        <w:rPr>
          <w:rFonts w:ascii="Arial" w:eastAsia="DengXian" w:hAnsi="Arial" w:cs="Arial"/>
          <w:spacing w:val="13"/>
          <w:sz w:val="27"/>
          <w:szCs w:val="27"/>
          <w:lang w:eastAsia="zh-CN"/>
        </w:rPr>
        <w:t xml:space="preserve"> </w:t>
      </w:r>
      <w:r w:rsidRPr="00956C51">
        <w:rPr>
          <w:rFonts w:ascii="Arial" w:eastAsia="DengXian" w:hAnsi="Arial" w:cs="Arial"/>
          <w:sz w:val="27"/>
          <w:szCs w:val="27"/>
          <w:lang w:eastAsia="zh-CN"/>
        </w:rPr>
        <w:t>cautelar</w:t>
      </w:r>
      <w:r w:rsidRPr="00956C51">
        <w:rPr>
          <w:rFonts w:ascii="Arial" w:eastAsia="DengXian" w:hAnsi="Arial" w:cs="Arial"/>
          <w:spacing w:val="14"/>
          <w:sz w:val="27"/>
          <w:szCs w:val="27"/>
          <w:lang w:eastAsia="zh-CN"/>
        </w:rPr>
        <w:t xml:space="preserve"> </w:t>
      </w:r>
      <w:r w:rsidRPr="00956C51">
        <w:rPr>
          <w:rFonts w:ascii="Arial" w:eastAsia="DengXian" w:hAnsi="Arial" w:cs="Arial"/>
          <w:sz w:val="27"/>
          <w:szCs w:val="27"/>
          <w:lang w:eastAsia="zh-CN"/>
        </w:rPr>
        <w:t>siempre</w:t>
      </w:r>
      <w:r w:rsidRPr="00956C51">
        <w:rPr>
          <w:rFonts w:ascii="Arial" w:eastAsia="DengXian" w:hAnsi="Arial" w:cs="Arial"/>
          <w:spacing w:val="25"/>
          <w:sz w:val="27"/>
          <w:szCs w:val="27"/>
          <w:lang w:eastAsia="zh-CN"/>
        </w:rPr>
        <w:t xml:space="preserve"> </w:t>
      </w:r>
      <w:r w:rsidRPr="00956C51">
        <w:rPr>
          <w:rFonts w:ascii="Arial" w:eastAsia="DengXian" w:hAnsi="Arial" w:cs="Arial"/>
          <w:sz w:val="27"/>
          <w:szCs w:val="27"/>
          <w:lang w:eastAsia="zh-CN"/>
        </w:rPr>
        <w:t>el</w:t>
      </w:r>
      <w:r w:rsidRPr="00956C51">
        <w:rPr>
          <w:rFonts w:ascii="Arial" w:eastAsia="DengXian" w:hAnsi="Arial" w:cs="Arial"/>
          <w:spacing w:val="6"/>
          <w:sz w:val="27"/>
          <w:szCs w:val="27"/>
          <w:lang w:eastAsia="zh-CN"/>
        </w:rPr>
        <w:t xml:space="preserve"> </w:t>
      </w:r>
      <w:r w:rsidRPr="00956C51">
        <w:rPr>
          <w:rFonts w:ascii="Arial" w:eastAsia="DengXian" w:hAnsi="Arial" w:cs="Arial"/>
          <w:sz w:val="27"/>
          <w:szCs w:val="27"/>
          <w:lang w:eastAsia="zh-CN"/>
        </w:rPr>
        <w:t>mayor</w:t>
      </w:r>
      <w:r w:rsidRPr="00956C51">
        <w:rPr>
          <w:rFonts w:ascii="Arial" w:eastAsia="DengXian" w:hAnsi="Arial" w:cs="Arial"/>
          <w:spacing w:val="6"/>
          <w:sz w:val="27"/>
          <w:szCs w:val="27"/>
          <w:lang w:eastAsia="zh-CN"/>
        </w:rPr>
        <w:t xml:space="preserve"> </w:t>
      </w:r>
      <w:r w:rsidRPr="00956C51">
        <w:rPr>
          <w:rFonts w:ascii="Arial" w:eastAsia="DengXian" w:hAnsi="Arial" w:cs="Arial"/>
          <w:sz w:val="27"/>
          <w:szCs w:val="27"/>
          <w:lang w:eastAsia="zh-CN"/>
        </w:rPr>
        <w:t>beneficio</w:t>
      </w:r>
      <w:r w:rsidRPr="00956C51">
        <w:rPr>
          <w:rFonts w:ascii="Arial" w:eastAsia="DengXian" w:hAnsi="Arial" w:cs="Arial"/>
          <w:spacing w:val="18"/>
          <w:sz w:val="27"/>
          <w:szCs w:val="27"/>
          <w:lang w:eastAsia="zh-CN"/>
        </w:rPr>
        <w:t xml:space="preserve"> </w:t>
      </w:r>
      <w:r w:rsidRPr="00956C51">
        <w:rPr>
          <w:rFonts w:ascii="Arial" w:eastAsia="DengXian" w:hAnsi="Arial" w:cs="Arial"/>
          <w:sz w:val="27"/>
          <w:szCs w:val="27"/>
          <w:lang w:eastAsia="zh-CN"/>
        </w:rPr>
        <w:t>para</w:t>
      </w:r>
      <w:r w:rsidRPr="00956C51">
        <w:rPr>
          <w:rFonts w:ascii="Arial" w:eastAsia="DengXian" w:hAnsi="Arial" w:cs="Arial"/>
          <w:spacing w:val="3"/>
          <w:sz w:val="27"/>
          <w:szCs w:val="27"/>
          <w:lang w:eastAsia="zh-CN"/>
        </w:rPr>
        <w:t xml:space="preserve"> </w:t>
      </w:r>
      <w:r w:rsidRPr="00956C51">
        <w:rPr>
          <w:rFonts w:ascii="Arial" w:eastAsia="DengXian" w:hAnsi="Arial" w:cs="Arial"/>
          <w:sz w:val="27"/>
          <w:szCs w:val="27"/>
          <w:lang w:eastAsia="zh-CN"/>
        </w:rPr>
        <w:t>la</w:t>
      </w:r>
      <w:r w:rsidRPr="00956C51">
        <w:rPr>
          <w:rFonts w:ascii="Arial" w:eastAsia="DengXian" w:hAnsi="Arial" w:cs="Arial"/>
          <w:spacing w:val="-7"/>
          <w:sz w:val="27"/>
          <w:szCs w:val="27"/>
          <w:lang w:eastAsia="zh-CN"/>
        </w:rPr>
        <w:t xml:space="preserve"> </w:t>
      </w:r>
      <w:r w:rsidRPr="00956C51">
        <w:rPr>
          <w:rFonts w:ascii="Arial" w:eastAsia="DengXian" w:hAnsi="Arial" w:cs="Arial"/>
          <w:sz w:val="27"/>
          <w:szCs w:val="27"/>
          <w:lang w:eastAsia="zh-CN"/>
        </w:rPr>
        <w:t>formación</w:t>
      </w:r>
      <w:r w:rsidRPr="00956C51">
        <w:rPr>
          <w:rFonts w:ascii="Arial" w:eastAsia="DengXian" w:hAnsi="Arial" w:cs="Arial"/>
          <w:spacing w:val="18"/>
          <w:sz w:val="27"/>
          <w:szCs w:val="27"/>
          <w:lang w:eastAsia="zh-CN"/>
        </w:rPr>
        <w:t xml:space="preserve"> </w:t>
      </w:r>
      <w:r w:rsidRPr="00956C51">
        <w:rPr>
          <w:rFonts w:ascii="Arial" w:eastAsia="DengXian" w:hAnsi="Arial" w:cs="Arial"/>
          <w:sz w:val="27"/>
          <w:szCs w:val="27"/>
          <w:lang w:eastAsia="zh-CN"/>
        </w:rPr>
        <w:t>del</w:t>
      </w:r>
      <w:r w:rsidRPr="00956C51">
        <w:rPr>
          <w:rFonts w:ascii="Arial" w:eastAsia="DengXian" w:hAnsi="Arial" w:cs="Arial"/>
          <w:spacing w:val="7"/>
          <w:sz w:val="27"/>
          <w:szCs w:val="27"/>
          <w:lang w:eastAsia="zh-CN"/>
        </w:rPr>
        <w:t xml:space="preserve"> </w:t>
      </w:r>
      <w:r w:rsidRPr="00956C51">
        <w:rPr>
          <w:rFonts w:ascii="Arial" w:eastAsia="DengXian" w:hAnsi="Arial" w:cs="Arial"/>
          <w:sz w:val="27"/>
          <w:szCs w:val="27"/>
          <w:lang w:eastAsia="zh-CN"/>
        </w:rPr>
        <w:t>estudiante.</w:t>
      </w:r>
    </w:p>
    <w:p w14:paraId="07A00E2F" w14:textId="77777777" w:rsidR="0049247C" w:rsidRPr="00956C51" w:rsidRDefault="0049247C" w:rsidP="0049247C">
      <w:pPr>
        <w:spacing w:line="276" w:lineRule="auto"/>
        <w:jc w:val="both"/>
        <w:rPr>
          <w:rFonts w:ascii="Arial" w:eastAsia="DengXian" w:hAnsi="Arial" w:cs="Arial"/>
          <w:sz w:val="27"/>
          <w:szCs w:val="27"/>
          <w:lang w:eastAsia="zh-CN"/>
        </w:rPr>
      </w:pPr>
    </w:p>
    <w:p w14:paraId="224CDD3E" w14:textId="77777777" w:rsidR="0049247C" w:rsidRPr="00956C51" w:rsidRDefault="0049247C" w:rsidP="0049247C">
      <w:pPr>
        <w:spacing w:line="276" w:lineRule="auto"/>
        <w:jc w:val="both"/>
        <w:rPr>
          <w:rFonts w:ascii="Arial" w:eastAsia="DengXian" w:hAnsi="Arial" w:cs="Arial"/>
          <w:w w:val="105"/>
          <w:sz w:val="27"/>
          <w:szCs w:val="27"/>
          <w:lang w:eastAsia="zh-CN"/>
        </w:rPr>
      </w:pPr>
      <w:r w:rsidRPr="00956C51">
        <w:rPr>
          <w:rFonts w:ascii="Arial" w:eastAsia="DengXian" w:hAnsi="Arial" w:cs="Arial"/>
          <w:sz w:val="27"/>
          <w:szCs w:val="27"/>
          <w:lang w:eastAsia="zh-CN"/>
        </w:rPr>
        <w:t xml:space="preserve">4.- </w:t>
      </w:r>
      <w:r w:rsidRPr="00956C51">
        <w:rPr>
          <w:rFonts w:ascii="Arial" w:eastAsia="DengXian" w:hAnsi="Arial" w:cs="Arial"/>
          <w:w w:val="105"/>
          <w:sz w:val="27"/>
          <w:szCs w:val="27"/>
          <w:lang w:eastAsia="zh-CN"/>
        </w:rPr>
        <w:t>El estudiante</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deberá observar las normas reglamentarias internas para inscribir</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 xml:space="preserve">sus cursos o actividades; por consiguiente, si el estudiante debe repetir uno </w:t>
      </w:r>
      <w:r w:rsidRPr="00956C51">
        <w:rPr>
          <w:rFonts w:ascii="Arial" w:eastAsia="DengXian" w:hAnsi="Arial" w:cs="Arial"/>
          <w:color w:val="0F0F0F"/>
          <w:w w:val="105"/>
          <w:sz w:val="27"/>
          <w:szCs w:val="27"/>
          <w:lang w:eastAsia="zh-CN"/>
        </w:rPr>
        <w:t>o</w:t>
      </w:r>
      <w:r w:rsidRPr="00956C51">
        <w:rPr>
          <w:rFonts w:ascii="Arial" w:eastAsia="DengXian" w:hAnsi="Arial" w:cs="Arial"/>
          <w:color w:val="0F0F0F"/>
          <w:spacing w:val="1"/>
          <w:w w:val="105"/>
          <w:sz w:val="27"/>
          <w:szCs w:val="27"/>
          <w:lang w:eastAsia="zh-CN"/>
        </w:rPr>
        <w:t xml:space="preserve"> </w:t>
      </w:r>
      <w:r w:rsidRPr="00956C51">
        <w:rPr>
          <w:rFonts w:ascii="Arial" w:eastAsia="DengXian" w:hAnsi="Arial" w:cs="Arial"/>
          <w:w w:val="105"/>
          <w:sz w:val="27"/>
          <w:szCs w:val="27"/>
          <w:lang w:eastAsia="zh-CN"/>
        </w:rPr>
        <w:t>más cursos, alterándose</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el orden</w:t>
      </w:r>
      <w:r w:rsidRPr="00956C51">
        <w:rPr>
          <w:rFonts w:ascii="Arial" w:eastAsia="DengXian" w:hAnsi="Arial" w:cs="Arial"/>
          <w:spacing w:val="1"/>
          <w:w w:val="105"/>
          <w:sz w:val="27"/>
          <w:szCs w:val="27"/>
          <w:lang w:eastAsia="zh-CN"/>
        </w:rPr>
        <w:t xml:space="preserve"> </w:t>
      </w:r>
      <w:r w:rsidRPr="00956C51">
        <w:rPr>
          <w:rFonts w:ascii="Arial" w:eastAsia="DengXian" w:hAnsi="Arial" w:cs="Arial"/>
          <w:color w:val="282828"/>
          <w:w w:val="105"/>
          <w:sz w:val="27"/>
          <w:szCs w:val="27"/>
          <w:lang w:eastAsia="zh-CN"/>
        </w:rPr>
        <w:t xml:space="preserve">o </w:t>
      </w:r>
      <w:r w:rsidRPr="00956C51">
        <w:rPr>
          <w:rFonts w:ascii="Arial" w:eastAsia="DengXian" w:hAnsi="Arial" w:cs="Arial"/>
          <w:w w:val="105"/>
          <w:sz w:val="27"/>
          <w:szCs w:val="27"/>
          <w:lang w:eastAsia="zh-CN"/>
        </w:rPr>
        <w:t>número</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de cursos que debe inscribir, ello</w:t>
      </w:r>
      <w:r w:rsidRPr="00956C51">
        <w:rPr>
          <w:rFonts w:ascii="Arial" w:eastAsia="DengXian" w:hAnsi="Arial" w:cs="Arial"/>
          <w:spacing w:val="1"/>
          <w:w w:val="105"/>
          <w:sz w:val="27"/>
          <w:szCs w:val="27"/>
          <w:lang w:eastAsia="zh-CN"/>
        </w:rPr>
        <w:t xml:space="preserve"> </w:t>
      </w:r>
      <w:r w:rsidRPr="00956C51">
        <w:rPr>
          <w:rFonts w:ascii="Arial" w:eastAsia="DengXian" w:hAnsi="Arial" w:cs="Arial"/>
          <w:sz w:val="27"/>
          <w:szCs w:val="27"/>
          <w:lang w:eastAsia="zh-CN"/>
        </w:rPr>
        <w:t xml:space="preserve">será de su exclusiva responsabilidad, es decir, </w:t>
      </w:r>
      <w:r w:rsidRPr="00956C51">
        <w:rPr>
          <w:rFonts w:ascii="Arial" w:eastAsia="DengXian" w:hAnsi="Arial" w:cs="Arial"/>
          <w:color w:val="0A0A0A"/>
          <w:sz w:val="27"/>
          <w:szCs w:val="27"/>
          <w:lang w:eastAsia="zh-CN"/>
        </w:rPr>
        <w:t xml:space="preserve">la </w:t>
      </w:r>
      <w:r w:rsidRPr="00956C51">
        <w:rPr>
          <w:rFonts w:ascii="Arial" w:eastAsia="DengXian" w:hAnsi="Arial" w:cs="Arial"/>
          <w:sz w:val="27"/>
          <w:szCs w:val="27"/>
          <w:lang w:eastAsia="zh-CN"/>
        </w:rPr>
        <w:t xml:space="preserve">Universidad </w:t>
      </w:r>
      <w:r w:rsidRPr="00956C51">
        <w:rPr>
          <w:rFonts w:ascii="Arial" w:eastAsia="DengXian" w:hAnsi="Arial" w:cs="Arial"/>
          <w:color w:val="0C0C0C"/>
          <w:sz w:val="27"/>
          <w:szCs w:val="27"/>
          <w:lang w:eastAsia="zh-CN"/>
        </w:rPr>
        <w:t xml:space="preserve">no </w:t>
      </w:r>
      <w:r w:rsidRPr="00956C51">
        <w:rPr>
          <w:rFonts w:ascii="Arial" w:eastAsia="DengXian" w:hAnsi="Arial" w:cs="Arial"/>
          <w:sz w:val="27"/>
          <w:szCs w:val="27"/>
          <w:lang w:eastAsia="zh-CN"/>
        </w:rPr>
        <w:t>estará obligada a</w:t>
      </w:r>
      <w:r w:rsidRPr="00956C51">
        <w:rPr>
          <w:rFonts w:ascii="Arial" w:eastAsia="DengXian" w:hAnsi="Arial" w:cs="Arial"/>
          <w:spacing w:val="1"/>
          <w:sz w:val="27"/>
          <w:szCs w:val="27"/>
          <w:lang w:eastAsia="zh-CN"/>
        </w:rPr>
        <w:t xml:space="preserve"> </w:t>
      </w:r>
      <w:r w:rsidRPr="00956C51">
        <w:rPr>
          <w:rFonts w:ascii="Arial" w:eastAsia="DengXian" w:hAnsi="Arial" w:cs="Arial"/>
          <w:w w:val="105"/>
          <w:sz w:val="27"/>
          <w:szCs w:val="27"/>
          <w:lang w:eastAsia="zh-CN"/>
        </w:rPr>
        <w:t>otorgar</w:t>
      </w:r>
      <w:r w:rsidRPr="00956C51">
        <w:rPr>
          <w:rFonts w:ascii="Arial" w:eastAsia="DengXian" w:hAnsi="Arial" w:cs="Arial"/>
          <w:spacing w:val="5"/>
          <w:w w:val="105"/>
          <w:sz w:val="27"/>
          <w:szCs w:val="27"/>
          <w:lang w:eastAsia="zh-CN"/>
        </w:rPr>
        <w:t xml:space="preserve"> </w:t>
      </w:r>
      <w:r w:rsidRPr="00956C51">
        <w:rPr>
          <w:rFonts w:ascii="Arial" w:eastAsia="DengXian" w:hAnsi="Arial" w:cs="Arial"/>
          <w:w w:val="105"/>
          <w:sz w:val="27"/>
          <w:szCs w:val="27"/>
          <w:lang w:eastAsia="zh-CN"/>
        </w:rPr>
        <w:t>facilidades,</w:t>
      </w:r>
      <w:r w:rsidRPr="00956C51">
        <w:rPr>
          <w:rFonts w:ascii="Arial" w:eastAsia="DengXian" w:hAnsi="Arial" w:cs="Arial"/>
          <w:spacing w:val="14"/>
          <w:w w:val="105"/>
          <w:sz w:val="27"/>
          <w:szCs w:val="27"/>
          <w:lang w:eastAsia="zh-CN"/>
        </w:rPr>
        <w:t xml:space="preserve"> </w:t>
      </w:r>
      <w:r w:rsidRPr="00956C51">
        <w:rPr>
          <w:rFonts w:ascii="Arial" w:eastAsia="DengXian" w:hAnsi="Arial" w:cs="Arial"/>
          <w:w w:val="105"/>
          <w:sz w:val="27"/>
          <w:szCs w:val="27"/>
          <w:lang w:eastAsia="zh-CN"/>
        </w:rPr>
        <w:t>horarios</w:t>
      </w:r>
      <w:r w:rsidRPr="00956C51">
        <w:rPr>
          <w:rFonts w:ascii="Arial" w:eastAsia="DengXian" w:hAnsi="Arial" w:cs="Arial"/>
          <w:spacing w:val="6"/>
          <w:w w:val="105"/>
          <w:sz w:val="27"/>
          <w:szCs w:val="27"/>
          <w:lang w:eastAsia="zh-CN"/>
        </w:rPr>
        <w:t xml:space="preserve"> </w:t>
      </w:r>
      <w:r w:rsidRPr="00956C51">
        <w:rPr>
          <w:rFonts w:ascii="Arial" w:eastAsia="DengXian" w:hAnsi="Arial" w:cs="Arial"/>
          <w:w w:val="105"/>
          <w:sz w:val="27"/>
          <w:szCs w:val="27"/>
          <w:lang w:eastAsia="zh-CN"/>
        </w:rPr>
        <w:t>especiales</w:t>
      </w:r>
      <w:r w:rsidRPr="00956C51">
        <w:rPr>
          <w:rFonts w:ascii="Arial" w:eastAsia="DengXian" w:hAnsi="Arial" w:cs="Arial"/>
          <w:spacing w:val="16"/>
          <w:w w:val="105"/>
          <w:sz w:val="27"/>
          <w:szCs w:val="27"/>
          <w:lang w:eastAsia="zh-CN"/>
        </w:rPr>
        <w:t xml:space="preserve"> </w:t>
      </w:r>
      <w:r w:rsidRPr="00956C51">
        <w:rPr>
          <w:rFonts w:ascii="Arial" w:eastAsia="DengXian" w:hAnsi="Arial" w:cs="Arial"/>
          <w:w w:val="105"/>
          <w:sz w:val="27"/>
          <w:szCs w:val="27"/>
          <w:lang w:eastAsia="zh-CN"/>
        </w:rPr>
        <w:t>u</w:t>
      </w:r>
      <w:r w:rsidRPr="00956C51">
        <w:rPr>
          <w:rFonts w:ascii="Arial" w:eastAsia="DengXian" w:hAnsi="Arial" w:cs="Arial"/>
          <w:spacing w:val="2"/>
          <w:w w:val="105"/>
          <w:sz w:val="27"/>
          <w:szCs w:val="27"/>
          <w:lang w:eastAsia="zh-CN"/>
        </w:rPr>
        <w:t xml:space="preserve"> </w:t>
      </w:r>
      <w:r w:rsidRPr="00956C51">
        <w:rPr>
          <w:rFonts w:ascii="Arial" w:eastAsia="DengXian" w:hAnsi="Arial" w:cs="Arial"/>
          <w:w w:val="105"/>
          <w:sz w:val="27"/>
          <w:szCs w:val="27"/>
          <w:lang w:eastAsia="zh-CN"/>
        </w:rPr>
        <w:t>otras</w:t>
      </w:r>
      <w:r w:rsidRPr="00956C51">
        <w:rPr>
          <w:rFonts w:ascii="Arial" w:eastAsia="DengXian" w:hAnsi="Arial" w:cs="Arial"/>
          <w:spacing w:val="5"/>
          <w:w w:val="105"/>
          <w:sz w:val="27"/>
          <w:szCs w:val="27"/>
          <w:lang w:eastAsia="zh-CN"/>
        </w:rPr>
        <w:t xml:space="preserve"> </w:t>
      </w:r>
      <w:r w:rsidRPr="00956C51">
        <w:rPr>
          <w:rFonts w:ascii="Arial" w:eastAsia="DengXian" w:hAnsi="Arial" w:cs="Arial"/>
          <w:w w:val="105"/>
          <w:sz w:val="27"/>
          <w:szCs w:val="27"/>
          <w:lang w:eastAsia="zh-CN"/>
        </w:rPr>
        <w:t>medidas</w:t>
      </w:r>
      <w:r w:rsidRPr="00956C51">
        <w:rPr>
          <w:rFonts w:ascii="Arial" w:eastAsia="DengXian" w:hAnsi="Arial" w:cs="Arial"/>
          <w:spacing w:val="18"/>
          <w:w w:val="105"/>
          <w:sz w:val="27"/>
          <w:szCs w:val="27"/>
          <w:lang w:eastAsia="zh-CN"/>
        </w:rPr>
        <w:t xml:space="preserve"> </w:t>
      </w:r>
      <w:r w:rsidRPr="00956C51">
        <w:rPr>
          <w:rFonts w:ascii="Arial" w:eastAsia="DengXian" w:hAnsi="Arial" w:cs="Arial"/>
          <w:w w:val="105"/>
          <w:sz w:val="27"/>
          <w:szCs w:val="27"/>
          <w:lang w:eastAsia="zh-CN"/>
        </w:rPr>
        <w:t>equivalentes.</w:t>
      </w:r>
    </w:p>
    <w:p w14:paraId="79D067E4" w14:textId="77777777" w:rsidR="0049247C" w:rsidRPr="00956C51" w:rsidRDefault="0049247C" w:rsidP="0049247C">
      <w:pPr>
        <w:spacing w:line="276" w:lineRule="auto"/>
        <w:jc w:val="both"/>
        <w:rPr>
          <w:rFonts w:ascii="Arial" w:eastAsia="DengXian" w:hAnsi="Arial" w:cs="Arial"/>
          <w:w w:val="105"/>
          <w:sz w:val="27"/>
          <w:szCs w:val="27"/>
          <w:lang w:eastAsia="zh-CN"/>
        </w:rPr>
      </w:pPr>
    </w:p>
    <w:p w14:paraId="4B2E83E6" w14:textId="77777777" w:rsidR="0049247C" w:rsidRPr="00956C51" w:rsidRDefault="0049247C" w:rsidP="0049247C">
      <w:pPr>
        <w:spacing w:line="276" w:lineRule="auto"/>
        <w:jc w:val="both"/>
        <w:rPr>
          <w:rFonts w:ascii="Arial" w:eastAsia="DengXian" w:hAnsi="Arial" w:cs="Arial"/>
          <w:w w:val="105"/>
          <w:sz w:val="27"/>
          <w:szCs w:val="27"/>
          <w:lang w:eastAsia="zh-CN"/>
        </w:rPr>
      </w:pPr>
      <w:r w:rsidRPr="00956C51">
        <w:rPr>
          <w:rFonts w:ascii="Arial" w:eastAsia="DengXian" w:hAnsi="Arial" w:cs="Arial"/>
          <w:w w:val="105"/>
          <w:sz w:val="27"/>
          <w:szCs w:val="27"/>
          <w:lang w:eastAsia="zh-CN"/>
        </w:rPr>
        <w:t>En caso de que la no realización del curso o actividad sea imputable a la Universidad, ésta deberá dictar o realizar dicho curso o actividad, en el semestre académico siguiente o en semestre estival, según proceda, siendo lo anterior, de exclusivo costo de la Universidad, sin costo alguno para el estudiante.</w:t>
      </w:r>
    </w:p>
    <w:p w14:paraId="5286E1F3" w14:textId="77777777" w:rsidR="0049247C" w:rsidRPr="00956C51" w:rsidRDefault="0049247C" w:rsidP="0049247C">
      <w:pPr>
        <w:spacing w:line="276" w:lineRule="auto"/>
        <w:jc w:val="both"/>
        <w:rPr>
          <w:rFonts w:ascii="Arial" w:eastAsia="DengXian" w:hAnsi="Arial" w:cs="Arial"/>
          <w:w w:val="105"/>
          <w:sz w:val="27"/>
          <w:szCs w:val="27"/>
          <w:lang w:eastAsia="zh-CN"/>
        </w:rPr>
      </w:pPr>
    </w:p>
    <w:p w14:paraId="1B97077D" w14:textId="77777777" w:rsidR="0049247C" w:rsidRPr="00956C51" w:rsidRDefault="0049247C" w:rsidP="0049247C">
      <w:pPr>
        <w:spacing w:line="276" w:lineRule="auto"/>
        <w:jc w:val="both"/>
        <w:rPr>
          <w:rFonts w:ascii="Arial" w:eastAsia="DengXian" w:hAnsi="Arial" w:cs="Arial"/>
          <w:w w:val="105"/>
          <w:sz w:val="27"/>
          <w:szCs w:val="27"/>
          <w:lang w:eastAsia="zh-CN"/>
        </w:rPr>
      </w:pPr>
      <w:r w:rsidRPr="00956C51">
        <w:rPr>
          <w:rFonts w:ascii="Arial" w:eastAsia="DengXian" w:hAnsi="Arial" w:cs="Arial"/>
          <w:w w:val="105"/>
          <w:sz w:val="27"/>
          <w:szCs w:val="27"/>
          <w:lang w:eastAsia="zh-CN"/>
        </w:rPr>
        <w:t>La Universidad,</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de acuerdo</w:t>
      </w:r>
      <w:r w:rsidRPr="00956C51">
        <w:rPr>
          <w:rFonts w:ascii="Arial" w:eastAsia="DengXian" w:hAnsi="Arial" w:cs="Arial"/>
          <w:spacing w:val="1"/>
          <w:w w:val="105"/>
          <w:sz w:val="27"/>
          <w:szCs w:val="27"/>
          <w:lang w:eastAsia="zh-CN"/>
        </w:rPr>
        <w:t xml:space="preserve"> </w:t>
      </w:r>
      <w:r w:rsidRPr="00956C51">
        <w:rPr>
          <w:rFonts w:ascii="Arial" w:eastAsia="DengXian" w:hAnsi="Arial" w:cs="Arial"/>
          <w:color w:val="131313"/>
          <w:w w:val="105"/>
          <w:sz w:val="27"/>
          <w:szCs w:val="27"/>
          <w:lang w:eastAsia="zh-CN"/>
        </w:rPr>
        <w:t xml:space="preserve">con </w:t>
      </w:r>
      <w:r w:rsidRPr="00956C51">
        <w:rPr>
          <w:rFonts w:ascii="Arial" w:eastAsia="DengXian" w:hAnsi="Arial" w:cs="Arial"/>
          <w:w w:val="105"/>
          <w:sz w:val="27"/>
          <w:szCs w:val="27"/>
          <w:lang w:eastAsia="zh-CN"/>
        </w:rPr>
        <w:t>lo establecido</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 xml:space="preserve">en el plan </w:t>
      </w:r>
      <w:r w:rsidRPr="00956C51">
        <w:rPr>
          <w:rFonts w:ascii="Arial" w:eastAsia="DengXian" w:hAnsi="Arial" w:cs="Arial"/>
          <w:color w:val="262626"/>
          <w:w w:val="105"/>
          <w:sz w:val="27"/>
          <w:szCs w:val="27"/>
          <w:lang w:eastAsia="zh-CN"/>
        </w:rPr>
        <w:t xml:space="preserve">y </w:t>
      </w:r>
      <w:r w:rsidRPr="00956C51">
        <w:rPr>
          <w:rFonts w:ascii="Arial" w:eastAsia="DengXian" w:hAnsi="Arial" w:cs="Arial"/>
          <w:w w:val="105"/>
          <w:sz w:val="27"/>
          <w:szCs w:val="27"/>
          <w:lang w:eastAsia="zh-CN"/>
        </w:rPr>
        <w:t>programa</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de estudios</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respectivo,</w:t>
      </w:r>
      <w:r w:rsidRPr="00956C51">
        <w:rPr>
          <w:rFonts w:ascii="Arial" w:eastAsia="DengXian" w:hAnsi="Arial" w:cs="Arial"/>
          <w:spacing w:val="1"/>
          <w:w w:val="105"/>
          <w:sz w:val="27"/>
          <w:szCs w:val="27"/>
          <w:lang w:eastAsia="zh-CN"/>
        </w:rPr>
        <w:t xml:space="preserve"> </w:t>
      </w:r>
      <w:r w:rsidRPr="00956C51">
        <w:rPr>
          <w:rFonts w:ascii="Arial" w:eastAsia="DengXian" w:hAnsi="Arial" w:cs="Arial"/>
          <w:color w:val="1C1C1C"/>
          <w:w w:val="105"/>
          <w:sz w:val="27"/>
          <w:szCs w:val="27"/>
          <w:lang w:eastAsia="zh-CN"/>
        </w:rPr>
        <w:t>y</w:t>
      </w:r>
      <w:r w:rsidRPr="00956C51">
        <w:rPr>
          <w:rFonts w:ascii="Arial" w:eastAsia="DengXian" w:hAnsi="Arial" w:cs="Arial"/>
          <w:color w:val="1C1C1C"/>
          <w:spacing w:val="1"/>
          <w:w w:val="105"/>
          <w:sz w:val="27"/>
          <w:szCs w:val="27"/>
          <w:lang w:eastAsia="zh-CN"/>
        </w:rPr>
        <w:t xml:space="preserve"> </w:t>
      </w:r>
      <w:r w:rsidRPr="00956C51">
        <w:rPr>
          <w:rFonts w:ascii="Arial" w:eastAsia="DengXian" w:hAnsi="Arial" w:cs="Arial"/>
          <w:w w:val="105"/>
          <w:sz w:val="27"/>
          <w:szCs w:val="27"/>
          <w:lang w:eastAsia="zh-CN"/>
        </w:rPr>
        <w:t>atendida</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la</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naturaleza</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de</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la</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actividad</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docente a realizar, podrá</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 xml:space="preserve">dictar las clases y desarrollar las actividades académicas en </w:t>
      </w:r>
      <w:r w:rsidRPr="00956C51">
        <w:rPr>
          <w:rFonts w:ascii="Arial" w:eastAsia="DengXian" w:hAnsi="Arial" w:cs="Arial"/>
          <w:color w:val="111111"/>
          <w:w w:val="105"/>
          <w:sz w:val="27"/>
          <w:szCs w:val="27"/>
          <w:lang w:eastAsia="zh-CN"/>
        </w:rPr>
        <w:t xml:space="preserve">un </w:t>
      </w:r>
      <w:r w:rsidRPr="00956C51">
        <w:rPr>
          <w:rFonts w:ascii="Arial" w:eastAsia="DengXian" w:hAnsi="Arial" w:cs="Arial"/>
          <w:w w:val="105"/>
          <w:sz w:val="27"/>
          <w:szCs w:val="27"/>
          <w:lang w:eastAsia="zh-CN"/>
        </w:rPr>
        <w:t>Campus diferente</w:t>
      </w:r>
      <w:r w:rsidRPr="00956C51">
        <w:rPr>
          <w:rFonts w:ascii="Arial" w:eastAsia="DengXian" w:hAnsi="Arial" w:cs="Arial"/>
          <w:spacing w:val="-54"/>
          <w:w w:val="105"/>
          <w:sz w:val="27"/>
          <w:szCs w:val="27"/>
          <w:lang w:eastAsia="zh-CN"/>
        </w:rPr>
        <w:t xml:space="preserve"> </w:t>
      </w:r>
      <w:r w:rsidRPr="00956C51">
        <w:rPr>
          <w:rFonts w:ascii="Arial" w:eastAsia="DengXian" w:hAnsi="Arial" w:cs="Arial"/>
          <w:w w:val="105"/>
          <w:sz w:val="27"/>
          <w:szCs w:val="27"/>
          <w:lang w:eastAsia="zh-CN"/>
        </w:rPr>
        <w:t>al</w:t>
      </w:r>
      <w:r w:rsidRPr="00956C51">
        <w:rPr>
          <w:rFonts w:ascii="Arial" w:eastAsia="DengXian" w:hAnsi="Arial" w:cs="Arial"/>
          <w:spacing w:val="-9"/>
          <w:w w:val="105"/>
          <w:sz w:val="27"/>
          <w:szCs w:val="27"/>
          <w:lang w:eastAsia="zh-CN"/>
        </w:rPr>
        <w:t xml:space="preserve"> </w:t>
      </w:r>
      <w:r w:rsidRPr="00956C51">
        <w:rPr>
          <w:rFonts w:ascii="Arial" w:eastAsia="DengXian" w:hAnsi="Arial" w:cs="Arial"/>
          <w:w w:val="105"/>
          <w:sz w:val="27"/>
          <w:szCs w:val="27"/>
          <w:lang w:eastAsia="zh-CN"/>
        </w:rPr>
        <w:t>habitual,</w:t>
      </w:r>
      <w:r w:rsidRPr="00956C51">
        <w:rPr>
          <w:rFonts w:ascii="Arial" w:eastAsia="DengXian" w:hAnsi="Arial" w:cs="Arial"/>
          <w:spacing w:val="8"/>
          <w:w w:val="105"/>
          <w:sz w:val="27"/>
          <w:szCs w:val="27"/>
          <w:lang w:eastAsia="zh-CN"/>
        </w:rPr>
        <w:t xml:space="preserve"> </w:t>
      </w:r>
      <w:r w:rsidRPr="00956C51">
        <w:rPr>
          <w:rFonts w:ascii="Arial" w:eastAsia="DengXian" w:hAnsi="Arial" w:cs="Arial"/>
          <w:w w:val="105"/>
          <w:sz w:val="27"/>
          <w:szCs w:val="27"/>
          <w:lang w:eastAsia="zh-CN"/>
        </w:rPr>
        <w:t>y</w:t>
      </w:r>
      <w:r w:rsidRPr="00956C51">
        <w:rPr>
          <w:rFonts w:ascii="Arial" w:eastAsia="DengXian" w:hAnsi="Arial" w:cs="Arial"/>
          <w:spacing w:val="-4"/>
          <w:w w:val="105"/>
          <w:sz w:val="27"/>
          <w:szCs w:val="27"/>
          <w:lang w:eastAsia="zh-CN"/>
        </w:rPr>
        <w:t xml:space="preserve"> </w:t>
      </w:r>
      <w:r w:rsidRPr="00956C51">
        <w:rPr>
          <w:rFonts w:ascii="Arial" w:eastAsia="DengXian" w:hAnsi="Arial" w:cs="Arial"/>
          <w:w w:val="105"/>
          <w:sz w:val="27"/>
          <w:szCs w:val="27"/>
          <w:lang w:eastAsia="zh-CN"/>
        </w:rPr>
        <w:t>podrá</w:t>
      </w:r>
      <w:r w:rsidRPr="00956C51">
        <w:rPr>
          <w:rFonts w:ascii="Arial" w:eastAsia="DengXian" w:hAnsi="Arial" w:cs="Arial"/>
          <w:spacing w:val="3"/>
          <w:w w:val="105"/>
          <w:sz w:val="27"/>
          <w:szCs w:val="27"/>
          <w:lang w:eastAsia="zh-CN"/>
        </w:rPr>
        <w:t xml:space="preserve"> </w:t>
      </w:r>
      <w:r w:rsidRPr="00956C51">
        <w:rPr>
          <w:rFonts w:ascii="Arial" w:eastAsia="DengXian" w:hAnsi="Arial" w:cs="Arial"/>
          <w:w w:val="105"/>
          <w:sz w:val="27"/>
          <w:szCs w:val="27"/>
          <w:lang w:eastAsia="zh-CN"/>
        </w:rPr>
        <w:t>citar</w:t>
      </w:r>
      <w:r w:rsidRPr="00956C51">
        <w:rPr>
          <w:rFonts w:ascii="Arial" w:eastAsia="DengXian" w:hAnsi="Arial" w:cs="Arial"/>
          <w:spacing w:val="-3"/>
          <w:w w:val="105"/>
          <w:sz w:val="27"/>
          <w:szCs w:val="27"/>
          <w:lang w:eastAsia="zh-CN"/>
        </w:rPr>
        <w:t xml:space="preserve"> </w:t>
      </w:r>
      <w:r w:rsidRPr="00956C51">
        <w:rPr>
          <w:rFonts w:ascii="Arial" w:eastAsia="DengXian" w:hAnsi="Arial" w:cs="Arial"/>
          <w:w w:val="105"/>
          <w:sz w:val="27"/>
          <w:szCs w:val="27"/>
          <w:lang w:eastAsia="zh-CN"/>
        </w:rPr>
        <w:t>al</w:t>
      </w:r>
      <w:r w:rsidRPr="00956C51">
        <w:rPr>
          <w:rFonts w:ascii="Arial" w:eastAsia="DengXian" w:hAnsi="Arial" w:cs="Arial"/>
          <w:spacing w:val="-3"/>
          <w:w w:val="105"/>
          <w:sz w:val="27"/>
          <w:szCs w:val="27"/>
          <w:lang w:eastAsia="zh-CN"/>
        </w:rPr>
        <w:t xml:space="preserve"> </w:t>
      </w:r>
      <w:r w:rsidRPr="00956C51">
        <w:rPr>
          <w:rFonts w:ascii="Arial" w:eastAsia="DengXian" w:hAnsi="Arial" w:cs="Arial"/>
          <w:w w:val="105"/>
          <w:sz w:val="27"/>
          <w:szCs w:val="27"/>
          <w:lang w:eastAsia="zh-CN"/>
        </w:rPr>
        <w:t>estudiante</w:t>
      </w:r>
      <w:r w:rsidRPr="00956C51">
        <w:rPr>
          <w:rFonts w:ascii="Arial" w:eastAsia="DengXian" w:hAnsi="Arial" w:cs="Arial"/>
          <w:spacing w:val="10"/>
          <w:w w:val="105"/>
          <w:sz w:val="27"/>
          <w:szCs w:val="27"/>
          <w:lang w:eastAsia="zh-CN"/>
        </w:rPr>
        <w:t xml:space="preserve"> </w:t>
      </w:r>
      <w:r w:rsidRPr="00956C51">
        <w:rPr>
          <w:rFonts w:ascii="Arial" w:eastAsia="DengXian" w:hAnsi="Arial" w:cs="Arial"/>
          <w:color w:val="151515"/>
          <w:w w:val="105"/>
          <w:sz w:val="27"/>
          <w:szCs w:val="27"/>
          <w:lang w:eastAsia="zh-CN"/>
        </w:rPr>
        <w:t>a</w:t>
      </w:r>
      <w:r w:rsidRPr="00956C51">
        <w:rPr>
          <w:rFonts w:ascii="Arial" w:eastAsia="DengXian" w:hAnsi="Arial" w:cs="Arial"/>
          <w:color w:val="151515"/>
          <w:spacing w:val="-11"/>
          <w:w w:val="105"/>
          <w:sz w:val="27"/>
          <w:szCs w:val="27"/>
          <w:lang w:eastAsia="zh-CN"/>
        </w:rPr>
        <w:t xml:space="preserve"> </w:t>
      </w:r>
      <w:r w:rsidRPr="00956C51">
        <w:rPr>
          <w:rFonts w:ascii="Arial" w:eastAsia="DengXian" w:hAnsi="Arial" w:cs="Arial"/>
          <w:w w:val="105"/>
          <w:sz w:val="27"/>
          <w:szCs w:val="27"/>
          <w:lang w:eastAsia="zh-CN"/>
        </w:rPr>
        <w:t>lugares</w:t>
      </w:r>
      <w:r w:rsidRPr="00956C51">
        <w:rPr>
          <w:rFonts w:ascii="Arial" w:eastAsia="DengXian" w:hAnsi="Arial" w:cs="Arial"/>
          <w:spacing w:val="6"/>
          <w:w w:val="105"/>
          <w:sz w:val="27"/>
          <w:szCs w:val="27"/>
          <w:lang w:eastAsia="zh-CN"/>
        </w:rPr>
        <w:t xml:space="preserve"> </w:t>
      </w:r>
      <w:r w:rsidRPr="00956C51">
        <w:rPr>
          <w:rFonts w:ascii="Arial" w:eastAsia="DengXian" w:hAnsi="Arial" w:cs="Arial"/>
          <w:w w:val="105"/>
          <w:sz w:val="27"/>
          <w:szCs w:val="27"/>
          <w:lang w:eastAsia="zh-CN"/>
        </w:rPr>
        <w:t>diferentes</w:t>
      </w:r>
      <w:r w:rsidRPr="00956C51">
        <w:rPr>
          <w:rFonts w:ascii="Arial" w:eastAsia="DengXian" w:hAnsi="Arial" w:cs="Arial"/>
          <w:spacing w:val="12"/>
          <w:w w:val="105"/>
          <w:sz w:val="27"/>
          <w:szCs w:val="27"/>
          <w:lang w:eastAsia="zh-CN"/>
        </w:rPr>
        <w:t xml:space="preserve"> </w:t>
      </w:r>
      <w:r w:rsidRPr="00956C51">
        <w:rPr>
          <w:rFonts w:ascii="Arial" w:eastAsia="DengXian" w:hAnsi="Arial" w:cs="Arial"/>
          <w:color w:val="111111"/>
          <w:w w:val="105"/>
          <w:sz w:val="27"/>
          <w:szCs w:val="27"/>
          <w:lang w:eastAsia="zh-CN"/>
        </w:rPr>
        <w:t>de</w:t>
      </w:r>
      <w:r w:rsidRPr="00956C51">
        <w:rPr>
          <w:rFonts w:ascii="Arial" w:eastAsia="DengXian" w:hAnsi="Arial" w:cs="Arial"/>
          <w:color w:val="111111"/>
          <w:spacing w:val="-2"/>
          <w:w w:val="105"/>
          <w:sz w:val="27"/>
          <w:szCs w:val="27"/>
          <w:lang w:eastAsia="zh-CN"/>
        </w:rPr>
        <w:t xml:space="preserve"> </w:t>
      </w:r>
      <w:r w:rsidRPr="00956C51">
        <w:rPr>
          <w:rFonts w:ascii="Arial" w:eastAsia="DengXian" w:hAnsi="Arial" w:cs="Arial"/>
          <w:w w:val="105"/>
          <w:sz w:val="27"/>
          <w:szCs w:val="27"/>
          <w:lang w:eastAsia="zh-CN"/>
        </w:rPr>
        <w:t>aquellos</w:t>
      </w:r>
      <w:r w:rsidRPr="00956C51">
        <w:rPr>
          <w:rFonts w:ascii="Arial" w:eastAsia="DengXian" w:hAnsi="Arial" w:cs="Arial"/>
          <w:spacing w:val="7"/>
          <w:w w:val="105"/>
          <w:sz w:val="27"/>
          <w:szCs w:val="27"/>
          <w:lang w:eastAsia="zh-CN"/>
        </w:rPr>
        <w:t xml:space="preserve"> </w:t>
      </w:r>
      <w:r w:rsidRPr="00956C51">
        <w:rPr>
          <w:rFonts w:ascii="Arial" w:eastAsia="DengXian" w:hAnsi="Arial" w:cs="Arial"/>
          <w:w w:val="105"/>
          <w:sz w:val="27"/>
          <w:szCs w:val="27"/>
          <w:lang w:eastAsia="zh-CN"/>
        </w:rPr>
        <w:t>a</w:t>
      </w:r>
      <w:r w:rsidRPr="00956C51">
        <w:rPr>
          <w:rFonts w:ascii="Arial" w:eastAsia="DengXian" w:hAnsi="Arial" w:cs="Arial"/>
          <w:spacing w:val="-11"/>
          <w:w w:val="105"/>
          <w:sz w:val="27"/>
          <w:szCs w:val="27"/>
          <w:lang w:eastAsia="zh-CN"/>
        </w:rPr>
        <w:t xml:space="preserve"> </w:t>
      </w:r>
      <w:r w:rsidRPr="00956C51">
        <w:rPr>
          <w:rFonts w:ascii="Arial" w:eastAsia="DengXian" w:hAnsi="Arial" w:cs="Arial"/>
          <w:w w:val="105"/>
          <w:sz w:val="27"/>
          <w:szCs w:val="27"/>
          <w:lang w:eastAsia="zh-CN"/>
        </w:rPr>
        <w:t>los</w:t>
      </w:r>
      <w:r w:rsidRPr="00956C51">
        <w:rPr>
          <w:rFonts w:ascii="Arial" w:eastAsia="DengXian" w:hAnsi="Arial" w:cs="Arial"/>
          <w:spacing w:val="-3"/>
          <w:w w:val="105"/>
          <w:sz w:val="27"/>
          <w:szCs w:val="27"/>
          <w:lang w:eastAsia="zh-CN"/>
        </w:rPr>
        <w:t xml:space="preserve"> </w:t>
      </w:r>
      <w:r w:rsidRPr="00956C51">
        <w:rPr>
          <w:rFonts w:ascii="Arial" w:eastAsia="DengXian" w:hAnsi="Arial" w:cs="Arial"/>
          <w:w w:val="105"/>
          <w:sz w:val="27"/>
          <w:szCs w:val="27"/>
          <w:lang w:eastAsia="zh-CN"/>
        </w:rPr>
        <w:t>que</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ordinariamente</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asiste,</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tales</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como</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Laboratorios,</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Campos</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Deportivos,</w:t>
      </w:r>
      <w:r w:rsidRPr="00956C51">
        <w:rPr>
          <w:rFonts w:ascii="Arial" w:eastAsia="DengXian" w:hAnsi="Arial" w:cs="Arial"/>
          <w:spacing w:val="53"/>
          <w:w w:val="105"/>
          <w:sz w:val="27"/>
          <w:szCs w:val="27"/>
          <w:lang w:eastAsia="zh-CN"/>
        </w:rPr>
        <w:t xml:space="preserve"> </w:t>
      </w:r>
      <w:r w:rsidRPr="00956C51">
        <w:rPr>
          <w:rFonts w:ascii="Arial" w:eastAsia="DengXian" w:hAnsi="Arial" w:cs="Arial"/>
          <w:w w:val="105"/>
          <w:sz w:val="27"/>
          <w:szCs w:val="27"/>
          <w:lang w:eastAsia="zh-CN"/>
        </w:rPr>
        <w:t>Campus,</w:t>
      </w:r>
      <w:r w:rsidRPr="00956C51">
        <w:rPr>
          <w:rFonts w:ascii="Arial" w:eastAsia="DengXian" w:hAnsi="Arial" w:cs="Arial"/>
          <w:color w:val="C6C1FF"/>
          <w:spacing w:val="-37"/>
          <w:w w:val="80"/>
          <w:sz w:val="27"/>
          <w:szCs w:val="27"/>
          <w:lang w:eastAsia="zh-CN"/>
        </w:rPr>
        <w:t xml:space="preserve"> </w:t>
      </w:r>
      <w:r w:rsidRPr="00956C51">
        <w:rPr>
          <w:rFonts w:ascii="Arial" w:eastAsia="DengXian" w:hAnsi="Arial" w:cs="Arial"/>
          <w:w w:val="105"/>
          <w:sz w:val="27"/>
          <w:szCs w:val="27"/>
          <w:lang w:eastAsia="zh-CN"/>
        </w:rPr>
        <w:t>Clínicos,</w:t>
      </w:r>
      <w:r w:rsidRPr="00956C51">
        <w:rPr>
          <w:rFonts w:ascii="Arial" w:eastAsia="DengXian" w:hAnsi="Arial" w:cs="Arial"/>
          <w:spacing w:val="54"/>
          <w:w w:val="105"/>
          <w:sz w:val="27"/>
          <w:szCs w:val="27"/>
          <w:lang w:eastAsia="zh-CN"/>
        </w:rPr>
        <w:t xml:space="preserve"> </w:t>
      </w:r>
      <w:r w:rsidRPr="00956C51">
        <w:rPr>
          <w:rFonts w:ascii="Arial" w:eastAsia="DengXian" w:hAnsi="Arial" w:cs="Arial"/>
          <w:w w:val="105"/>
          <w:sz w:val="27"/>
          <w:szCs w:val="27"/>
          <w:lang w:eastAsia="zh-CN"/>
        </w:rPr>
        <w:t>visitas</w:t>
      </w:r>
      <w:r w:rsidRPr="00956C51">
        <w:rPr>
          <w:rFonts w:ascii="Arial" w:eastAsia="DengXian" w:hAnsi="Arial" w:cs="Arial"/>
          <w:spacing w:val="44"/>
          <w:w w:val="105"/>
          <w:sz w:val="27"/>
          <w:szCs w:val="27"/>
          <w:lang w:eastAsia="zh-CN"/>
        </w:rPr>
        <w:t xml:space="preserve"> </w:t>
      </w:r>
      <w:r w:rsidRPr="00956C51">
        <w:rPr>
          <w:rFonts w:ascii="Arial" w:eastAsia="DengXian" w:hAnsi="Arial" w:cs="Arial"/>
          <w:w w:val="105"/>
          <w:sz w:val="27"/>
          <w:szCs w:val="27"/>
          <w:lang w:eastAsia="zh-CN"/>
        </w:rPr>
        <w:t>a</w:t>
      </w:r>
      <w:r w:rsidRPr="00956C51">
        <w:rPr>
          <w:rFonts w:ascii="Arial" w:eastAsia="DengXian" w:hAnsi="Arial" w:cs="Arial"/>
          <w:spacing w:val="25"/>
          <w:w w:val="105"/>
          <w:sz w:val="27"/>
          <w:szCs w:val="27"/>
          <w:lang w:eastAsia="zh-CN"/>
        </w:rPr>
        <w:t xml:space="preserve"> </w:t>
      </w:r>
      <w:r w:rsidRPr="00956C51">
        <w:rPr>
          <w:rFonts w:ascii="Arial" w:eastAsia="DengXian" w:hAnsi="Arial" w:cs="Arial"/>
          <w:w w:val="105"/>
          <w:sz w:val="27"/>
          <w:szCs w:val="27"/>
          <w:lang w:eastAsia="zh-CN"/>
        </w:rPr>
        <w:t>terreno,</w:t>
      </w:r>
      <w:r w:rsidRPr="00956C51">
        <w:rPr>
          <w:rFonts w:ascii="Arial" w:eastAsia="DengXian" w:hAnsi="Arial" w:cs="Arial"/>
          <w:spacing w:val="44"/>
          <w:w w:val="105"/>
          <w:sz w:val="27"/>
          <w:szCs w:val="27"/>
          <w:lang w:eastAsia="zh-CN"/>
        </w:rPr>
        <w:t xml:space="preserve"> </w:t>
      </w:r>
      <w:r w:rsidRPr="00956C51">
        <w:rPr>
          <w:rFonts w:ascii="Arial" w:eastAsia="DengXian" w:hAnsi="Arial" w:cs="Arial"/>
          <w:w w:val="105"/>
          <w:sz w:val="27"/>
          <w:szCs w:val="27"/>
          <w:lang w:eastAsia="zh-CN"/>
        </w:rPr>
        <w:t>entre</w:t>
      </w:r>
      <w:r w:rsidRPr="00956C51">
        <w:rPr>
          <w:rFonts w:ascii="Arial" w:eastAsia="DengXian" w:hAnsi="Arial" w:cs="Arial"/>
          <w:spacing w:val="46"/>
          <w:w w:val="105"/>
          <w:sz w:val="27"/>
          <w:szCs w:val="27"/>
          <w:lang w:eastAsia="zh-CN"/>
        </w:rPr>
        <w:t xml:space="preserve"> </w:t>
      </w:r>
      <w:r w:rsidRPr="00956C51">
        <w:rPr>
          <w:rFonts w:ascii="Arial" w:eastAsia="DengXian" w:hAnsi="Arial" w:cs="Arial"/>
          <w:w w:val="105"/>
          <w:sz w:val="27"/>
          <w:szCs w:val="27"/>
          <w:lang w:eastAsia="zh-CN"/>
        </w:rPr>
        <w:t xml:space="preserve">otros. Lo anterior, con todo, debe ser comunicado en forma previa y pormenorizada al estudiante, al momento de la matrícula. La realización de estas actividades docentes, </w:t>
      </w:r>
      <w:r w:rsidRPr="00956C51">
        <w:rPr>
          <w:rFonts w:ascii="Arial" w:eastAsia="DengXian" w:hAnsi="Arial" w:cs="Arial"/>
          <w:w w:val="105"/>
          <w:sz w:val="27"/>
          <w:szCs w:val="27"/>
          <w:lang w:eastAsia="zh-CN"/>
        </w:rPr>
        <w:lastRenderedPageBreak/>
        <w:t>tanto las curriculares como las extracurriculares, deberá ser informada con la debida anticipación al estudiante, de cuyo cargo será siempre el costo del traslado ida y regreso a dichas actividades. Los lugares en que se desarrolle toda actividad académica no podrán ser perjudiciales para el estudiante o impropios, tanto para él como para los académicos. En tal sentido, el cambio referido no podrá, bajo ningún respecto, significar condiciones más desventajosas o gravosas para el estudiante en relación con las inicialmente ofrecidas.</w:t>
      </w:r>
    </w:p>
    <w:p w14:paraId="0C070295" w14:textId="77777777" w:rsidR="0049247C" w:rsidRPr="00956C51" w:rsidRDefault="0049247C" w:rsidP="0049247C">
      <w:pPr>
        <w:spacing w:line="276" w:lineRule="auto"/>
        <w:jc w:val="both"/>
        <w:rPr>
          <w:rFonts w:ascii="Arial" w:eastAsia="DengXian" w:hAnsi="Arial" w:cs="Arial"/>
          <w:w w:val="105"/>
          <w:sz w:val="27"/>
          <w:szCs w:val="27"/>
          <w:lang w:eastAsia="zh-CN"/>
        </w:rPr>
      </w:pPr>
    </w:p>
    <w:p w14:paraId="03FABC24" w14:textId="77777777" w:rsidR="0049247C" w:rsidRPr="00956C51" w:rsidRDefault="0049247C" w:rsidP="0049247C">
      <w:pPr>
        <w:spacing w:line="276" w:lineRule="auto"/>
        <w:jc w:val="both"/>
        <w:rPr>
          <w:rFonts w:ascii="Arial" w:eastAsia="DengXian" w:hAnsi="Arial" w:cs="Arial"/>
          <w:w w:val="105"/>
          <w:sz w:val="27"/>
          <w:szCs w:val="27"/>
          <w:lang w:eastAsia="zh-CN"/>
        </w:rPr>
      </w:pPr>
      <w:r w:rsidRPr="00956C51">
        <w:rPr>
          <w:rFonts w:ascii="Arial" w:eastAsia="DengXian" w:hAnsi="Arial" w:cs="Arial"/>
          <w:w w:val="105"/>
          <w:sz w:val="27"/>
          <w:szCs w:val="27"/>
          <w:lang w:eastAsia="zh-CN"/>
        </w:rPr>
        <w:t>En caso de que el lugar esté ubicado fuera del radio urbano de la ciudad respectiva, la Universidad, por sí o través de terceros, proveerá medios de transporte, cuyo financiamiento será de cargo exclusivo de ésta última. Existirá un reglamento que regulará lo anterior.</w:t>
      </w:r>
    </w:p>
    <w:p w14:paraId="4510526C" w14:textId="77777777" w:rsidR="0049247C" w:rsidRPr="00956C51" w:rsidRDefault="0049247C" w:rsidP="0049247C">
      <w:pPr>
        <w:spacing w:line="276" w:lineRule="auto"/>
        <w:jc w:val="both"/>
        <w:rPr>
          <w:rFonts w:ascii="Arial" w:eastAsia="DengXian" w:hAnsi="Arial" w:cs="Arial"/>
          <w:w w:val="105"/>
          <w:sz w:val="27"/>
          <w:szCs w:val="27"/>
          <w:lang w:eastAsia="zh-CN"/>
        </w:rPr>
      </w:pPr>
    </w:p>
    <w:p w14:paraId="1E36CC8F" w14:textId="77777777" w:rsidR="0049247C" w:rsidRPr="00956C51" w:rsidRDefault="0049247C" w:rsidP="0049247C">
      <w:pPr>
        <w:spacing w:line="276" w:lineRule="auto"/>
        <w:jc w:val="both"/>
        <w:rPr>
          <w:rFonts w:ascii="Arial" w:eastAsia="DengXian" w:hAnsi="Arial" w:cs="Arial"/>
          <w:w w:val="105"/>
          <w:sz w:val="27"/>
          <w:szCs w:val="27"/>
          <w:lang w:eastAsia="zh-CN"/>
        </w:rPr>
      </w:pPr>
      <w:r w:rsidRPr="00956C51">
        <w:rPr>
          <w:rFonts w:ascii="Arial" w:eastAsia="DengXian" w:hAnsi="Arial" w:cs="Arial"/>
          <w:w w:val="105"/>
          <w:sz w:val="27"/>
          <w:szCs w:val="27"/>
          <w:lang w:eastAsia="zh-CN"/>
        </w:rPr>
        <w:t>Los riesgos de traslado del estudiante están cubiertos por el seguro de accidentes, exceptuándose los estudiantes que tengan al mismo tiempo la calidad de trabajadores por cuenta ajena, en cuyo caso se deberá considerar, cualquier accidente que sufriere a causa o con ocasión de sus estudios, como accidente del trabajo, de conformidad a lo establecido en la Ley N° 16 744 y el Decreto Supremo N° 313 del Ministerio del Trabajo.</w:t>
      </w:r>
    </w:p>
    <w:p w14:paraId="37523CD4" w14:textId="77777777" w:rsidR="0049247C" w:rsidRPr="00956C51" w:rsidRDefault="0049247C" w:rsidP="0049247C">
      <w:pPr>
        <w:spacing w:line="276" w:lineRule="auto"/>
        <w:jc w:val="both"/>
        <w:rPr>
          <w:rFonts w:ascii="Arial" w:eastAsia="DengXian" w:hAnsi="Arial" w:cs="Arial"/>
          <w:w w:val="105"/>
          <w:sz w:val="27"/>
          <w:szCs w:val="27"/>
          <w:lang w:eastAsia="zh-CN"/>
        </w:rPr>
      </w:pPr>
    </w:p>
    <w:p w14:paraId="68F4514D" w14:textId="77777777" w:rsidR="0049247C" w:rsidRPr="00956C51" w:rsidRDefault="0049247C" w:rsidP="0049247C">
      <w:pPr>
        <w:spacing w:line="276" w:lineRule="auto"/>
        <w:jc w:val="both"/>
        <w:rPr>
          <w:rFonts w:ascii="Arial" w:eastAsia="DengXian" w:hAnsi="Arial" w:cs="Arial"/>
          <w:w w:val="105"/>
          <w:sz w:val="27"/>
          <w:szCs w:val="27"/>
          <w:lang w:val="es-MX" w:eastAsia="zh-CN"/>
        </w:rPr>
      </w:pPr>
      <w:r w:rsidRPr="00956C51">
        <w:rPr>
          <w:rFonts w:ascii="Arial" w:eastAsia="DengXian" w:hAnsi="Arial" w:cs="Arial"/>
          <w:w w:val="105"/>
          <w:sz w:val="27"/>
          <w:szCs w:val="27"/>
          <w:lang w:eastAsia="zh-CN"/>
        </w:rPr>
        <w:t xml:space="preserve">5.- </w:t>
      </w:r>
      <w:r w:rsidRPr="00956C51">
        <w:rPr>
          <w:rFonts w:ascii="Arial" w:eastAsia="DengXian" w:hAnsi="Arial" w:cs="Arial"/>
          <w:w w:val="105"/>
          <w:sz w:val="27"/>
          <w:szCs w:val="27"/>
          <w:lang w:val="es-MX" w:eastAsia="zh-CN"/>
        </w:rPr>
        <w:t>La Universidad podrá cambiar el lugar donde ordinariamente se prestan los servicios educacionales correspondientes, pero solamente dentro del radio urbano de la ciudad en que se encuentra establecida la sede universitaria respectiva y comunicado con la debida anticipación. Lo anterior es sin perjuicio de lo establecido en el numeral precedente. Los nuevos espacios deberán mantener similares estándares a los anteriores o mejorarlos.</w:t>
      </w:r>
    </w:p>
    <w:p w14:paraId="7FDFF154" w14:textId="77777777" w:rsidR="0049247C" w:rsidRPr="00956C51" w:rsidRDefault="0049247C" w:rsidP="0049247C">
      <w:pPr>
        <w:spacing w:line="276" w:lineRule="auto"/>
        <w:jc w:val="both"/>
        <w:rPr>
          <w:rFonts w:ascii="Arial" w:eastAsia="DengXian" w:hAnsi="Arial" w:cs="Arial"/>
          <w:w w:val="105"/>
          <w:sz w:val="27"/>
          <w:szCs w:val="27"/>
          <w:lang w:val="es-MX" w:eastAsia="zh-CN"/>
        </w:rPr>
      </w:pPr>
    </w:p>
    <w:p w14:paraId="4D3A151B" w14:textId="77777777" w:rsidR="0049247C" w:rsidRPr="00956C51" w:rsidRDefault="0049247C" w:rsidP="0049247C">
      <w:pPr>
        <w:spacing w:line="276" w:lineRule="auto"/>
        <w:jc w:val="both"/>
        <w:rPr>
          <w:rFonts w:ascii="Arial" w:eastAsia="DengXian" w:hAnsi="Arial" w:cs="Arial"/>
          <w:w w:val="105"/>
          <w:sz w:val="27"/>
          <w:szCs w:val="27"/>
          <w:lang w:val="es-MX" w:eastAsia="zh-CN"/>
        </w:rPr>
      </w:pPr>
      <w:r w:rsidRPr="00956C51">
        <w:rPr>
          <w:rFonts w:ascii="Arial" w:eastAsia="DengXian" w:hAnsi="Arial" w:cs="Arial"/>
          <w:w w:val="105"/>
          <w:sz w:val="27"/>
          <w:szCs w:val="27"/>
          <w:lang w:val="es-MX" w:eastAsia="zh-CN"/>
        </w:rPr>
        <w:t>6.- La Universidad, en caso alguno, está obligada a compatibilizar los horarios de las asignaturas de distintos niveles de un plan de estudios a las particulares exigencias u opciones elegidas por el estudiante.</w:t>
      </w:r>
    </w:p>
    <w:p w14:paraId="484894BC" w14:textId="77777777" w:rsidR="0049247C" w:rsidRPr="00956C51" w:rsidRDefault="0049247C" w:rsidP="0049247C">
      <w:pPr>
        <w:spacing w:line="276" w:lineRule="auto"/>
        <w:jc w:val="both"/>
        <w:rPr>
          <w:rFonts w:ascii="Arial" w:eastAsia="DengXian" w:hAnsi="Arial" w:cs="Arial"/>
          <w:w w:val="105"/>
          <w:sz w:val="27"/>
          <w:szCs w:val="27"/>
          <w:lang w:val="es-MX" w:eastAsia="zh-CN"/>
        </w:rPr>
      </w:pPr>
    </w:p>
    <w:p w14:paraId="237EC7AA" w14:textId="77777777" w:rsidR="0049247C" w:rsidRPr="00956C51" w:rsidRDefault="0049247C" w:rsidP="0049247C">
      <w:pPr>
        <w:spacing w:line="276" w:lineRule="auto"/>
        <w:jc w:val="both"/>
        <w:rPr>
          <w:rFonts w:ascii="Arial" w:eastAsia="DengXian" w:hAnsi="Arial" w:cs="Arial"/>
          <w:w w:val="105"/>
          <w:sz w:val="27"/>
          <w:szCs w:val="27"/>
          <w:lang w:eastAsia="zh-CN"/>
        </w:rPr>
      </w:pPr>
      <w:r w:rsidRPr="00956C51">
        <w:rPr>
          <w:rFonts w:ascii="Arial" w:eastAsia="DengXian" w:hAnsi="Arial" w:cs="Arial"/>
          <w:w w:val="105"/>
          <w:sz w:val="27"/>
          <w:szCs w:val="27"/>
          <w:lang w:eastAsia="zh-CN"/>
        </w:rPr>
        <w:t>Con todo, la Universidad no podrá dictar asignaturas en régimen vespertino para estudiantes en régimen diurno y viceversa, salvo que cuente con el consentimiento expreso y por escrito del estudiante.</w:t>
      </w:r>
    </w:p>
    <w:p w14:paraId="51BE96A7" w14:textId="77777777" w:rsidR="0049247C" w:rsidRPr="00956C51" w:rsidRDefault="0049247C" w:rsidP="0049247C">
      <w:pPr>
        <w:spacing w:line="276" w:lineRule="auto"/>
        <w:jc w:val="both"/>
        <w:rPr>
          <w:rFonts w:ascii="Arial" w:eastAsia="DengXian" w:hAnsi="Arial" w:cs="Arial"/>
          <w:w w:val="105"/>
          <w:sz w:val="27"/>
          <w:szCs w:val="27"/>
          <w:lang w:eastAsia="zh-CN"/>
        </w:rPr>
      </w:pPr>
    </w:p>
    <w:p w14:paraId="17A672F7" w14:textId="6BE860DA" w:rsidR="0049247C" w:rsidRPr="00956C51" w:rsidRDefault="00F34ACF" w:rsidP="0049247C">
      <w:pPr>
        <w:spacing w:line="276" w:lineRule="auto"/>
        <w:jc w:val="both"/>
        <w:rPr>
          <w:rFonts w:ascii="Arial" w:eastAsia="DengXian" w:hAnsi="Arial" w:cs="Arial"/>
          <w:w w:val="105"/>
          <w:sz w:val="27"/>
          <w:szCs w:val="27"/>
          <w:lang w:eastAsia="zh-CN"/>
        </w:rPr>
      </w:pPr>
      <w:r w:rsidRPr="00956C51">
        <w:rPr>
          <w:rFonts w:ascii="Arial" w:eastAsia="DengXian" w:hAnsi="Arial" w:cs="Arial"/>
          <w:w w:val="105"/>
          <w:sz w:val="27"/>
          <w:szCs w:val="27"/>
          <w:lang w:eastAsia="zh-CN"/>
        </w:rPr>
        <w:t>7.- Si por motivos de caso fortuito,</w:t>
      </w:r>
      <w:r w:rsidR="0049247C" w:rsidRPr="00956C51">
        <w:rPr>
          <w:rFonts w:ascii="Arial" w:eastAsia="DengXian" w:hAnsi="Arial" w:cs="Arial"/>
          <w:w w:val="105"/>
          <w:sz w:val="27"/>
          <w:szCs w:val="27"/>
          <w:lang w:eastAsia="zh-CN"/>
        </w:rPr>
        <w:t xml:space="preserve"> fuerza mayor u otras circunstancias que no dependan de la Universidad y que le impidieran impartir el programa de estudios en parte presencialmente y en parte en modalidad online, lo podrá hacer enteramente de esta última forma de modo de no impedir al estudiante la continuidad de sus estudios, sujetándose en todo caso a los reglamentos institucionales en vigor.</w:t>
      </w:r>
    </w:p>
    <w:p w14:paraId="67952F97" w14:textId="77777777" w:rsidR="0049247C" w:rsidRPr="00956C51" w:rsidRDefault="0049247C" w:rsidP="0049247C">
      <w:pPr>
        <w:spacing w:line="276" w:lineRule="auto"/>
        <w:jc w:val="both"/>
        <w:rPr>
          <w:rFonts w:ascii="Arial" w:eastAsia="DengXian" w:hAnsi="Arial" w:cs="Arial"/>
          <w:w w:val="105"/>
          <w:sz w:val="27"/>
          <w:szCs w:val="27"/>
          <w:lang w:eastAsia="zh-CN"/>
        </w:rPr>
      </w:pPr>
    </w:p>
    <w:p w14:paraId="614FA718" w14:textId="77777777" w:rsidR="0049247C" w:rsidRPr="00956C51" w:rsidRDefault="0049247C" w:rsidP="0049247C">
      <w:pPr>
        <w:spacing w:line="276" w:lineRule="auto"/>
        <w:jc w:val="both"/>
        <w:rPr>
          <w:rFonts w:ascii="Arial" w:eastAsia="DengXian" w:hAnsi="Arial" w:cs="Arial"/>
          <w:w w:val="105"/>
          <w:sz w:val="27"/>
          <w:szCs w:val="27"/>
          <w:lang w:eastAsia="zh-CN"/>
        </w:rPr>
      </w:pPr>
      <w:r w:rsidRPr="00956C51">
        <w:rPr>
          <w:rFonts w:ascii="Arial" w:eastAsia="DengXian" w:hAnsi="Arial" w:cs="Arial"/>
          <w:w w:val="105"/>
          <w:sz w:val="27"/>
          <w:szCs w:val="27"/>
          <w:lang w:eastAsia="zh-CN"/>
        </w:rPr>
        <w:t>8.- Durante el período contratado para el programa académico respectivo, la Universidad pone a disposición del estudiante, para el debido desarrollo de sus estudios, el equipamiento e infraestructura con que cuenta, el que deberá ser utilizado conforme a las normas de uso vigentes en cada oportunidad.</w:t>
      </w:r>
    </w:p>
    <w:p w14:paraId="47CA2B7F" w14:textId="77777777" w:rsidR="0049247C" w:rsidRPr="00956C51" w:rsidRDefault="0049247C" w:rsidP="0049247C">
      <w:pPr>
        <w:spacing w:line="276" w:lineRule="auto"/>
        <w:jc w:val="both"/>
        <w:rPr>
          <w:rFonts w:ascii="Arial" w:eastAsia="DengXian" w:hAnsi="Arial" w:cs="Arial"/>
          <w:w w:val="105"/>
          <w:sz w:val="27"/>
          <w:szCs w:val="27"/>
          <w:lang w:eastAsia="zh-CN"/>
        </w:rPr>
      </w:pPr>
    </w:p>
    <w:p w14:paraId="31F37091" w14:textId="77777777" w:rsidR="0049247C" w:rsidRPr="00956C51" w:rsidRDefault="0049247C" w:rsidP="0049247C">
      <w:pPr>
        <w:spacing w:line="276" w:lineRule="auto"/>
        <w:jc w:val="both"/>
        <w:rPr>
          <w:rFonts w:ascii="Arial" w:eastAsia="DengXian" w:hAnsi="Arial" w:cs="Arial"/>
          <w:w w:val="105"/>
          <w:sz w:val="27"/>
          <w:szCs w:val="27"/>
          <w:lang w:eastAsia="zh-CN"/>
        </w:rPr>
      </w:pPr>
      <w:r w:rsidRPr="00956C51">
        <w:rPr>
          <w:rFonts w:ascii="Arial" w:eastAsia="DengXian" w:hAnsi="Arial" w:cs="Arial"/>
          <w:w w:val="105"/>
          <w:sz w:val="27"/>
          <w:szCs w:val="27"/>
          <w:lang w:eastAsia="zh-CN"/>
        </w:rPr>
        <w:t xml:space="preserve">Además de ello, la Universidad pondrá a disposición del estudiante, las actividades extra programáticas contenidas en la planificación académica semestral, si así correspondiere. Con todo, es obligación esencial del estudiante de cualquier programa académico, la adquisición de los textos, guías, cuadernos de trabajo personal y todos aquellos materiales necesarios para el estudio de las asignaturas del </w:t>
      </w:r>
      <w:r w:rsidRPr="00956C51">
        <w:rPr>
          <w:rFonts w:ascii="Arial" w:eastAsia="DengXian" w:hAnsi="Arial" w:cs="Arial"/>
          <w:w w:val="105"/>
          <w:sz w:val="27"/>
          <w:szCs w:val="27"/>
          <w:lang w:eastAsia="zh-CN"/>
        </w:rPr>
        <w:lastRenderedPageBreak/>
        <w:t>respectivo programa académico, conforme a los requerimientos académicos exigibles.</w:t>
      </w:r>
    </w:p>
    <w:p w14:paraId="633244D0" w14:textId="77777777" w:rsidR="0049247C" w:rsidRPr="00956C51" w:rsidRDefault="0049247C" w:rsidP="0049247C">
      <w:pPr>
        <w:spacing w:line="276" w:lineRule="auto"/>
        <w:jc w:val="both"/>
        <w:rPr>
          <w:rFonts w:ascii="Arial" w:eastAsia="DengXian" w:hAnsi="Arial" w:cs="Arial"/>
          <w:w w:val="105"/>
          <w:sz w:val="27"/>
          <w:szCs w:val="27"/>
          <w:lang w:eastAsia="zh-CN"/>
        </w:rPr>
      </w:pPr>
    </w:p>
    <w:p w14:paraId="1A86CD1C" w14:textId="56BA6CAC" w:rsidR="0049247C" w:rsidRPr="00956C51" w:rsidRDefault="00F34ACF" w:rsidP="0049247C">
      <w:pPr>
        <w:spacing w:line="276" w:lineRule="auto"/>
        <w:jc w:val="both"/>
        <w:rPr>
          <w:rFonts w:ascii="Arial" w:eastAsia="DengXian" w:hAnsi="Arial" w:cs="Arial"/>
          <w:w w:val="105"/>
          <w:sz w:val="27"/>
          <w:szCs w:val="27"/>
          <w:lang w:eastAsia="zh-CN"/>
        </w:rPr>
      </w:pPr>
      <w:r w:rsidRPr="00956C51">
        <w:rPr>
          <w:rFonts w:ascii="Arial" w:eastAsia="DengXian" w:hAnsi="Arial" w:cs="Arial"/>
          <w:w w:val="105"/>
          <w:sz w:val="27"/>
          <w:szCs w:val="27"/>
          <w:lang w:eastAsia="zh-CN"/>
        </w:rPr>
        <w:t>9.- Con t</w:t>
      </w:r>
      <w:r w:rsidR="0049247C" w:rsidRPr="00956C51">
        <w:rPr>
          <w:rFonts w:ascii="Arial" w:eastAsia="DengXian" w:hAnsi="Arial" w:cs="Arial"/>
          <w:w w:val="105"/>
          <w:sz w:val="27"/>
          <w:szCs w:val="27"/>
          <w:lang w:eastAsia="zh-CN"/>
        </w:rPr>
        <w:t>odo, el estudiante reconoce la facultad de la Universidad para imponer normas docentes y de convivencia, las que desde ya acepta frente a una eventual desvinculación del programa, si no acredita el cumplimento de dichos requisitos, eximiendo a la Universidad de toda responsabilidad.</w:t>
      </w:r>
    </w:p>
    <w:p w14:paraId="40777414" w14:textId="77777777" w:rsidR="0049247C" w:rsidRPr="00956C51" w:rsidRDefault="0049247C" w:rsidP="0049247C">
      <w:pPr>
        <w:spacing w:line="276" w:lineRule="auto"/>
        <w:jc w:val="both"/>
        <w:rPr>
          <w:rFonts w:ascii="Arial" w:eastAsia="DengXian" w:hAnsi="Arial" w:cs="Arial"/>
          <w:w w:val="105"/>
          <w:sz w:val="27"/>
          <w:szCs w:val="27"/>
          <w:lang w:eastAsia="zh-CN"/>
        </w:rPr>
      </w:pPr>
    </w:p>
    <w:p w14:paraId="41ACF2FD" w14:textId="057B4D57" w:rsidR="0049247C" w:rsidRPr="00956C51" w:rsidRDefault="0049247C" w:rsidP="0049247C">
      <w:pPr>
        <w:spacing w:line="276" w:lineRule="auto"/>
        <w:jc w:val="both"/>
        <w:rPr>
          <w:rFonts w:ascii="Arial" w:eastAsia="DengXian" w:hAnsi="Arial" w:cs="Arial"/>
          <w:bCs/>
          <w:sz w:val="27"/>
          <w:szCs w:val="27"/>
          <w:lang w:eastAsia="zh-CN"/>
        </w:rPr>
      </w:pPr>
      <w:r w:rsidRPr="00956C51">
        <w:rPr>
          <w:rFonts w:ascii="Arial" w:eastAsia="DengXian" w:hAnsi="Arial" w:cs="Arial"/>
          <w:b/>
          <w:sz w:val="27"/>
          <w:szCs w:val="27"/>
          <w:lang w:eastAsia="zh-CN"/>
        </w:rPr>
        <w:t xml:space="preserve">CUARTO: </w:t>
      </w:r>
      <w:r w:rsidRPr="00956C51">
        <w:rPr>
          <w:rFonts w:ascii="Arial" w:eastAsia="DengXian" w:hAnsi="Arial" w:cs="Arial"/>
          <w:bCs/>
          <w:sz w:val="27"/>
          <w:szCs w:val="27"/>
          <w:lang w:eastAsia="zh-CN"/>
        </w:rPr>
        <w:t xml:space="preserve">Dado que la Universidad debe financiar su funcionamiento por períodos académicos completos, el pago oportuno de las sumas convenidas constituye una obligación que, aun cuando el estudiante no hiciere uso del servicio educacional contratado, permanece vigente hasta su completa extinción. La aceptación de pagos parciales constituye una modalidad del pago. En este sentido, la aceptación de títulos de créditos es un mecanismo para facilitar el pago de las cuotas y en modo alguno constituye novación. En caso de </w:t>
      </w:r>
      <w:proofErr w:type="spellStart"/>
      <w:r w:rsidRPr="00956C51">
        <w:rPr>
          <w:rFonts w:ascii="Arial" w:eastAsia="DengXian" w:hAnsi="Arial" w:cs="Arial"/>
          <w:bCs/>
          <w:sz w:val="27"/>
          <w:szCs w:val="27"/>
          <w:lang w:eastAsia="zh-CN"/>
        </w:rPr>
        <w:t>repactación</w:t>
      </w:r>
      <w:proofErr w:type="spellEnd"/>
      <w:r w:rsidRPr="00956C51">
        <w:rPr>
          <w:rFonts w:ascii="Arial" w:eastAsia="DengXian" w:hAnsi="Arial" w:cs="Arial"/>
          <w:bCs/>
          <w:sz w:val="27"/>
          <w:szCs w:val="27"/>
          <w:lang w:eastAsia="zh-CN"/>
        </w:rPr>
        <w:t xml:space="preserve"> de deuda exigible vencida, la aceptación de títulos de créditos sí constituye novación.</w:t>
      </w:r>
    </w:p>
    <w:p w14:paraId="22F2B7F1" w14:textId="77777777" w:rsidR="0049247C" w:rsidRPr="00956C51" w:rsidRDefault="0049247C" w:rsidP="0049247C">
      <w:pPr>
        <w:spacing w:line="276" w:lineRule="auto"/>
        <w:jc w:val="both"/>
        <w:rPr>
          <w:rFonts w:ascii="Arial" w:eastAsia="DengXian" w:hAnsi="Arial" w:cs="Arial"/>
          <w:bCs/>
          <w:sz w:val="27"/>
          <w:szCs w:val="27"/>
          <w:lang w:eastAsia="zh-CN"/>
        </w:rPr>
      </w:pPr>
    </w:p>
    <w:p w14:paraId="54875ED5" w14:textId="77777777" w:rsidR="0049247C" w:rsidRPr="00956C51" w:rsidRDefault="0049247C" w:rsidP="0049247C">
      <w:pPr>
        <w:spacing w:line="276" w:lineRule="auto"/>
        <w:jc w:val="both"/>
        <w:rPr>
          <w:rFonts w:ascii="Arial" w:eastAsia="DengXian" w:hAnsi="Arial" w:cs="Arial"/>
          <w:sz w:val="27"/>
          <w:szCs w:val="27"/>
          <w:lang w:eastAsia="zh-CN"/>
        </w:rPr>
      </w:pPr>
      <w:r w:rsidRPr="00956C51">
        <w:rPr>
          <w:rFonts w:ascii="Arial" w:eastAsia="DengXian" w:hAnsi="Arial" w:cs="Arial"/>
          <w:color w:val="0F0F0F"/>
          <w:sz w:val="27"/>
          <w:szCs w:val="27"/>
          <w:lang w:eastAsia="zh-CN"/>
        </w:rPr>
        <w:t>El</w:t>
      </w:r>
      <w:r w:rsidRPr="00956C51">
        <w:rPr>
          <w:rFonts w:ascii="Arial" w:eastAsia="DengXian" w:hAnsi="Arial" w:cs="Arial"/>
          <w:color w:val="0F0F0F"/>
          <w:spacing w:val="-3"/>
          <w:sz w:val="27"/>
          <w:szCs w:val="27"/>
          <w:lang w:eastAsia="zh-CN"/>
        </w:rPr>
        <w:t xml:space="preserve"> </w:t>
      </w:r>
      <w:r w:rsidRPr="00956C51">
        <w:rPr>
          <w:rFonts w:ascii="Arial" w:eastAsia="DengXian" w:hAnsi="Arial" w:cs="Arial"/>
          <w:sz w:val="27"/>
          <w:szCs w:val="27"/>
          <w:lang w:eastAsia="zh-CN"/>
        </w:rPr>
        <w:t>valor</w:t>
      </w:r>
      <w:r w:rsidRPr="00956C51">
        <w:rPr>
          <w:rFonts w:ascii="Arial" w:eastAsia="DengXian" w:hAnsi="Arial" w:cs="Arial"/>
          <w:spacing w:val="-4"/>
          <w:sz w:val="27"/>
          <w:szCs w:val="27"/>
          <w:lang w:eastAsia="zh-CN"/>
        </w:rPr>
        <w:t xml:space="preserve"> </w:t>
      </w:r>
      <w:r w:rsidRPr="00956C51">
        <w:rPr>
          <w:rFonts w:ascii="Arial" w:eastAsia="DengXian" w:hAnsi="Arial" w:cs="Arial"/>
          <w:sz w:val="27"/>
          <w:szCs w:val="27"/>
          <w:lang w:eastAsia="zh-CN"/>
        </w:rPr>
        <w:t>del</w:t>
      </w:r>
      <w:r w:rsidRPr="00956C51">
        <w:rPr>
          <w:rFonts w:ascii="Arial" w:eastAsia="DengXian" w:hAnsi="Arial" w:cs="Arial"/>
          <w:spacing w:val="-11"/>
          <w:sz w:val="27"/>
          <w:szCs w:val="27"/>
          <w:lang w:eastAsia="zh-CN"/>
        </w:rPr>
        <w:t xml:space="preserve"> </w:t>
      </w:r>
      <w:r w:rsidRPr="00956C51">
        <w:rPr>
          <w:rFonts w:ascii="Arial" w:eastAsia="DengXian" w:hAnsi="Arial" w:cs="Arial"/>
          <w:sz w:val="27"/>
          <w:szCs w:val="27"/>
          <w:lang w:eastAsia="zh-CN"/>
        </w:rPr>
        <w:t>proceso</w:t>
      </w:r>
      <w:r w:rsidRPr="00956C51">
        <w:rPr>
          <w:rFonts w:ascii="Arial" w:eastAsia="DengXian" w:hAnsi="Arial" w:cs="Arial"/>
          <w:spacing w:val="1"/>
          <w:sz w:val="27"/>
          <w:szCs w:val="27"/>
          <w:lang w:eastAsia="zh-CN"/>
        </w:rPr>
        <w:t xml:space="preserve"> </w:t>
      </w:r>
      <w:r w:rsidRPr="00956C51">
        <w:rPr>
          <w:rFonts w:ascii="Arial" w:eastAsia="DengXian" w:hAnsi="Arial" w:cs="Arial"/>
          <w:color w:val="0E0E0E"/>
          <w:sz w:val="27"/>
          <w:szCs w:val="27"/>
          <w:lang w:eastAsia="zh-CN"/>
        </w:rPr>
        <w:t>de</w:t>
      </w:r>
      <w:r w:rsidRPr="00956C51">
        <w:rPr>
          <w:rFonts w:ascii="Arial" w:eastAsia="DengXian" w:hAnsi="Arial" w:cs="Arial"/>
          <w:color w:val="0E0E0E"/>
          <w:spacing w:val="-10"/>
          <w:sz w:val="27"/>
          <w:szCs w:val="27"/>
          <w:lang w:eastAsia="zh-CN"/>
        </w:rPr>
        <w:t xml:space="preserve"> </w:t>
      </w:r>
      <w:r w:rsidRPr="00956C51">
        <w:rPr>
          <w:rFonts w:ascii="Arial" w:eastAsia="DengXian" w:hAnsi="Arial" w:cs="Arial"/>
          <w:sz w:val="27"/>
          <w:szCs w:val="27"/>
          <w:lang w:eastAsia="zh-CN"/>
        </w:rPr>
        <w:t>titulación,</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el</w:t>
      </w:r>
      <w:r w:rsidRPr="00956C51">
        <w:rPr>
          <w:rFonts w:ascii="Arial" w:eastAsia="DengXian" w:hAnsi="Arial" w:cs="Arial"/>
          <w:spacing w:val="-15"/>
          <w:sz w:val="27"/>
          <w:szCs w:val="27"/>
          <w:lang w:eastAsia="zh-CN"/>
        </w:rPr>
        <w:t xml:space="preserve"> </w:t>
      </w:r>
      <w:r w:rsidRPr="00956C51">
        <w:rPr>
          <w:rFonts w:ascii="Arial" w:eastAsia="DengXian" w:hAnsi="Arial" w:cs="Arial"/>
          <w:sz w:val="27"/>
          <w:szCs w:val="27"/>
          <w:lang w:eastAsia="zh-CN"/>
        </w:rPr>
        <w:t>cual</w:t>
      </w:r>
      <w:r w:rsidRPr="00956C51">
        <w:rPr>
          <w:rFonts w:ascii="Arial" w:eastAsia="DengXian" w:hAnsi="Arial" w:cs="Arial"/>
          <w:spacing w:val="-2"/>
          <w:sz w:val="27"/>
          <w:szCs w:val="27"/>
          <w:lang w:eastAsia="zh-CN"/>
        </w:rPr>
        <w:t xml:space="preserve"> </w:t>
      </w:r>
      <w:r w:rsidRPr="00956C51">
        <w:rPr>
          <w:rFonts w:ascii="Arial" w:eastAsia="DengXian" w:hAnsi="Arial" w:cs="Arial"/>
          <w:sz w:val="27"/>
          <w:szCs w:val="27"/>
          <w:lang w:eastAsia="zh-CN"/>
        </w:rPr>
        <w:t>debe</w:t>
      </w:r>
      <w:r w:rsidRPr="00956C51">
        <w:rPr>
          <w:rFonts w:ascii="Arial" w:eastAsia="DengXian" w:hAnsi="Arial" w:cs="Arial"/>
          <w:spacing w:val="-4"/>
          <w:sz w:val="27"/>
          <w:szCs w:val="27"/>
          <w:lang w:eastAsia="zh-CN"/>
        </w:rPr>
        <w:t xml:space="preserve"> </w:t>
      </w:r>
      <w:r w:rsidRPr="00956C51">
        <w:rPr>
          <w:rFonts w:ascii="Arial" w:eastAsia="DengXian" w:hAnsi="Arial" w:cs="Arial"/>
          <w:sz w:val="27"/>
          <w:szCs w:val="27"/>
          <w:lang w:eastAsia="zh-CN"/>
        </w:rPr>
        <w:t>ser</w:t>
      </w:r>
      <w:r w:rsidRPr="00956C51">
        <w:rPr>
          <w:rFonts w:ascii="Arial" w:eastAsia="DengXian" w:hAnsi="Arial" w:cs="Arial"/>
          <w:spacing w:val="-8"/>
          <w:sz w:val="27"/>
          <w:szCs w:val="27"/>
          <w:lang w:eastAsia="zh-CN"/>
        </w:rPr>
        <w:t xml:space="preserve"> </w:t>
      </w:r>
      <w:r w:rsidRPr="00956C51">
        <w:rPr>
          <w:rFonts w:ascii="Arial" w:eastAsia="DengXian" w:hAnsi="Arial" w:cs="Arial"/>
          <w:sz w:val="27"/>
          <w:szCs w:val="27"/>
          <w:lang w:eastAsia="zh-CN"/>
        </w:rPr>
        <w:t>informado</w:t>
      </w:r>
      <w:r w:rsidRPr="00956C51">
        <w:rPr>
          <w:rFonts w:ascii="Arial" w:eastAsia="DengXian" w:hAnsi="Arial" w:cs="Arial"/>
          <w:spacing w:val="-2"/>
          <w:sz w:val="27"/>
          <w:szCs w:val="27"/>
          <w:lang w:eastAsia="zh-CN"/>
        </w:rPr>
        <w:t xml:space="preserve"> </w:t>
      </w:r>
      <w:r w:rsidRPr="00956C51">
        <w:rPr>
          <w:rFonts w:ascii="Arial" w:eastAsia="DengXian" w:hAnsi="Arial" w:cs="Arial"/>
          <w:color w:val="161616"/>
          <w:sz w:val="27"/>
          <w:szCs w:val="27"/>
          <w:lang w:eastAsia="zh-CN"/>
        </w:rPr>
        <w:t>por</w:t>
      </w:r>
      <w:r w:rsidRPr="00956C51">
        <w:rPr>
          <w:rFonts w:ascii="Arial" w:eastAsia="DengXian" w:hAnsi="Arial" w:cs="Arial"/>
          <w:color w:val="161616"/>
          <w:spacing w:val="-3"/>
          <w:sz w:val="27"/>
          <w:szCs w:val="27"/>
          <w:lang w:eastAsia="zh-CN"/>
        </w:rPr>
        <w:t xml:space="preserve"> </w:t>
      </w:r>
      <w:r w:rsidRPr="00956C51">
        <w:rPr>
          <w:rFonts w:ascii="Arial" w:eastAsia="DengXian" w:hAnsi="Arial" w:cs="Arial"/>
          <w:sz w:val="27"/>
          <w:szCs w:val="27"/>
          <w:lang w:eastAsia="zh-CN"/>
        </w:rPr>
        <w:t>escrito</w:t>
      </w:r>
      <w:r w:rsidRPr="00956C51">
        <w:rPr>
          <w:rFonts w:ascii="Arial" w:eastAsia="DengXian" w:hAnsi="Arial" w:cs="Arial"/>
          <w:spacing w:val="2"/>
          <w:sz w:val="27"/>
          <w:szCs w:val="27"/>
          <w:lang w:eastAsia="zh-CN"/>
        </w:rPr>
        <w:t xml:space="preserve"> </w:t>
      </w:r>
      <w:r w:rsidRPr="00956C51">
        <w:rPr>
          <w:rFonts w:ascii="Arial" w:eastAsia="DengXian" w:hAnsi="Arial" w:cs="Arial"/>
          <w:sz w:val="27"/>
          <w:szCs w:val="27"/>
          <w:lang w:eastAsia="zh-CN"/>
        </w:rPr>
        <w:t>al</w:t>
      </w:r>
      <w:r w:rsidRPr="00956C51">
        <w:rPr>
          <w:rFonts w:ascii="Arial" w:eastAsia="DengXian" w:hAnsi="Arial" w:cs="Arial"/>
          <w:spacing w:val="-12"/>
          <w:sz w:val="27"/>
          <w:szCs w:val="27"/>
          <w:lang w:eastAsia="zh-CN"/>
        </w:rPr>
        <w:t xml:space="preserve"> </w:t>
      </w:r>
      <w:r w:rsidRPr="00956C51">
        <w:rPr>
          <w:rFonts w:ascii="Arial" w:eastAsia="DengXian" w:hAnsi="Arial" w:cs="Arial"/>
          <w:sz w:val="27"/>
          <w:szCs w:val="27"/>
          <w:lang w:eastAsia="zh-CN"/>
        </w:rPr>
        <w:t>momento</w:t>
      </w:r>
      <w:r w:rsidRPr="00956C51">
        <w:rPr>
          <w:rFonts w:ascii="Arial" w:eastAsia="DengXian" w:hAnsi="Arial" w:cs="Arial"/>
          <w:spacing w:val="2"/>
          <w:sz w:val="27"/>
          <w:szCs w:val="27"/>
          <w:lang w:eastAsia="zh-CN"/>
        </w:rPr>
        <w:t xml:space="preserve"> </w:t>
      </w:r>
      <w:r w:rsidRPr="00956C51">
        <w:rPr>
          <w:rFonts w:ascii="Arial" w:eastAsia="DengXian" w:hAnsi="Arial" w:cs="Arial"/>
          <w:color w:val="131313"/>
          <w:sz w:val="27"/>
          <w:szCs w:val="27"/>
          <w:lang w:eastAsia="zh-CN"/>
        </w:rPr>
        <w:t>de</w:t>
      </w:r>
      <w:r w:rsidRPr="00956C51">
        <w:rPr>
          <w:rFonts w:ascii="Arial" w:eastAsia="DengXian" w:hAnsi="Arial" w:cs="Arial"/>
          <w:color w:val="131313"/>
          <w:spacing w:val="-61"/>
          <w:sz w:val="27"/>
          <w:szCs w:val="27"/>
          <w:lang w:eastAsia="zh-CN"/>
        </w:rPr>
        <w:t xml:space="preserve"> </w:t>
      </w:r>
      <w:r w:rsidRPr="00956C51">
        <w:rPr>
          <w:rFonts w:ascii="Arial" w:eastAsia="DengXian" w:hAnsi="Arial" w:cs="Arial"/>
          <w:sz w:val="27"/>
          <w:szCs w:val="27"/>
          <w:lang w:eastAsia="zh-CN"/>
        </w:rPr>
        <w:t>la formalización</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de la matrícula, de existir, no podrá exceder</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de 21 Unidades de</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Fomento.</w:t>
      </w:r>
    </w:p>
    <w:p w14:paraId="684DF9C0" w14:textId="77777777" w:rsidR="0049247C" w:rsidRPr="00956C51" w:rsidRDefault="0049247C" w:rsidP="0049247C">
      <w:pPr>
        <w:spacing w:line="276" w:lineRule="auto"/>
        <w:jc w:val="both"/>
        <w:rPr>
          <w:rFonts w:ascii="Arial" w:eastAsia="DengXian" w:hAnsi="Arial" w:cs="Arial"/>
          <w:sz w:val="27"/>
          <w:szCs w:val="27"/>
          <w:lang w:eastAsia="zh-CN"/>
        </w:rPr>
      </w:pPr>
    </w:p>
    <w:p w14:paraId="12733BEE" w14:textId="03EA9796" w:rsidR="0049247C" w:rsidRPr="00956C51" w:rsidRDefault="0049247C" w:rsidP="0049247C">
      <w:pPr>
        <w:spacing w:line="276" w:lineRule="auto"/>
        <w:jc w:val="both"/>
        <w:rPr>
          <w:rFonts w:ascii="Arial" w:eastAsia="DengXian" w:hAnsi="Arial" w:cs="Arial"/>
          <w:bCs/>
          <w:sz w:val="27"/>
          <w:szCs w:val="27"/>
          <w:lang w:eastAsia="zh-CN"/>
        </w:rPr>
      </w:pPr>
      <w:r w:rsidRPr="00956C51">
        <w:rPr>
          <w:rFonts w:ascii="Arial" w:eastAsia="DengXian" w:hAnsi="Arial" w:cs="Arial"/>
          <w:b/>
          <w:sz w:val="27"/>
          <w:szCs w:val="27"/>
          <w:lang w:eastAsia="zh-CN"/>
        </w:rPr>
        <w:t xml:space="preserve">QUINTO: </w:t>
      </w:r>
      <w:r w:rsidRPr="00956C51">
        <w:rPr>
          <w:rFonts w:ascii="Arial" w:eastAsia="DengXian" w:hAnsi="Arial" w:cs="Arial"/>
          <w:bCs/>
          <w:sz w:val="27"/>
          <w:szCs w:val="27"/>
          <w:lang w:eastAsia="zh-CN"/>
        </w:rPr>
        <w:t xml:space="preserve">El estudiante o su sostenedor económico cuando se encontraren en mora de cumplir las obligaciones financieras emanadas de este contrato, autorizan expresamente a la Universidad para ceder en todo o parte del presente contrato, y la autoriza expresamente para disponer que una empresa de cobranza judicial o extrajudicial se encargue de la cobranza de la </w:t>
      </w:r>
      <w:r w:rsidR="00F34ACF" w:rsidRPr="00956C51">
        <w:rPr>
          <w:rFonts w:ascii="Arial" w:eastAsia="DengXian" w:hAnsi="Arial" w:cs="Arial"/>
          <w:bCs/>
          <w:sz w:val="27"/>
          <w:szCs w:val="27"/>
          <w:lang w:eastAsia="zh-CN"/>
        </w:rPr>
        <w:t>matrícula</w:t>
      </w:r>
      <w:r w:rsidRPr="00956C51">
        <w:rPr>
          <w:rFonts w:ascii="Arial" w:eastAsia="DengXian" w:hAnsi="Arial" w:cs="Arial"/>
          <w:bCs/>
          <w:sz w:val="27"/>
          <w:szCs w:val="27"/>
          <w:lang w:eastAsia="zh-CN"/>
        </w:rPr>
        <w:t xml:space="preserve"> y los aranceles que da cuenta este contrato.</w:t>
      </w:r>
    </w:p>
    <w:p w14:paraId="69CED2A1" w14:textId="77777777" w:rsidR="0049247C" w:rsidRPr="00956C51" w:rsidRDefault="0049247C" w:rsidP="0049247C">
      <w:pPr>
        <w:spacing w:line="276" w:lineRule="auto"/>
        <w:jc w:val="both"/>
        <w:rPr>
          <w:rFonts w:ascii="Arial" w:eastAsia="DengXian" w:hAnsi="Arial" w:cs="Arial"/>
          <w:bCs/>
          <w:sz w:val="27"/>
          <w:szCs w:val="27"/>
          <w:lang w:eastAsia="zh-CN"/>
        </w:rPr>
      </w:pPr>
    </w:p>
    <w:p w14:paraId="1A84441A" w14:textId="77777777" w:rsidR="00F34ACF" w:rsidRPr="00956C51" w:rsidRDefault="0049247C" w:rsidP="0049247C">
      <w:pPr>
        <w:spacing w:line="276" w:lineRule="auto"/>
        <w:jc w:val="both"/>
        <w:rPr>
          <w:rFonts w:ascii="Arial" w:eastAsia="DengXian" w:hAnsi="Arial" w:cs="Arial"/>
          <w:bCs/>
          <w:sz w:val="27"/>
          <w:szCs w:val="27"/>
          <w:lang w:eastAsia="zh-CN"/>
        </w:rPr>
      </w:pPr>
      <w:r w:rsidRPr="00956C51">
        <w:rPr>
          <w:rFonts w:ascii="Arial" w:eastAsia="DengXian" w:hAnsi="Arial" w:cs="Arial"/>
          <w:bCs/>
          <w:sz w:val="27"/>
          <w:szCs w:val="27"/>
          <w:lang w:eastAsia="zh-CN"/>
        </w:rPr>
        <w:t xml:space="preserve">En el evento antes expresado, el estudiante o sostenedor económico, según corresponda, deberán asumir los gastos de cobranza extrajudicial que, con ocasión de su incumplimiento, haya debido efectuar la Universidad, sobre la base del monto de la deuda o cuota vencida a la fecha del atraso a cuyo cobro se procede, según sea el caso, un porcentaje no superior a la siguiente escala progresiva:  </w:t>
      </w:r>
    </w:p>
    <w:p w14:paraId="19EED5C1" w14:textId="77777777" w:rsidR="00F34ACF" w:rsidRPr="00956C51" w:rsidRDefault="00F34ACF" w:rsidP="0049247C">
      <w:pPr>
        <w:spacing w:line="276" w:lineRule="auto"/>
        <w:jc w:val="both"/>
        <w:rPr>
          <w:rFonts w:ascii="Arial" w:eastAsia="DengXian" w:hAnsi="Arial" w:cs="Arial"/>
          <w:bCs/>
          <w:sz w:val="27"/>
          <w:szCs w:val="27"/>
          <w:lang w:eastAsia="zh-CN"/>
        </w:rPr>
      </w:pPr>
    </w:p>
    <w:p w14:paraId="44FB0BFD" w14:textId="199C30A5" w:rsidR="00F34ACF" w:rsidRPr="00956C51" w:rsidRDefault="0049247C" w:rsidP="0049247C">
      <w:pPr>
        <w:spacing w:line="276" w:lineRule="auto"/>
        <w:jc w:val="both"/>
        <w:rPr>
          <w:rFonts w:ascii="Arial" w:eastAsia="DengXian" w:hAnsi="Arial" w:cs="Arial"/>
          <w:bCs/>
          <w:sz w:val="27"/>
          <w:szCs w:val="27"/>
          <w:lang w:eastAsia="zh-CN"/>
        </w:rPr>
      </w:pPr>
      <w:r w:rsidRPr="00956C51">
        <w:rPr>
          <w:rFonts w:ascii="Arial" w:eastAsia="DengXian" w:hAnsi="Arial" w:cs="Arial"/>
          <w:bCs/>
          <w:sz w:val="27"/>
          <w:szCs w:val="27"/>
          <w:lang w:eastAsia="zh-CN"/>
        </w:rPr>
        <w:t xml:space="preserve">a)  </w:t>
      </w:r>
      <w:r w:rsidR="00F34ACF" w:rsidRPr="00956C51">
        <w:rPr>
          <w:rFonts w:ascii="Arial" w:eastAsia="DengXian" w:hAnsi="Arial" w:cs="Arial"/>
          <w:bCs/>
          <w:sz w:val="27"/>
          <w:szCs w:val="27"/>
          <w:lang w:eastAsia="zh-CN"/>
        </w:rPr>
        <w:t>Respecto de las</w:t>
      </w:r>
      <w:r w:rsidRPr="00956C51">
        <w:rPr>
          <w:rFonts w:ascii="Arial" w:eastAsia="DengXian" w:hAnsi="Arial" w:cs="Arial"/>
          <w:bCs/>
          <w:sz w:val="27"/>
          <w:szCs w:val="27"/>
          <w:lang w:eastAsia="zh-CN"/>
        </w:rPr>
        <w:t xml:space="preserve"> obligaciones de hasta 10 unidades de fomento, un 9%; </w:t>
      </w:r>
    </w:p>
    <w:p w14:paraId="3AA492F9" w14:textId="77777777" w:rsidR="00F34ACF" w:rsidRPr="00956C51" w:rsidRDefault="00F34ACF" w:rsidP="0049247C">
      <w:pPr>
        <w:spacing w:line="276" w:lineRule="auto"/>
        <w:jc w:val="both"/>
        <w:rPr>
          <w:rFonts w:ascii="Arial" w:eastAsia="DengXian" w:hAnsi="Arial" w:cs="Arial"/>
          <w:bCs/>
          <w:sz w:val="27"/>
          <w:szCs w:val="27"/>
          <w:lang w:eastAsia="zh-CN"/>
        </w:rPr>
      </w:pPr>
    </w:p>
    <w:p w14:paraId="02FA3D5D" w14:textId="77777777" w:rsidR="00F34ACF" w:rsidRPr="00956C51" w:rsidRDefault="00F34ACF" w:rsidP="0049247C">
      <w:pPr>
        <w:spacing w:line="276" w:lineRule="auto"/>
        <w:jc w:val="both"/>
        <w:rPr>
          <w:rFonts w:ascii="Arial" w:eastAsia="DengXian" w:hAnsi="Arial" w:cs="Arial"/>
          <w:bCs/>
          <w:sz w:val="27"/>
          <w:szCs w:val="27"/>
          <w:lang w:eastAsia="zh-CN"/>
        </w:rPr>
      </w:pPr>
      <w:r w:rsidRPr="00956C51">
        <w:rPr>
          <w:rFonts w:ascii="Arial" w:eastAsia="DengXian" w:hAnsi="Arial" w:cs="Arial"/>
          <w:bCs/>
          <w:sz w:val="27"/>
          <w:szCs w:val="27"/>
          <w:lang w:eastAsia="zh-CN"/>
        </w:rPr>
        <w:t>b) P</w:t>
      </w:r>
      <w:r w:rsidR="0049247C" w:rsidRPr="00956C51">
        <w:rPr>
          <w:rFonts w:ascii="Arial" w:eastAsia="DengXian" w:hAnsi="Arial" w:cs="Arial"/>
          <w:bCs/>
          <w:sz w:val="27"/>
          <w:szCs w:val="27"/>
          <w:lang w:eastAsia="zh-CN"/>
        </w:rPr>
        <w:t xml:space="preserve">or la parte que exceda de 10 y hasta 50 unidades de fomento, un 6%; y </w:t>
      </w:r>
    </w:p>
    <w:p w14:paraId="01E60798" w14:textId="77777777" w:rsidR="00F34ACF" w:rsidRPr="00956C51" w:rsidRDefault="00F34ACF" w:rsidP="0049247C">
      <w:pPr>
        <w:spacing w:line="276" w:lineRule="auto"/>
        <w:jc w:val="both"/>
        <w:rPr>
          <w:rFonts w:ascii="Arial" w:eastAsia="DengXian" w:hAnsi="Arial" w:cs="Arial"/>
          <w:bCs/>
          <w:sz w:val="27"/>
          <w:szCs w:val="27"/>
          <w:lang w:eastAsia="zh-CN"/>
        </w:rPr>
      </w:pPr>
    </w:p>
    <w:p w14:paraId="3E735B08" w14:textId="4F55F1C5" w:rsidR="0049247C" w:rsidRPr="00956C51" w:rsidRDefault="00F34ACF" w:rsidP="0049247C">
      <w:pPr>
        <w:spacing w:line="276" w:lineRule="auto"/>
        <w:jc w:val="both"/>
        <w:rPr>
          <w:rFonts w:ascii="Arial" w:eastAsia="DengXian" w:hAnsi="Arial" w:cs="Arial"/>
          <w:bCs/>
          <w:sz w:val="27"/>
          <w:szCs w:val="27"/>
          <w:lang w:eastAsia="zh-CN"/>
        </w:rPr>
      </w:pPr>
      <w:r w:rsidRPr="00956C51">
        <w:rPr>
          <w:rFonts w:ascii="Arial" w:eastAsia="DengXian" w:hAnsi="Arial" w:cs="Arial"/>
          <w:bCs/>
          <w:sz w:val="27"/>
          <w:szCs w:val="27"/>
          <w:lang w:eastAsia="zh-CN"/>
        </w:rPr>
        <w:t>c) P</w:t>
      </w:r>
      <w:r w:rsidR="0049247C" w:rsidRPr="00956C51">
        <w:rPr>
          <w:rFonts w:ascii="Arial" w:eastAsia="DengXian" w:hAnsi="Arial" w:cs="Arial"/>
          <w:bCs/>
          <w:sz w:val="27"/>
          <w:szCs w:val="27"/>
          <w:lang w:eastAsia="zh-CN"/>
        </w:rPr>
        <w:t>or la parte que exceda de 50 unidades de fomento, un 3%.</w:t>
      </w:r>
    </w:p>
    <w:p w14:paraId="6A781500" w14:textId="77777777" w:rsidR="0049247C" w:rsidRPr="00956C51" w:rsidRDefault="0049247C" w:rsidP="0049247C">
      <w:pPr>
        <w:spacing w:line="276" w:lineRule="auto"/>
        <w:jc w:val="both"/>
        <w:rPr>
          <w:rFonts w:ascii="Arial" w:eastAsia="DengXian" w:hAnsi="Arial" w:cs="Arial"/>
          <w:bCs/>
          <w:sz w:val="27"/>
          <w:szCs w:val="27"/>
          <w:lang w:eastAsia="zh-CN"/>
        </w:rPr>
      </w:pPr>
    </w:p>
    <w:p w14:paraId="1BCA8BB3" w14:textId="77777777" w:rsidR="0049247C" w:rsidRPr="00956C51" w:rsidRDefault="0049247C" w:rsidP="0049247C">
      <w:pPr>
        <w:spacing w:line="276" w:lineRule="auto"/>
        <w:jc w:val="both"/>
        <w:rPr>
          <w:rFonts w:ascii="Arial" w:eastAsia="DengXian" w:hAnsi="Arial" w:cs="Arial"/>
          <w:sz w:val="27"/>
          <w:szCs w:val="27"/>
          <w:lang w:eastAsia="zh-CN"/>
        </w:rPr>
      </w:pPr>
      <w:r w:rsidRPr="00956C51">
        <w:rPr>
          <w:rFonts w:ascii="Arial" w:eastAsia="DengXian" w:hAnsi="Arial" w:cs="Arial"/>
          <w:sz w:val="27"/>
          <w:szCs w:val="27"/>
          <w:lang w:eastAsia="zh-CN"/>
        </w:rPr>
        <w:t>Los porcentajes indicados se aplicarán una vez transcurridos los primeros</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 xml:space="preserve">20 días </w:t>
      </w:r>
      <w:r w:rsidRPr="00956C51">
        <w:rPr>
          <w:rFonts w:ascii="Arial" w:eastAsia="DengXian" w:hAnsi="Arial" w:cs="Arial"/>
          <w:color w:val="0F0F0F"/>
          <w:sz w:val="27"/>
          <w:szCs w:val="27"/>
          <w:lang w:eastAsia="zh-CN"/>
        </w:rPr>
        <w:t>de</w:t>
      </w:r>
      <w:r w:rsidRPr="00956C51">
        <w:rPr>
          <w:rFonts w:ascii="Arial" w:eastAsia="DengXian" w:hAnsi="Arial" w:cs="Arial"/>
          <w:color w:val="0F0F0F"/>
          <w:spacing w:val="1"/>
          <w:sz w:val="27"/>
          <w:szCs w:val="27"/>
          <w:lang w:eastAsia="zh-CN"/>
        </w:rPr>
        <w:t xml:space="preserve"> </w:t>
      </w:r>
      <w:r w:rsidRPr="00956C51">
        <w:rPr>
          <w:rFonts w:ascii="Arial" w:eastAsia="DengXian" w:hAnsi="Arial" w:cs="Arial"/>
          <w:sz w:val="27"/>
          <w:szCs w:val="27"/>
          <w:lang w:eastAsia="zh-CN"/>
        </w:rPr>
        <w:t>atraso, y están sujetos al pago de los impuestos respectivos, que son también de cargo del deudor.</w:t>
      </w:r>
    </w:p>
    <w:p w14:paraId="445E1EAE" w14:textId="77777777" w:rsidR="0049247C" w:rsidRPr="00956C51" w:rsidRDefault="0049247C" w:rsidP="0049247C">
      <w:pPr>
        <w:spacing w:line="276" w:lineRule="auto"/>
        <w:jc w:val="both"/>
        <w:rPr>
          <w:rFonts w:ascii="Arial" w:eastAsia="DengXian" w:hAnsi="Arial" w:cs="Arial"/>
          <w:sz w:val="27"/>
          <w:szCs w:val="27"/>
          <w:lang w:eastAsia="zh-CN"/>
        </w:rPr>
      </w:pPr>
    </w:p>
    <w:p w14:paraId="69CBCC14" w14:textId="77777777" w:rsidR="0049247C" w:rsidRPr="00956C51" w:rsidRDefault="0049247C" w:rsidP="0049247C">
      <w:pPr>
        <w:spacing w:line="276" w:lineRule="auto"/>
        <w:jc w:val="both"/>
        <w:rPr>
          <w:rFonts w:ascii="Arial" w:eastAsia="DengXian" w:hAnsi="Arial" w:cs="Arial"/>
          <w:sz w:val="27"/>
          <w:szCs w:val="27"/>
          <w:lang w:eastAsia="zh-CN"/>
        </w:rPr>
      </w:pPr>
      <w:r w:rsidRPr="00956C51">
        <w:rPr>
          <w:rFonts w:ascii="Arial" w:eastAsia="DengXian" w:hAnsi="Arial" w:cs="Arial"/>
          <w:sz w:val="27"/>
          <w:szCs w:val="27"/>
          <w:lang w:eastAsia="zh-CN"/>
        </w:rPr>
        <w:t>En</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caso</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de que</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no</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se</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pagare</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íntegra,</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exacta</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y</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oportunamente</w:t>
      </w:r>
      <w:r w:rsidRPr="00956C51">
        <w:rPr>
          <w:rFonts w:ascii="Arial" w:eastAsia="DengXian" w:hAnsi="Arial" w:cs="Arial"/>
          <w:spacing w:val="1"/>
          <w:sz w:val="27"/>
          <w:szCs w:val="27"/>
          <w:lang w:eastAsia="zh-CN"/>
        </w:rPr>
        <w:t xml:space="preserve"> </w:t>
      </w:r>
      <w:r w:rsidRPr="00956C51">
        <w:rPr>
          <w:rFonts w:ascii="Arial" w:eastAsia="DengXian" w:hAnsi="Arial" w:cs="Arial"/>
          <w:color w:val="2F2F2F"/>
          <w:sz w:val="27"/>
          <w:szCs w:val="27"/>
          <w:lang w:eastAsia="zh-CN"/>
        </w:rPr>
        <w:t xml:space="preserve">la </w:t>
      </w:r>
      <w:r w:rsidRPr="00956C51">
        <w:rPr>
          <w:rFonts w:ascii="Arial" w:eastAsia="DengXian" w:hAnsi="Arial" w:cs="Arial"/>
          <w:sz w:val="27"/>
          <w:szCs w:val="27"/>
          <w:lang w:eastAsia="zh-CN"/>
        </w:rPr>
        <w:t>matrícula</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y/o</w:t>
      </w:r>
      <w:r w:rsidRPr="00956C51">
        <w:rPr>
          <w:rFonts w:ascii="Arial" w:eastAsia="DengXian" w:hAnsi="Arial" w:cs="Arial"/>
          <w:spacing w:val="54"/>
          <w:sz w:val="27"/>
          <w:szCs w:val="27"/>
          <w:lang w:eastAsia="zh-CN"/>
        </w:rPr>
        <w:t xml:space="preserve"> </w:t>
      </w:r>
      <w:r w:rsidRPr="00956C51">
        <w:rPr>
          <w:rFonts w:ascii="Arial" w:eastAsia="DengXian" w:hAnsi="Arial" w:cs="Arial"/>
          <w:color w:val="181818"/>
          <w:sz w:val="27"/>
          <w:szCs w:val="27"/>
          <w:lang w:eastAsia="zh-CN"/>
        </w:rPr>
        <w:t>una</w:t>
      </w:r>
      <w:r w:rsidRPr="00956C51">
        <w:rPr>
          <w:rFonts w:ascii="Arial" w:eastAsia="DengXian" w:hAnsi="Arial" w:cs="Arial"/>
          <w:color w:val="181818"/>
          <w:spacing w:val="1"/>
          <w:sz w:val="27"/>
          <w:szCs w:val="27"/>
          <w:lang w:eastAsia="zh-CN"/>
        </w:rPr>
        <w:t xml:space="preserve"> </w:t>
      </w:r>
      <w:r w:rsidRPr="00956C51">
        <w:rPr>
          <w:rFonts w:ascii="Arial" w:eastAsia="DengXian" w:hAnsi="Arial" w:cs="Arial"/>
          <w:sz w:val="27"/>
          <w:szCs w:val="27"/>
          <w:lang w:eastAsia="zh-CN"/>
        </w:rPr>
        <w:t>cualquiera de las cuotas del arancel del programa</w:t>
      </w:r>
      <w:r w:rsidRPr="00956C51">
        <w:rPr>
          <w:rFonts w:ascii="Arial" w:eastAsia="DengXian" w:hAnsi="Arial" w:cs="Arial"/>
          <w:spacing w:val="1"/>
          <w:sz w:val="27"/>
          <w:szCs w:val="27"/>
          <w:lang w:eastAsia="zh-CN"/>
        </w:rPr>
        <w:t xml:space="preserve"> </w:t>
      </w:r>
      <w:r w:rsidRPr="00956C51">
        <w:rPr>
          <w:rFonts w:ascii="Arial" w:eastAsia="DengXian" w:hAnsi="Arial" w:cs="Arial"/>
          <w:color w:val="333333"/>
          <w:sz w:val="27"/>
          <w:szCs w:val="27"/>
          <w:lang w:eastAsia="zh-CN"/>
        </w:rPr>
        <w:t xml:space="preserve">o </w:t>
      </w:r>
      <w:r w:rsidRPr="00956C51">
        <w:rPr>
          <w:rFonts w:ascii="Arial" w:eastAsia="DengXian" w:hAnsi="Arial" w:cs="Arial"/>
          <w:sz w:val="27"/>
          <w:szCs w:val="27"/>
          <w:lang w:eastAsia="zh-CN"/>
        </w:rPr>
        <w:t>carrera,</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se devengará,</w:t>
      </w:r>
      <w:r w:rsidRPr="00956C51">
        <w:rPr>
          <w:rFonts w:ascii="Arial" w:eastAsia="DengXian" w:hAnsi="Arial" w:cs="Arial"/>
          <w:spacing w:val="54"/>
          <w:sz w:val="27"/>
          <w:szCs w:val="27"/>
          <w:lang w:eastAsia="zh-CN"/>
        </w:rPr>
        <w:t xml:space="preserve"> </w:t>
      </w:r>
      <w:r w:rsidRPr="00956C51">
        <w:rPr>
          <w:rFonts w:ascii="Arial" w:eastAsia="DengXian" w:hAnsi="Arial" w:cs="Arial"/>
          <w:sz w:val="27"/>
          <w:szCs w:val="27"/>
          <w:lang w:eastAsia="zh-CN"/>
        </w:rPr>
        <w:t>a título</w:t>
      </w:r>
      <w:r w:rsidRPr="00956C51">
        <w:rPr>
          <w:rFonts w:ascii="Arial" w:eastAsia="DengXian" w:hAnsi="Arial" w:cs="Arial"/>
          <w:spacing w:val="54"/>
          <w:sz w:val="27"/>
          <w:szCs w:val="27"/>
          <w:lang w:eastAsia="zh-CN"/>
        </w:rPr>
        <w:t xml:space="preserve"> </w:t>
      </w:r>
      <w:r w:rsidRPr="00956C51">
        <w:rPr>
          <w:rFonts w:ascii="Arial" w:eastAsia="DengXian" w:hAnsi="Arial" w:cs="Arial"/>
          <w:sz w:val="27"/>
          <w:szCs w:val="27"/>
          <w:lang w:eastAsia="zh-CN"/>
        </w:rPr>
        <w:t>de</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pena</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 xml:space="preserve">por </w:t>
      </w:r>
      <w:r w:rsidRPr="00956C51">
        <w:rPr>
          <w:rFonts w:ascii="Arial" w:eastAsia="DengXian" w:hAnsi="Arial" w:cs="Arial"/>
          <w:color w:val="0C0C0C"/>
          <w:sz w:val="27"/>
          <w:szCs w:val="27"/>
          <w:lang w:eastAsia="zh-CN"/>
        </w:rPr>
        <w:t xml:space="preserve">la </w:t>
      </w:r>
      <w:r w:rsidRPr="00956C51">
        <w:rPr>
          <w:rFonts w:ascii="Arial" w:eastAsia="DengXian" w:hAnsi="Arial" w:cs="Arial"/>
          <w:sz w:val="27"/>
          <w:szCs w:val="27"/>
          <w:lang w:eastAsia="zh-CN"/>
        </w:rPr>
        <w:t>mora,</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el interés</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máximo</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convencional</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que la ley permita</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estipular</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para</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 xml:space="preserve">obligaciones de dinero reajustables, a contar de </w:t>
      </w:r>
      <w:r w:rsidRPr="00956C51">
        <w:rPr>
          <w:rFonts w:ascii="Arial" w:eastAsia="DengXian" w:hAnsi="Arial" w:cs="Arial"/>
          <w:color w:val="0C0C0C"/>
          <w:sz w:val="27"/>
          <w:szCs w:val="27"/>
          <w:lang w:eastAsia="zh-CN"/>
        </w:rPr>
        <w:t xml:space="preserve">la </w:t>
      </w:r>
      <w:r w:rsidRPr="00956C51">
        <w:rPr>
          <w:rFonts w:ascii="Arial" w:eastAsia="DengXian" w:hAnsi="Arial" w:cs="Arial"/>
          <w:sz w:val="27"/>
          <w:szCs w:val="27"/>
          <w:lang w:eastAsia="zh-CN"/>
        </w:rPr>
        <w:t>fecha de la mora y hasta la fecha de</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pago efectivo</w:t>
      </w:r>
      <w:r w:rsidRPr="00956C51">
        <w:rPr>
          <w:rFonts w:ascii="Arial" w:eastAsia="DengXian" w:hAnsi="Arial" w:cs="Arial"/>
          <w:spacing w:val="54"/>
          <w:sz w:val="27"/>
          <w:szCs w:val="27"/>
          <w:lang w:eastAsia="zh-CN"/>
        </w:rPr>
        <w:t xml:space="preserve"> </w:t>
      </w:r>
      <w:r w:rsidRPr="00956C51">
        <w:rPr>
          <w:rFonts w:ascii="Arial" w:eastAsia="DengXian" w:hAnsi="Arial" w:cs="Arial"/>
          <w:sz w:val="27"/>
          <w:szCs w:val="27"/>
          <w:lang w:eastAsia="zh-CN"/>
        </w:rPr>
        <w:t>del total adeudado, además</w:t>
      </w:r>
      <w:r w:rsidRPr="00956C51">
        <w:rPr>
          <w:rFonts w:ascii="Arial" w:eastAsia="DengXian" w:hAnsi="Arial" w:cs="Arial"/>
          <w:spacing w:val="56"/>
          <w:sz w:val="27"/>
          <w:szCs w:val="27"/>
          <w:lang w:eastAsia="zh-CN"/>
        </w:rPr>
        <w:t xml:space="preserve"> </w:t>
      </w:r>
      <w:r w:rsidRPr="00956C51">
        <w:rPr>
          <w:rFonts w:ascii="Arial" w:eastAsia="DengXian" w:hAnsi="Arial" w:cs="Arial"/>
          <w:sz w:val="27"/>
          <w:szCs w:val="27"/>
          <w:lang w:eastAsia="zh-CN"/>
        </w:rPr>
        <w:t>del pago de los impuestos</w:t>
      </w:r>
      <w:r w:rsidRPr="00956C51">
        <w:rPr>
          <w:rFonts w:ascii="Arial" w:eastAsia="DengXian" w:hAnsi="Arial" w:cs="Arial"/>
          <w:spacing w:val="54"/>
          <w:sz w:val="27"/>
          <w:szCs w:val="27"/>
          <w:lang w:eastAsia="zh-CN"/>
        </w:rPr>
        <w:t xml:space="preserve"> </w:t>
      </w:r>
      <w:r w:rsidRPr="00956C51">
        <w:rPr>
          <w:rFonts w:ascii="Arial" w:eastAsia="DengXian" w:hAnsi="Arial" w:cs="Arial"/>
          <w:sz w:val="27"/>
          <w:szCs w:val="27"/>
          <w:lang w:eastAsia="zh-CN"/>
        </w:rPr>
        <w:t>respectivos,</w:t>
      </w:r>
      <w:r w:rsidRPr="00956C51">
        <w:rPr>
          <w:rFonts w:ascii="Arial" w:eastAsia="DengXian" w:hAnsi="Arial" w:cs="Arial"/>
          <w:spacing w:val="54"/>
          <w:sz w:val="27"/>
          <w:szCs w:val="27"/>
          <w:lang w:eastAsia="zh-CN"/>
        </w:rPr>
        <w:t xml:space="preserve"> </w:t>
      </w:r>
      <w:r w:rsidRPr="00956C51">
        <w:rPr>
          <w:rFonts w:ascii="Arial" w:eastAsia="DengXian" w:hAnsi="Arial" w:cs="Arial"/>
          <w:sz w:val="27"/>
          <w:szCs w:val="27"/>
          <w:lang w:eastAsia="zh-CN"/>
        </w:rPr>
        <w:t>que</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son</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también</w:t>
      </w:r>
      <w:r w:rsidRPr="00956C51">
        <w:rPr>
          <w:rFonts w:ascii="Arial" w:eastAsia="DengXian" w:hAnsi="Arial" w:cs="Arial"/>
          <w:spacing w:val="10"/>
          <w:sz w:val="27"/>
          <w:szCs w:val="27"/>
          <w:lang w:eastAsia="zh-CN"/>
        </w:rPr>
        <w:t xml:space="preserve"> </w:t>
      </w:r>
      <w:r w:rsidRPr="00956C51">
        <w:rPr>
          <w:rFonts w:ascii="Arial" w:eastAsia="DengXian" w:hAnsi="Arial" w:cs="Arial"/>
          <w:sz w:val="27"/>
          <w:szCs w:val="27"/>
          <w:lang w:eastAsia="zh-CN"/>
        </w:rPr>
        <w:t>de</w:t>
      </w:r>
      <w:r w:rsidRPr="00956C51">
        <w:rPr>
          <w:rFonts w:ascii="Arial" w:eastAsia="DengXian" w:hAnsi="Arial" w:cs="Arial"/>
          <w:spacing w:val="8"/>
          <w:sz w:val="27"/>
          <w:szCs w:val="27"/>
          <w:lang w:eastAsia="zh-CN"/>
        </w:rPr>
        <w:t xml:space="preserve"> </w:t>
      </w:r>
      <w:r w:rsidRPr="00956C51">
        <w:rPr>
          <w:rFonts w:ascii="Arial" w:eastAsia="DengXian" w:hAnsi="Arial" w:cs="Arial"/>
          <w:sz w:val="27"/>
          <w:szCs w:val="27"/>
          <w:lang w:eastAsia="zh-CN"/>
        </w:rPr>
        <w:t>cargo</w:t>
      </w:r>
      <w:r w:rsidRPr="00956C51">
        <w:rPr>
          <w:rFonts w:ascii="Arial" w:eastAsia="DengXian" w:hAnsi="Arial" w:cs="Arial"/>
          <w:spacing w:val="6"/>
          <w:sz w:val="27"/>
          <w:szCs w:val="27"/>
          <w:lang w:eastAsia="zh-CN"/>
        </w:rPr>
        <w:t xml:space="preserve"> </w:t>
      </w:r>
      <w:r w:rsidRPr="00956C51">
        <w:rPr>
          <w:rFonts w:ascii="Arial" w:eastAsia="DengXian" w:hAnsi="Arial" w:cs="Arial"/>
          <w:sz w:val="27"/>
          <w:szCs w:val="27"/>
          <w:lang w:eastAsia="zh-CN"/>
        </w:rPr>
        <w:t>del</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deudor.</w:t>
      </w:r>
    </w:p>
    <w:p w14:paraId="4A61176C" w14:textId="77777777" w:rsidR="0049247C" w:rsidRPr="00956C51" w:rsidRDefault="0049247C" w:rsidP="0049247C">
      <w:pPr>
        <w:spacing w:line="276" w:lineRule="auto"/>
        <w:jc w:val="both"/>
        <w:rPr>
          <w:rFonts w:ascii="Arial" w:eastAsia="DengXian" w:hAnsi="Arial" w:cs="Arial"/>
          <w:sz w:val="27"/>
          <w:szCs w:val="27"/>
          <w:lang w:eastAsia="zh-CN"/>
        </w:rPr>
      </w:pPr>
    </w:p>
    <w:p w14:paraId="09CC6341" w14:textId="77777777" w:rsidR="0049247C" w:rsidRPr="00956C51" w:rsidRDefault="0049247C" w:rsidP="0049247C">
      <w:pPr>
        <w:spacing w:line="276" w:lineRule="auto"/>
        <w:jc w:val="both"/>
        <w:rPr>
          <w:rFonts w:ascii="Arial" w:eastAsia="DengXian" w:hAnsi="Arial" w:cs="Arial"/>
          <w:sz w:val="27"/>
          <w:szCs w:val="27"/>
          <w:lang w:eastAsia="zh-CN"/>
        </w:rPr>
      </w:pPr>
      <w:r w:rsidRPr="00956C51">
        <w:rPr>
          <w:rFonts w:ascii="Arial" w:eastAsia="DengXian" w:hAnsi="Arial" w:cs="Arial"/>
          <w:sz w:val="27"/>
          <w:szCs w:val="27"/>
          <w:lang w:eastAsia="zh-CN"/>
        </w:rPr>
        <w:lastRenderedPageBreak/>
        <w:t>Además,</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serán</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de</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exclusiva</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responsabilidad</w:t>
      </w:r>
      <w:r w:rsidRPr="00956C51">
        <w:rPr>
          <w:rFonts w:ascii="Arial" w:eastAsia="DengXian" w:hAnsi="Arial" w:cs="Arial"/>
          <w:spacing w:val="1"/>
          <w:sz w:val="27"/>
          <w:szCs w:val="27"/>
          <w:lang w:eastAsia="zh-CN"/>
        </w:rPr>
        <w:t xml:space="preserve"> </w:t>
      </w:r>
      <w:r w:rsidRPr="00956C51">
        <w:rPr>
          <w:rFonts w:ascii="Arial" w:eastAsia="DengXian" w:hAnsi="Arial" w:cs="Arial"/>
          <w:color w:val="212121"/>
          <w:sz w:val="27"/>
          <w:szCs w:val="27"/>
          <w:lang w:eastAsia="zh-CN"/>
        </w:rPr>
        <w:t>y</w:t>
      </w:r>
      <w:r w:rsidRPr="00956C51">
        <w:rPr>
          <w:rFonts w:ascii="Arial" w:eastAsia="DengXian" w:hAnsi="Arial" w:cs="Arial"/>
          <w:color w:val="212121"/>
          <w:spacing w:val="1"/>
          <w:sz w:val="27"/>
          <w:szCs w:val="27"/>
          <w:lang w:eastAsia="zh-CN"/>
        </w:rPr>
        <w:t xml:space="preserve"> </w:t>
      </w:r>
      <w:r w:rsidRPr="00956C51">
        <w:rPr>
          <w:rFonts w:ascii="Arial" w:eastAsia="DengXian" w:hAnsi="Arial" w:cs="Arial"/>
          <w:sz w:val="27"/>
          <w:szCs w:val="27"/>
          <w:lang w:eastAsia="zh-CN"/>
        </w:rPr>
        <w:t>cargo</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del</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deudor</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los</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gastos</w:t>
      </w:r>
      <w:r w:rsidRPr="00956C51">
        <w:rPr>
          <w:rFonts w:ascii="Arial" w:eastAsia="DengXian" w:hAnsi="Arial" w:cs="Arial"/>
          <w:spacing w:val="56"/>
          <w:sz w:val="27"/>
          <w:szCs w:val="27"/>
          <w:lang w:eastAsia="zh-CN"/>
        </w:rPr>
        <w:t xml:space="preserve"> </w:t>
      </w:r>
      <w:r w:rsidRPr="00956C51">
        <w:rPr>
          <w:rFonts w:ascii="Arial" w:eastAsia="DengXian" w:hAnsi="Arial" w:cs="Arial"/>
          <w:sz w:val="27"/>
          <w:szCs w:val="27"/>
          <w:lang w:eastAsia="zh-CN"/>
        </w:rPr>
        <w:t>de</w:t>
      </w:r>
      <w:r w:rsidRPr="00956C51">
        <w:rPr>
          <w:rFonts w:ascii="Arial" w:eastAsia="DengXian" w:hAnsi="Arial" w:cs="Arial"/>
          <w:spacing w:val="1"/>
          <w:sz w:val="27"/>
          <w:szCs w:val="27"/>
          <w:lang w:eastAsia="zh-CN"/>
        </w:rPr>
        <w:t xml:space="preserve"> </w:t>
      </w:r>
      <w:r w:rsidRPr="00956C51">
        <w:rPr>
          <w:rFonts w:ascii="Arial" w:eastAsia="DengXian" w:hAnsi="Arial" w:cs="Arial"/>
          <w:spacing w:val="-1"/>
          <w:sz w:val="27"/>
          <w:szCs w:val="27"/>
          <w:lang w:eastAsia="zh-CN"/>
        </w:rPr>
        <w:t xml:space="preserve">protestos, de cobranza extrajudicial y las costas judiciales fijadas </w:t>
      </w:r>
      <w:r w:rsidRPr="00956C51">
        <w:rPr>
          <w:rFonts w:ascii="Arial" w:eastAsia="DengXian" w:hAnsi="Arial" w:cs="Arial"/>
          <w:sz w:val="27"/>
          <w:szCs w:val="27"/>
          <w:lang w:eastAsia="zh-CN"/>
        </w:rPr>
        <w:t>por el juez pertinente,</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si</w:t>
      </w:r>
      <w:r w:rsidRPr="00956C51">
        <w:rPr>
          <w:rFonts w:ascii="Arial" w:eastAsia="DengXian" w:hAnsi="Arial" w:cs="Arial"/>
          <w:spacing w:val="-12"/>
          <w:sz w:val="27"/>
          <w:szCs w:val="27"/>
          <w:lang w:eastAsia="zh-CN"/>
        </w:rPr>
        <w:t xml:space="preserve"> </w:t>
      </w:r>
      <w:r w:rsidRPr="00956C51">
        <w:rPr>
          <w:rFonts w:ascii="Arial" w:eastAsia="DengXian" w:hAnsi="Arial" w:cs="Arial"/>
          <w:sz w:val="27"/>
          <w:szCs w:val="27"/>
          <w:lang w:eastAsia="zh-CN"/>
        </w:rPr>
        <w:t>éstas</w:t>
      </w:r>
      <w:r w:rsidRPr="00956C51">
        <w:rPr>
          <w:rFonts w:ascii="Arial" w:eastAsia="DengXian" w:hAnsi="Arial" w:cs="Arial"/>
          <w:spacing w:val="-4"/>
          <w:sz w:val="27"/>
          <w:szCs w:val="27"/>
          <w:lang w:eastAsia="zh-CN"/>
        </w:rPr>
        <w:t xml:space="preserve"> </w:t>
      </w:r>
      <w:r w:rsidRPr="00956C51">
        <w:rPr>
          <w:rFonts w:ascii="Arial" w:eastAsia="DengXian" w:hAnsi="Arial" w:cs="Arial"/>
          <w:sz w:val="27"/>
          <w:szCs w:val="27"/>
          <w:lang w:eastAsia="zh-CN"/>
        </w:rPr>
        <w:t>fueren</w:t>
      </w:r>
      <w:r w:rsidRPr="00956C51">
        <w:rPr>
          <w:rFonts w:ascii="Arial" w:eastAsia="DengXian" w:hAnsi="Arial" w:cs="Arial"/>
          <w:spacing w:val="2"/>
          <w:sz w:val="27"/>
          <w:szCs w:val="27"/>
          <w:lang w:eastAsia="zh-CN"/>
        </w:rPr>
        <w:t xml:space="preserve"> </w:t>
      </w:r>
      <w:r w:rsidRPr="00956C51">
        <w:rPr>
          <w:rFonts w:ascii="Arial" w:eastAsia="DengXian" w:hAnsi="Arial" w:cs="Arial"/>
          <w:sz w:val="27"/>
          <w:szCs w:val="27"/>
          <w:lang w:eastAsia="zh-CN"/>
        </w:rPr>
        <w:t>procedentes.</w:t>
      </w:r>
    </w:p>
    <w:p w14:paraId="01086000" w14:textId="77777777" w:rsidR="0049247C" w:rsidRPr="00956C51" w:rsidRDefault="0049247C" w:rsidP="0049247C">
      <w:pPr>
        <w:spacing w:line="276" w:lineRule="auto"/>
        <w:jc w:val="both"/>
        <w:rPr>
          <w:rFonts w:ascii="Arial" w:eastAsia="DengXian" w:hAnsi="Arial" w:cs="Arial"/>
          <w:sz w:val="27"/>
          <w:szCs w:val="27"/>
          <w:lang w:eastAsia="zh-CN"/>
        </w:rPr>
      </w:pPr>
    </w:p>
    <w:p w14:paraId="395799FF" w14:textId="1E0A969B" w:rsidR="0049247C" w:rsidRPr="00956C51" w:rsidRDefault="0049247C" w:rsidP="0049247C">
      <w:pPr>
        <w:spacing w:line="276" w:lineRule="auto"/>
        <w:jc w:val="both"/>
        <w:rPr>
          <w:rFonts w:ascii="Arial" w:eastAsia="DengXian" w:hAnsi="Arial" w:cs="Arial"/>
          <w:sz w:val="27"/>
          <w:szCs w:val="27"/>
          <w:lang w:val="es-MX" w:eastAsia="zh-CN"/>
        </w:rPr>
      </w:pPr>
      <w:r w:rsidRPr="00956C51">
        <w:rPr>
          <w:rFonts w:ascii="Arial" w:eastAsia="DengXian" w:hAnsi="Arial" w:cs="Arial"/>
          <w:b/>
          <w:bCs/>
          <w:sz w:val="27"/>
          <w:szCs w:val="27"/>
          <w:lang w:eastAsia="zh-CN"/>
        </w:rPr>
        <w:t>SEXTO:</w:t>
      </w:r>
      <w:r w:rsidRPr="00956C51">
        <w:rPr>
          <w:rFonts w:ascii="Arial" w:eastAsia="DengXian" w:hAnsi="Arial" w:cs="Arial"/>
          <w:sz w:val="27"/>
          <w:szCs w:val="27"/>
          <w:lang w:eastAsia="zh-CN"/>
        </w:rPr>
        <w:t xml:space="preserve"> </w:t>
      </w:r>
      <w:r w:rsidRPr="00956C51">
        <w:rPr>
          <w:rFonts w:ascii="Arial" w:eastAsia="DengXian" w:hAnsi="Arial" w:cs="Arial"/>
          <w:sz w:val="27"/>
          <w:szCs w:val="27"/>
          <w:lang w:val="es-MX" w:eastAsia="zh-CN"/>
        </w:rPr>
        <w:t>las partes declaran que el estudiante y su sostenedor económico han sido informados que la Universidad no podrá dar curso a</w:t>
      </w:r>
      <w:r w:rsidR="00F34ACF" w:rsidRPr="00956C51">
        <w:rPr>
          <w:rFonts w:ascii="Arial" w:eastAsia="DengXian" w:hAnsi="Arial" w:cs="Arial"/>
          <w:sz w:val="27"/>
          <w:szCs w:val="27"/>
          <w:lang w:val="es-MX" w:eastAsia="zh-CN"/>
        </w:rPr>
        <w:t xml:space="preserve"> la matrícula, si no cuenta con</w:t>
      </w:r>
      <w:r w:rsidRPr="00956C51">
        <w:rPr>
          <w:rFonts w:ascii="Arial" w:eastAsia="DengXian" w:hAnsi="Arial" w:cs="Arial"/>
          <w:sz w:val="27"/>
          <w:szCs w:val="27"/>
          <w:lang w:val="es-MX" w:eastAsia="zh-CN"/>
        </w:rPr>
        <w:t xml:space="preserve"> fotocopia de la cédula de identidad del estu</w:t>
      </w:r>
      <w:r w:rsidR="00F34ACF" w:rsidRPr="00956C51">
        <w:rPr>
          <w:rFonts w:ascii="Arial" w:eastAsia="DengXian" w:hAnsi="Arial" w:cs="Arial"/>
          <w:sz w:val="27"/>
          <w:szCs w:val="27"/>
          <w:lang w:val="es-MX" w:eastAsia="zh-CN"/>
        </w:rPr>
        <w:t>diante y certificado de egreso,</w:t>
      </w:r>
      <w:r w:rsidRPr="00956C51">
        <w:rPr>
          <w:rFonts w:ascii="Arial" w:eastAsia="DengXian" w:hAnsi="Arial" w:cs="Arial"/>
          <w:sz w:val="27"/>
          <w:szCs w:val="27"/>
          <w:lang w:val="es-MX" w:eastAsia="zh-CN"/>
        </w:rPr>
        <w:t xml:space="preserve"> título profesional o certificado de licenciatura, según sea el caso.</w:t>
      </w:r>
    </w:p>
    <w:p w14:paraId="70BB95BD" w14:textId="77777777" w:rsidR="0049247C" w:rsidRPr="00956C51" w:rsidRDefault="0049247C" w:rsidP="0049247C">
      <w:pPr>
        <w:spacing w:line="276" w:lineRule="auto"/>
        <w:jc w:val="both"/>
        <w:rPr>
          <w:rFonts w:ascii="Arial" w:eastAsia="DengXian" w:hAnsi="Arial" w:cs="Arial"/>
          <w:sz w:val="27"/>
          <w:szCs w:val="27"/>
          <w:lang w:val="es-MX" w:eastAsia="zh-CN"/>
        </w:rPr>
      </w:pPr>
    </w:p>
    <w:p w14:paraId="676C719D" w14:textId="77777777" w:rsidR="0049247C" w:rsidRPr="00956C51" w:rsidRDefault="0049247C" w:rsidP="0049247C">
      <w:pPr>
        <w:spacing w:line="276" w:lineRule="auto"/>
        <w:jc w:val="both"/>
        <w:rPr>
          <w:rFonts w:ascii="Arial" w:eastAsia="DengXian" w:hAnsi="Arial" w:cs="Arial"/>
          <w:sz w:val="27"/>
          <w:szCs w:val="27"/>
          <w:lang w:eastAsia="zh-CN"/>
        </w:rPr>
      </w:pPr>
      <w:r w:rsidRPr="00956C51">
        <w:rPr>
          <w:rFonts w:ascii="Arial" w:eastAsia="DengXian" w:hAnsi="Arial" w:cs="Arial"/>
          <w:b/>
          <w:bCs/>
          <w:sz w:val="27"/>
          <w:szCs w:val="27"/>
          <w:lang w:eastAsia="zh-CN"/>
        </w:rPr>
        <w:t>SÉPTIMO:</w:t>
      </w:r>
      <w:r w:rsidRPr="00956C51">
        <w:rPr>
          <w:rFonts w:ascii="Arial" w:eastAsia="DengXian" w:hAnsi="Arial" w:cs="Arial"/>
          <w:sz w:val="27"/>
          <w:szCs w:val="27"/>
          <w:lang w:eastAsia="zh-CN"/>
        </w:rPr>
        <w:t xml:space="preserve"> Las partes declaran que el estudiante podrá retirarse, congelar, suspender </w:t>
      </w:r>
      <w:r w:rsidRPr="00956C51">
        <w:rPr>
          <w:rFonts w:ascii="Arial" w:eastAsia="DengXian" w:hAnsi="Arial" w:cs="Arial"/>
          <w:color w:val="3B3B3B"/>
          <w:sz w:val="27"/>
          <w:szCs w:val="27"/>
          <w:lang w:eastAsia="zh-CN"/>
        </w:rPr>
        <w:t>o</w:t>
      </w:r>
      <w:r w:rsidRPr="00956C51">
        <w:rPr>
          <w:rFonts w:ascii="Arial" w:eastAsia="DengXian" w:hAnsi="Arial" w:cs="Arial"/>
          <w:color w:val="3B3B3B"/>
          <w:spacing w:val="1"/>
          <w:sz w:val="27"/>
          <w:szCs w:val="27"/>
          <w:lang w:eastAsia="zh-CN"/>
        </w:rPr>
        <w:t xml:space="preserve"> </w:t>
      </w:r>
      <w:r w:rsidRPr="00956C51">
        <w:rPr>
          <w:rFonts w:ascii="Arial" w:eastAsia="DengXian" w:hAnsi="Arial" w:cs="Arial"/>
          <w:sz w:val="27"/>
          <w:szCs w:val="27"/>
          <w:lang w:eastAsia="zh-CN"/>
        </w:rPr>
        <w:t>eventualmente abandonar sus estudios, sujetándose a lo establecido</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 xml:space="preserve">en </w:t>
      </w:r>
      <w:r w:rsidRPr="00956C51">
        <w:rPr>
          <w:rFonts w:ascii="Arial" w:eastAsia="DengXian" w:hAnsi="Arial" w:cs="Arial"/>
          <w:color w:val="131313"/>
          <w:sz w:val="27"/>
          <w:szCs w:val="27"/>
          <w:lang w:eastAsia="zh-CN"/>
        </w:rPr>
        <w:t xml:space="preserve">el </w:t>
      </w:r>
      <w:r w:rsidRPr="00956C51">
        <w:rPr>
          <w:rFonts w:ascii="Arial" w:eastAsia="DengXian" w:hAnsi="Arial" w:cs="Arial"/>
          <w:sz w:val="27"/>
          <w:szCs w:val="27"/>
          <w:lang w:eastAsia="zh-CN"/>
        </w:rPr>
        <w:t>Reglamento</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Académico</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General</w:t>
      </w:r>
      <w:r w:rsidRPr="00956C51">
        <w:rPr>
          <w:rFonts w:ascii="Arial" w:eastAsia="DengXian" w:hAnsi="Arial" w:cs="Arial"/>
          <w:spacing w:val="54"/>
          <w:sz w:val="27"/>
          <w:szCs w:val="27"/>
          <w:lang w:eastAsia="zh-CN"/>
        </w:rPr>
        <w:t xml:space="preserve"> </w:t>
      </w:r>
      <w:r w:rsidRPr="00956C51">
        <w:rPr>
          <w:rFonts w:ascii="Arial" w:eastAsia="DengXian" w:hAnsi="Arial" w:cs="Arial"/>
          <w:sz w:val="27"/>
          <w:szCs w:val="27"/>
          <w:lang w:eastAsia="zh-CN"/>
        </w:rPr>
        <w:t>de Pregrado</w:t>
      </w:r>
      <w:r w:rsidRPr="00956C51">
        <w:rPr>
          <w:rFonts w:ascii="Arial" w:eastAsia="DengXian" w:hAnsi="Arial" w:cs="Arial"/>
          <w:spacing w:val="54"/>
          <w:sz w:val="27"/>
          <w:szCs w:val="27"/>
          <w:lang w:eastAsia="zh-CN"/>
        </w:rPr>
        <w:t xml:space="preserve"> </w:t>
      </w:r>
      <w:r w:rsidRPr="00956C51">
        <w:rPr>
          <w:rFonts w:ascii="Arial" w:eastAsia="DengXian" w:hAnsi="Arial" w:cs="Arial"/>
          <w:sz w:val="27"/>
          <w:szCs w:val="27"/>
          <w:lang w:eastAsia="zh-CN"/>
        </w:rPr>
        <w:t>vigente</w:t>
      </w:r>
      <w:r w:rsidRPr="00956C51">
        <w:rPr>
          <w:rFonts w:ascii="Arial" w:eastAsia="DengXian" w:hAnsi="Arial" w:cs="Arial"/>
          <w:spacing w:val="54"/>
          <w:sz w:val="27"/>
          <w:szCs w:val="27"/>
          <w:lang w:eastAsia="zh-CN"/>
        </w:rPr>
        <w:t xml:space="preserve"> </w:t>
      </w:r>
      <w:r w:rsidRPr="00956C51">
        <w:rPr>
          <w:rFonts w:ascii="Arial" w:eastAsia="DengXian" w:hAnsi="Arial" w:cs="Arial"/>
          <w:sz w:val="27"/>
          <w:szCs w:val="27"/>
          <w:lang w:eastAsia="zh-CN"/>
        </w:rPr>
        <w:t>al respecto.</w:t>
      </w:r>
      <w:r w:rsidRPr="00956C51">
        <w:rPr>
          <w:rFonts w:ascii="Arial" w:eastAsia="DengXian" w:hAnsi="Arial" w:cs="Arial"/>
          <w:spacing w:val="55"/>
          <w:sz w:val="27"/>
          <w:szCs w:val="27"/>
          <w:lang w:eastAsia="zh-CN"/>
        </w:rPr>
        <w:t xml:space="preserve"> </w:t>
      </w:r>
      <w:r w:rsidRPr="00956C51">
        <w:rPr>
          <w:rFonts w:ascii="Arial" w:eastAsia="DengXian" w:hAnsi="Arial" w:cs="Arial"/>
          <w:sz w:val="27"/>
          <w:szCs w:val="27"/>
          <w:lang w:eastAsia="zh-CN"/>
        </w:rPr>
        <w:t>Asimismo,</w:t>
      </w:r>
      <w:r w:rsidRPr="00956C51">
        <w:rPr>
          <w:rFonts w:ascii="Arial" w:eastAsia="DengXian" w:hAnsi="Arial" w:cs="Arial"/>
          <w:spacing w:val="54"/>
          <w:sz w:val="27"/>
          <w:szCs w:val="27"/>
          <w:lang w:eastAsia="zh-CN"/>
        </w:rPr>
        <w:t xml:space="preserve"> </w:t>
      </w:r>
      <w:r w:rsidRPr="00956C51">
        <w:rPr>
          <w:rFonts w:ascii="Arial" w:eastAsia="DengXian" w:hAnsi="Arial" w:cs="Arial"/>
          <w:sz w:val="27"/>
          <w:szCs w:val="27"/>
          <w:lang w:eastAsia="zh-CN"/>
        </w:rPr>
        <w:t>las partes reconocen</w:t>
      </w:r>
      <w:r w:rsidRPr="00956C51">
        <w:rPr>
          <w:rFonts w:ascii="Arial" w:eastAsia="DengXian" w:hAnsi="Arial" w:cs="Arial"/>
          <w:spacing w:val="54"/>
          <w:sz w:val="27"/>
          <w:szCs w:val="27"/>
          <w:lang w:eastAsia="zh-CN"/>
        </w:rPr>
        <w:t xml:space="preserve"> </w:t>
      </w:r>
      <w:r w:rsidRPr="00956C51">
        <w:rPr>
          <w:rFonts w:ascii="Arial" w:eastAsia="DengXian" w:hAnsi="Arial" w:cs="Arial"/>
          <w:sz w:val="27"/>
          <w:szCs w:val="27"/>
          <w:lang w:eastAsia="zh-CN"/>
        </w:rPr>
        <w:t>a</w:t>
      </w:r>
      <w:r w:rsidRPr="00956C51">
        <w:rPr>
          <w:rFonts w:ascii="Arial" w:eastAsia="DengXian" w:hAnsi="Arial" w:cs="Arial"/>
          <w:spacing w:val="1"/>
          <w:sz w:val="27"/>
          <w:szCs w:val="27"/>
          <w:lang w:eastAsia="zh-CN"/>
        </w:rPr>
        <w:t xml:space="preserve"> </w:t>
      </w:r>
      <w:r w:rsidRPr="00956C51">
        <w:rPr>
          <w:rFonts w:ascii="Arial" w:eastAsia="DengXian" w:hAnsi="Arial" w:cs="Arial"/>
          <w:color w:val="0F0F0F"/>
          <w:sz w:val="27"/>
          <w:szCs w:val="27"/>
          <w:lang w:eastAsia="zh-CN"/>
        </w:rPr>
        <w:t>la</w:t>
      </w:r>
      <w:r w:rsidRPr="00956C51">
        <w:rPr>
          <w:rFonts w:ascii="Arial" w:eastAsia="DengXian" w:hAnsi="Arial" w:cs="Arial"/>
          <w:color w:val="0F0F0F"/>
          <w:spacing w:val="1"/>
          <w:sz w:val="27"/>
          <w:szCs w:val="27"/>
          <w:lang w:eastAsia="zh-CN"/>
        </w:rPr>
        <w:t xml:space="preserve"> </w:t>
      </w:r>
      <w:r w:rsidRPr="00956C51">
        <w:rPr>
          <w:rFonts w:ascii="Arial" w:eastAsia="DengXian" w:hAnsi="Arial" w:cs="Arial"/>
          <w:sz w:val="27"/>
          <w:szCs w:val="27"/>
          <w:lang w:eastAsia="zh-CN"/>
        </w:rPr>
        <w:t>Universidad</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la</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facultad</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de</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hacer</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efectiva</w:t>
      </w:r>
      <w:r w:rsidRPr="00956C51">
        <w:rPr>
          <w:rFonts w:ascii="Arial" w:eastAsia="DengXian" w:hAnsi="Arial" w:cs="Arial"/>
          <w:spacing w:val="55"/>
          <w:sz w:val="27"/>
          <w:szCs w:val="27"/>
          <w:lang w:eastAsia="zh-CN"/>
        </w:rPr>
        <w:t xml:space="preserve"> </w:t>
      </w:r>
      <w:r w:rsidRPr="00956C51">
        <w:rPr>
          <w:rFonts w:ascii="Arial" w:eastAsia="DengXian" w:hAnsi="Arial" w:cs="Arial"/>
          <w:sz w:val="27"/>
          <w:szCs w:val="27"/>
          <w:lang w:eastAsia="zh-CN"/>
        </w:rPr>
        <w:t>la</w:t>
      </w:r>
      <w:r w:rsidRPr="00956C51">
        <w:rPr>
          <w:rFonts w:ascii="Arial" w:eastAsia="DengXian" w:hAnsi="Arial" w:cs="Arial"/>
          <w:spacing w:val="55"/>
          <w:sz w:val="27"/>
          <w:szCs w:val="27"/>
          <w:lang w:eastAsia="zh-CN"/>
        </w:rPr>
        <w:t xml:space="preserve"> </w:t>
      </w:r>
      <w:r w:rsidRPr="00956C51">
        <w:rPr>
          <w:rFonts w:ascii="Arial" w:eastAsia="DengXian" w:hAnsi="Arial" w:cs="Arial"/>
          <w:sz w:val="27"/>
          <w:szCs w:val="27"/>
          <w:lang w:eastAsia="zh-CN"/>
        </w:rPr>
        <w:t>eliminación</w:t>
      </w:r>
      <w:r w:rsidRPr="00956C51">
        <w:rPr>
          <w:rFonts w:ascii="Arial" w:eastAsia="DengXian" w:hAnsi="Arial" w:cs="Arial"/>
          <w:spacing w:val="55"/>
          <w:sz w:val="27"/>
          <w:szCs w:val="27"/>
          <w:lang w:eastAsia="zh-CN"/>
        </w:rPr>
        <w:t xml:space="preserve"> </w:t>
      </w:r>
      <w:r w:rsidRPr="00956C51">
        <w:rPr>
          <w:rFonts w:ascii="Arial" w:eastAsia="DengXian" w:hAnsi="Arial" w:cs="Arial"/>
          <w:sz w:val="27"/>
          <w:szCs w:val="27"/>
          <w:lang w:eastAsia="zh-CN"/>
        </w:rPr>
        <w:t>del</w:t>
      </w:r>
      <w:r w:rsidRPr="00956C51">
        <w:rPr>
          <w:rFonts w:ascii="Arial" w:eastAsia="DengXian" w:hAnsi="Arial" w:cs="Arial"/>
          <w:spacing w:val="55"/>
          <w:sz w:val="27"/>
          <w:szCs w:val="27"/>
          <w:lang w:eastAsia="zh-CN"/>
        </w:rPr>
        <w:t xml:space="preserve"> </w:t>
      </w:r>
      <w:r w:rsidRPr="00956C51">
        <w:rPr>
          <w:rFonts w:ascii="Arial" w:eastAsia="DengXian" w:hAnsi="Arial" w:cs="Arial"/>
          <w:sz w:val="27"/>
          <w:szCs w:val="27"/>
          <w:lang w:eastAsia="zh-CN"/>
        </w:rPr>
        <w:t>estudiante</w:t>
      </w:r>
      <w:r w:rsidRPr="00956C51">
        <w:rPr>
          <w:rFonts w:ascii="Arial" w:eastAsia="DengXian" w:hAnsi="Arial" w:cs="Arial"/>
          <w:spacing w:val="55"/>
          <w:sz w:val="27"/>
          <w:szCs w:val="27"/>
          <w:lang w:eastAsia="zh-CN"/>
        </w:rPr>
        <w:t xml:space="preserve"> </w:t>
      </w:r>
      <w:r w:rsidRPr="00956C51">
        <w:rPr>
          <w:rFonts w:ascii="Arial" w:eastAsia="DengXian" w:hAnsi="Arial" w:cs="Arial"/>
          <w:sz w:val="27"/>
          <w:szCs w:val="27"/>
          <w:lang w:eastAsia="zh-CN"/>
        </w:rPr>
        <w:t>por</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rendimiento académico</w:t>
      </w:r>
      <w:r w:rsidRPr="00956C51">
        <w:rPr>
          <w:rFonts w:ascii="Arial" w:eastAsia="DengXian" w:hAnsi="Arial" w:cs="Arial"/>
          <w:spacing w:val="54"/>
          <w:sz w:val="27"/>
          <w:szCs w:val="27"/>
          <w:lang w:eastAsia="zh-CN"/>
        </w:rPr>
        <w:t xml:space="preserve"> </w:t>
      </w:r>
      <w:r w:rsidRPr="00956C51">
        <w:rPr>
          <w:rFonts w:ascii="Arial" w:eastAsia="DengXian" w:hAnsi="Arial" w:cs="Arial"/>
          <w:sz w:val="27"/>
          <w:szCs w:val="27"/>
          <w:lang w:eastAsia="zh-CN"/>
        </w:rPr>
        <w:t xml:space="preserve">y/o </w:t>
      </w:r>
      <w:r w:rsidRPr="00956C51">
        <w:rPr>
          <w:rFonts w:ascii="Arial" w:eastAsia="DengXian" w:hAnsi="Arial" w:cs="Arial"/>
          <w:color w:val="1A1A1A"/>
          <w:sz w:val="27"/>
          <w:szCs w:val="27"/>
          <w:lang w:eastAsia="zh-CN"/>
        </w:rPr>
        <w:t xml:space="preserve">por </w:t>
      </w:r>
      <w:r w:rsidRPr="00956C51">
        <w:rPr>
          <w:rFonts w:ascii="Arial" w:eastAsia="DengXian" w:hAnsi="Arial" w:cs="Arial"/>
          <w:sz w:val="27"/>
          <w:szCs w:val="27"/>
          <w:lang w:eastAsia="zh-CN"/>
        </w:rPr>
        <w:t>causal disciplinaria, las cuales se aplicarán con arreglo a</w:t>
      </w:r>
      <w:r w:rsidRPr="00956C51">
        <w:rPr>
          <w:rFonts w:ascii="Arial" w:eastAsia="DengXian" w:hAnsi="Arial" w:cs="Arial"/>
          <w:spacing w:val="1"/>
          <w:sz w:val="27"/>
          <w:szCs w:val="27"/>
          <w:lang w:eastAsia="zh-CN"/>
        </w:rPr>
        <w:t xml:space="preserve"> </w:t>
      </w:r>
      <w:r w:rsidRPr="00956C51">
        <w:rPr>
          <w:rFonts w:ascii="Arial" w:eastAsia="DengXian" w:hAnsi="Arial" w:cs="Arial"/>
          <w:color w:val="0F0F0F"/>
          <w:sz w:val="27"/>
          <w:szCs w:val="27"/>
          <w:lang w:eastAsia="zh-CN"/>
        </w:rPr>
        <w:t>los</w:t>
      </w:r>
      <w:r w:rsidRPr="00956C51">
        <w:rPr>
          <w:rFonts w:ascii="Arial" w:eastAsia="DengXian" w:hAnsi="Arial" w:cs="Arial"/>
          <w:color w:val="0F0F0F"/>
          <w:spacing w:val="1"/>
          <w:sz w:val="27"/>
          <w:szCs w:val="27"/>
          <w:lang w:eastAsia="zh-CN"/>
        </w:rPr>
        <w:t xml:space="preserve"> </w:t>
      </w:r>
      <w:r w:rsidRPr="00956C51">
        <w:rPr>
          <w:rFonts w:ascii="Arial" w:eastAsia="DengXian" w:hAnsi="Arial" w:cs="Arial"/>
          <w:sz w:val="27"/>
          <w:szCs w:val="27"/>
          <w:lang w:eastAsia="zh-CN"/>
        </w:rPr>
        <w:t>reglamentos</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internos</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vigentes,</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y</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garantizando</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al</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estudiante</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el</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debido</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proceso,</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substanciado</w:t>
      </w:r>
      <w:r w:rsidRPr="00956C51">
        <w:rPr>
          <w:rFonts w:ascii="Arial" w:eastAsia="DengXian" w:hAnsi="Arial" w:cs="Arial"/>
          <w:spacing w:val="24"/>
          <w:sz w:val="27"/>
          <w:szCs w:val="27"/>
          <w:lang w:eastAsia="zh-CN"/>
        </w:rPr>
        <w:t xml:space="preserve"> </w:t>
      </w:r>
      <w:r w:rsidRPr="00956C51">
        <w:rPr>
          <w:rFonts w:ascii="Arial" w:eastAsia="DengXian" w:hAnsi="Arial" w:cs="Arial"/>
          <w:sz w:val="27"/>
          <w:szCs w:val="27"/>
          <w:lang w:eastAsia="zh-CN"/>
        </w:rPr>
        <w:t>de</w:t>
      </w:r>
      <w:r w:rsidRPr="00956C51">
        <w:rPr>
          <w:rFonts w:ascii="Arial" w:eastAsia="DengXian" w:hAnsi="Arial" w:cs="Arial"/>
          <w:spacing w:val="-6"/>
          <w:sz w:val="27"/>
          <w:szCs w:val="27"/>
          <w:lang w:eastAsia="zh-CN"/>
        </w:rPr>
        <w:t xml:space="preserve"> </w:t>
      </w:r>
      <w:r w:rsidRPr="00956C51">
        <w:rPr>
          <w:rFonts w:ascii="Arial" w:eastAsia="DengXian" w:hAnsi="Arial" w:cs="Arial"/>
          <w:sz w:val="27"/>
          <w:szCs w:val="27"/>
          <w:lang w:eastAsia="zh-CN"/>
        </w:rPr>
        <w:t>manera</w:t>
      </w:r>
      <w:r w:rsidRPr="00956C51">
        <w:rPr>
          <w:rFonts w:ascii="Arial" w:eastAsia="DengXian" w:hAnsi="Arial" w:cs="Arial"/>
          <w:spacing w:val="9"/>
          <w:sz w:val="27"/>
          <w:szCs w:val="27"/>
          <w:lang w:eastAsia="zh-CN"/>
        </w:rPr>
        <w:t xml:space="preserve"> </w:t>
      </w:r>
      <w:r w:rsidRPr="00956C51">
        <w:rPr>
          <w:rFonts w:ascii="Arial" w:eastAsia="DengXian" w:hAnsi="Arial" w:cs="Arial"/>
          <w:sz w:val="27"/>
          <w:szCs w:val="27"/>
          <w:lang w:eastAsia="zh-CN"/>
        </w:rPr>
        <w:t>justa</w:t>
      </w:r>
      <w:r w:rsidRPr="00956C51">
        <w:rPr>
          <w:rFonts w:ascii="Arial" w:eastAsia="DengXian" w:hAnsi="Arial" w:cs="Arial"/>
          <w:spacing w:val="7"/>
          <w:sz w:val="27"/>
          <w:szCs w:val="27"/>
          <w:lang w:eastAsia="zh-CN"/>
        </w:rPr>
        <w:t xml:space="preserve"> </w:t>
      </w:r>
      <w:r w:rsidRPr="00956C51">
        <w:rPr>
          <w:rFonts w:ascii="Arial" w:eastAsia="DengXian" w:hAnsi="Arial" w:cs="Arial"/>
          <w:sz w:val="27"/>
          <w:szCs w:val="27"/>
          <w:lang w:eastAsia="zh-CN"/>
        </w:rPr>
        <w:t>y</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racional.</w:t>
      </w:r>
    </w:p>
    <w:p w14:paraId="464F7AE9" w14:textId="77777777" w:rsidR="0049247C" w:rsidRPr="00956C51" w:rsidRDefault="0049247C" w:rsidP="0049247C">
      <w:pPr>
        <w:spacing w:line="276" w:lineRule="auto"/>
        <w:jc w:val="both"/>
        <w:rPr>
          <w:rFonts w:ascii="Arial" w:eastAsia="DengXian" w:hAnsi="Arial" w:cs="Arial"/>
          <w:sz w:val="27"/>
          <w:szCs w:val="27"/>
          <w:lang w:eastAsia="zh-CN"/>
        </w:rPr>
      </w:pPr>
    </w:p>
    <w:p w14:paraId="722B258B" w14:textId="77777777" w:rsidR="0049247C" w:rsidRPr="00956C51" w:rsidRDefault="0049247C" w:rsidP="0049247C">
      <w:pPr>
        <w:spacing w:line="276" w:lineRule="auto"/>
        <w:jc w:val="both"/>
        <w:rPr>
          <w:rFonts w:ascii="Arial" w:eastAsia="DengXian" w:hAnsi="Arial" w:cs="Arial"/>
          <w:w w:val="105"/>
          <w:sz w:val="27"/>
          <w:szCs w:val="27"/>
          <w:lang w:eastAsia="zh-CN"/>
        </w:rPr>
      </w:pPr>
      <w:r w:rsidRPr="00956C51">
        <w:rPr>
          <w:rFonts w:ascii="Arial" w:eastAsia="DengXian" w:hAnsi="Arial" w:cs="Arial"/>
          <w:w w:val="105"/>
          <w:sz w:val="27"/>
          <w:szCs w:val="27"/>
          <w:lang w:eastAsia="zh-CN"/>
        </w:rPr>
        <w:t>El Estudiante</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o su Sostenedor Económico, según corresponda, no podrán excusarse</w:t>
      </w:r>
      <w:r w:rsidRPr="00956C51">
        <w:rPr>
          <w:rFonts w:ascii="Arial" w:eastAsia="DengXian" w:hAnsi="Arial" w:cs="Arial"/>
          <w:spacing w:val="1"/>
          <w:w w:val="105"/>
          <w:sz w:val="27"/>
          <w:szCs w:val="27"/>
          <w:lang w:eastAsia="zh-CN"/>
        </w:rPr>
        <w:t xml:space="preserve"> </w:t>
      </w:r>
      <w:r w:rsidRPr="00956C51">
        <w:rPr>
          <w:rFonts w:ascii="Arial" w:eastAsia="DengXian" w:hAnsi="Arial" w:cs="Arial"/>
          <w:color w:val="0F0F0F"/>
          <w:w w:val="105"/>
          <w:sz w:val="27"/>
          <w:szCs w:val="27"/>
          <w:lang w:eastAsia="zh-CN"/>
        </w:rPr>
        <w:t>del</w:t>
      </w:r>
      <w:r w:rsidRPr="00956C51">
        <w:rPr>
          <w:rFonts w:ascii="Arial" w:eastAsia="DengXian" w:hAnsi="Arial" w:cs="Arial"/>
          <w:color w:val="0F0F0F"/>
          <w:spacing w:val="1"/>
          <w:w w:val="105"/>
          <w:sz w:val="27"/>
          <w:szCs w:val="27"/>
          <w:lang w:eastAsia="zh-CN"/>
        </w:rPr>
        <w:t xml:space="preserve"> </w:t>
      </w:r>
      <w:r w:rsidRPr="00956C51">
        <w:rPr>
          <w:rFonts w:ascii="Arial" w:eastAsia="DengXian" w:hAnsi="Arial" w:cs="Arial"/>
          <w:w w:val="105"/>
          <w:sz w:val="27"/>
          <w:szCs w:val="27"/>
          <w:lang w:eastAsia="zh-CN"/>
        </w:rPr>
        <w:t>cumplimiento</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de las obligaciones pendientes,</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sino de conformidad</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al Reglamento</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Académico General de Pregrado. Del mismo modo, no podrán exigir el reembolso de</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las</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sumas</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que</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hubieren</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pagado</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con</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anterioridad</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al</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hecho</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que</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pone</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término</w:t>
      </w:r>
      <w:r w:rsidRPr="00956C51">
        <w:rPr>
          <w:rFonts w:ascii="Arial" w:eastAsia="DengXian" w:hAnsi="Arial" w:cs="Arial"/>
          <w:spacing w:val="1"/>
          <w:w w:val="105"/>
          <w:sz w:val="27"/>
          <w:szCs w:val="27"/>
          <w:lang w:eastAsia="zh-CN"/>
        </w:rPr>
        <w:t xml:space="preserve"> </w:t>
      </w:r>
      <w:r w:rsidRPr="00956C51">
        <w:rPr>
          <w:rFonts w:ascii="Arial" w:eastAsia="DengXian" w:hAnsi="Arial" w:cs="Arial"/>
          <w:color w:val="282828"/>
          <w:w w:val="105"/>
          <w:sz w:val="27"/>
          <w:szCs w:val="27"/>
          <w:lang w:eastAsia="zh-CN"/>
        </w:rPr>
        <w:t>o</w:t>
      </w:r>
      <w:r w:rsidRPr="00956C51">
        <w:rPr>
          <w:rFonts w:ascii="Arial" w:eastAsia="DengXian" w:hAnsi="Arial" w:cs="Arial"/>
          <w:color w:val="282828"/>
          <w:spacing w:val="1"/>
          <w:w w:val="105"/>
          <w:sz w:val="27"/>
          <w:szCs w:val="27"/>
          <w:lang w:eastAsia="zh-CN"/>
        </w:rPr>
        <w:t xml:space="preserve"> </w:t>
      </w:r>
      <w:r w:rsidRPr="00956C51">
        <w:rPr>
          <w:rFonts w:ascii="Arial" w:eastAsia="DengXian" w:hAnsi="Arial" w:cs="Arial"/>
          <w:w w:val="105"/>
          <w:sz w:val="27"/>
          <w:szCs w:val="27"/>
          <w:lang w:eastAsia="zh-CN"/>
        </w:rPr>
        <w:t>suspende</w:t>
      </w:r>
      <w:r w:rsidRPr="00956C51">
        <w:rPr>
          <w:rFonts w:ascii="Arial" w:eastAsia="DengXian" w:hAnsi="Arial" w:cs="Arial"/>
          <w:spacing w:val="3"/>
          <w:w w:val="105"/>
          <w:sz w:val="27"/>
          <w:szCs w:val="27"/>
          <w:lang w:eastAsia="zh-CN"/>
        </w:rPr>
        <w:t xml:space="preserve"> </w:t>
      </w:r>
      <w:r w:rsidRPr="00956C51">
        <w:rPr>
          <w:rFonts w:ascii="Arial" w:eastAsia="DengXian" w:hAnsi="Arial" w:cs="Arial"/>
          <w:color w:val="1F1F1F"/>
          <w:w w:val="105"/>
          <w:sz w:val="27"/>
          <w:szCs w:val="27"/>
          <w:lang w:eastAsia="zh-CN"/>
        </w:rPr>
        <w:t>la</w:t>
      </w:r>
      <w:r w:rsidRPr="00956C51">
        <w:rPr>
          <w:rFonts w:ascii="Arial" w:eastAsia="DengXian" w:hAnsi="Arial" w:cs="Arial"/>
          <w:color w:val="1F1F1F"/>
          <w:spacing w:val="-14"/>
          <w:w w:val="105"/>
          <w:sz w:val="27"/>
          <w:szCs w:val="27"/>
          <w:lang w:eastAsia="zh-CN"/>
        </w:rPr>
        <w:t xml:space="preserve"> </w:t>
      </w:r>
      <w:r w:rsidRPr="00956C51">
        <w:rPr>
          <w:rFonts w:ascii="Arial" w:eastAsia="DengXian" w:hAnsi="Arial" w:cs="Arial"/>
          <w:w w:val="105"/>
          <w:sz w:val="27"/>
          <w:szCs w:val="27"/>
          <w:lang w:eastAsia="zh-CN"/>
        </w:rPr>
        <w:t>relación</w:t>
      </w:r>
      <w:r w:rsidRPr="00956C51">
        <w:rPr>
          <w:rFonts w:ascii="Arial" w:eastAsia="DengXian" w:hAnsi="Arial" w:cs="Arial"/>
          <w:spacing w:val="7"/>
          <w:w w:val="105"/>
          <w:sz w:val="27"/>
          <w:szCs w:val="27"/>
          <w:lang w:eastAsia="zh-CN"/>
        </w:rPr>
        <w:t xml:space="preserve"> </w:t>
      </w:r>
      <w:r w:rsidRPr="00956C51">
        <w:rPr>
          <w:rFonts w:ascii="Arial" w:eastAsia="DengXian" w:hAnsi="Arial" w:cs="Arial"/>
          <w:w w:val="105"/>
          <w:sz w:val="27"/>
          <w:szCs w:val="27"/>
          <w:lang w:eastAsia="zh-CN"/>
        </w:rPr>
        <w:t>existente</w:t>
      </w:r>
      <w:r w:rsidRPr="00956C51">
        <w:rPr>
          <w:rFonts w:ascii="Arial" w:eastAsia="DengXian" w:hAnsi="Arial" w:cs="Arial"/>
          <w:spacing w:val="17"/>
          <w:w w:val="105"/>
          <w:sz w:val="27"/>
          <w:szCs w:val="27"/>
          <w:lang w:eastAsia="zh-CN"/>
        </w:rPr>
        <w:t xml:space="preserve"> </w:t>
      </w:r>
      <w:r w:rsidRPr="00956C51">
        <w:rPr>
          <w:rFonts w:ascii="Arial" w:eastAsia="DengXian" w:hAnsi="Arial" w:cs="Arial"/>
          <w:w w:val="105"/>
          <w:sz w:val="27"/>
          <w:szCs w:val="27"/>
          <w:lang w:eastAsia="zh-CN"/>
        </w:rPr>
        <w:t>entre las</w:t>
      </w:r>
      <w:r w:rsidRPr="00956C51">
        <w:rPr>
          <w:rFonts w:ascii="Arial" w:eastAsia="DengXian" w:hAnsi="Arial" w:cs="Arial"/>
          <w:spacing w:val="-4"/>
          <w:w w:val="105"/>
          <w:sz w:val="27"/>
          <w:szCs w:val="27"/>
          <w:lang w:eastAsia="zh-CN"/>
        </w:rPr>
        <w:t xml:space="preserve"> </w:t>
      </w:r>
      <w:r w:rsidRPr="00956C51">
        <w:rPr>
          <w:rFonts w:ascii="Arial" w:eastAsia="DengXian" w:hAnsi="Arial" w:cs="Arial"/>
          <w:w w:val="105"/>
          <w:sz w:val="27"/>
          <w:szCs w:val="27"/>
          <w:lang w:eastAsia="zh-CN"/>
        </w:rPr>
        <w:t>partes.</w:t>
      </w:r>
    </w:p>
    <w:p w14:paraId="7C4C2AB9" w14:textId="77777777" w:rsidR="0049247C" w:rsidRPr="00956C51" w:rsidRDefault="0049247C" w:rsidP="0049247C">
      <w:pPr>
        <w:spacing w:line="276" w:lineRule="auto"/>
        <w:jc w:val="both"/>
        <w:rPr>
          <w:rFonts w:ascii="Arial" w:eastAsia="DengXian" w:hAnsi="Arial" w:cs="Arial"/>
          <w:w w:val="105"/>
          <w:sz w:val="27"/>
          <w:szCs w:val="27"/>
          <w:lang w:eastAsia="zh-CN"/>
        </w:rPr>
      </w:pPr>
    </w:p>
    <w:p w14:paraId="110FE456" w14:textId="77777777" w:rsidR="0049247C" w:rsidRPr="00956C51" w:rsidRDefault="0049247C" w:rsidP="0049247C">
      <w:pPr>
        <w:spacing w:line="276" w:lineRule="auto"/>
        <w:jc w:val="both"/>
        <w:rPr>
          <w:rFonts w:ascii="Arial" w:eastAsia="DengXian" w:hAnsi="Arial" w:cs="Arial"/>
          <w:sz w:val="27"/>
          <w:szCs w:val="27"/>
          <w:lang w:eastAsia="zh-CN"/>
        </w:rPr>
      </w:pPr>
      <w:r w:rsidRPr="00956C51">
        <w:rPr>
          <w:rFonts w:ascii="Arial" w:eastAsia="DengXian" w:hAnsi="Arial" w:cs="Arial"/>
          <w:b/>
          <w:bCs/>
          <w:sz w:val="27"/>
          <w:szCs w:val="27"/>
          <w:lang w:eastAsia="zh-CN"/>
        </w:rPr>
        <w:t>OCTAVO:</w:t>
      </w:r>
      <w:r w:rsidRPr="00956C51">
        <w:rPr>
          <w:rFonts w:ascii="Arial" w:eastAsia="DengXian" w:hAnsi="Arial" w:cs="Arial"/>
          <w:sz w:val="27"/>
          <w:szCs w:val="27"/>
          <w:lang w:eastAsia="zh-CN"/>
        </w:rPr>
        <w:t xml:space="preserve"> De todas las obligaciones económicas y financieras estipuladas en </w:t>
      </w:r>
      <w:r w:rsidRPr="00956C51">
        <w:rPr>
          <w:rFonts w:ascii="Arial" w:eastAsia="DengXian" w:hAnsi="Arial" w:cs="Arial"/>
          <w:color w:val="111111"/>
          <w:sz w:val="27"/>
          <w:szCs w:val="27"/>
          <w:lang w:eastAsia="zh-CN"/>
        </w:rPr>
        <w:t xml:space="preserve">el </w:t>
      </w:r>
      <w:r w:rsidRPr="00956C51">
        <w:rPr>
          <w:rFonts w:ascii="Arial" w:eastAsia="DengXian" w:hAnsi="Arial" w:cs="Arial"/>
          <w:sz w:val="27"/>
          <w:szCs w:val="27"/>
          <w:lang w:eastAsia="zh-CN"/>
        </w:rPr>
        <w:t>presente</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contrato</w:t>
      </w:r>
      <w:r w:rsidRPr="00956C51">
        <w:rPr>
          <w:rFonts w:ascii="Arial" w:eastAsia="DengXian" w:hAnsi="Arial" w:cs="Arial"/>
          <w:spacing w:val="1"/>
          <w:sz w:val="27"/>
          <w:szCs w:val="27"/>
          <w:lang w:eastAsia="zh-CN"/>
        </w:rPr>
        <w:t xml:space="preserve"> </w:t>
      </w:r>
      <w:r w:rsidRPr="00956C51">
        <w:rPr>
          <w:rFonts w:ascii="Arial" w:eastAsia="DengXian" w:hAnsi="Arial" w:cs="Arial"/>
          <w:color w:val="131313"/>
          <w:sz w:val="27"/>
          <w:szCs w:val="27"/>
          <w:lang w:eastAsia="zh-CN"/>
        </w:rPr>
        <w:t>o</w:t>
      </w:r>
      <w:r w:rsidRPr="00956C51">
        <w:rPr>
          <w:rFonts w:ascii="Arial" w:eastAsia="DengXian" w:hAnsi="Arial" w:cs="Arial"/>
          <w:color w:val="131313"/>
          <w:spacing w:val="1"/>
          <w:sz w:val="27"/>
          <w:szCs w:val="27"/>
          <w:lang w:eastAsia="zh-CN"/>
        </w:rPr>
        <w:t xml:space="preserve"> </w:t>
      </w:r>
      <w:r w:rsidRPr="00956C51">
        <w:rPr>
          <w:rFonts w:ascii="Arial" w:eastAsia="DengXian" w:hAnsi="Arial" w:cs="Arial"/>
          <w:sz w:val="27"/>
          <w:szCs w:val="27"/>
          <w:lang w:eastAsia="zh-CN"/>
        </w:rPr>
        <w:t>que</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se</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deriven</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de</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él,</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serán</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solidaria</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 xml:space="preserve">e </w:t>
      </w:r>
      <w:r w:rsidRPr="00956C51">
        <w:rPr>
          <w:rFonts w:ascii="Arial" w:eastAsia="DengXian" w:hAnsi="Arial" w:cs="Arial"/>
          <w:sz w:val="27"/>
          <w:szCs w:val="27"/>
          <w:lang w:eastAsia="zh-CN"/>
        </w:rPr>
        <w:lastRenderedPageBreak/>
        <w:t>indivisiblemente responsables,</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el</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estudiante</w:t>
      </w:r>
      <w:r w:rsidRPr="00956C51">
        <w:rPr>
          <w:rFonts w:ascii="Arial" w:eastAsia="DengXian" w:hAnsi="Arial" w:cs="Arial"/>
          <w:spacing w:val="22"/>
          <w:sz w:val="27"/>
          <w:szCs w:val="27"/>
          <w:lang w:eastAsia="zh-CN"/>
        </w:rPr>
        <w:t xml:space="preserve"> </w:t>
      </w:r>
      <w:r w:rsidRPr="00956C51">
        <w:rPr>
          <w:rFonts w:ascii="Arial" w:eastAsia="DengXian" w:hAnsi="Arial" w:cs="Arial"/>
          <w:sz w:val="27"/>
          <w:szCs w:val="27"/>
          <w:lang w:eastAsia="zh-CN"/>
        </w:rPr>
        <w:t>y</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su sostenedor</w:t>
      </w:r>
      <w:r w:rsidRPr="00956C51">
        <w:rPr>
          <w:rFonts w:ascii="Arial" w:eastAsia="DengXian" w:hAnsi="Arial" w:cs="Arial"/>
          <w:spacing w:val="4"/>
          <w:sz w:val="27"/>
          <w:szCs w:val="27"/>
          <w:lang w:eastAsia="zh-CN"/>
        </w:rPr>
        <w:t xml:space="preserve"> </w:t>
      </w:r>
      <w:r w:rsidRPr="00956C51">
        <w:rPr>
          <w:rFonts w:ascii="Arial" w:eastAsia="DengXian" w:hAnsi="Arial" w:cs="Arial"/>
          <w:sz w:val="27"/>
          <w:szCs w:val="27"/>
          <w:lang w:eastAsia="zh-CN"/>
        </w:rPr>
        <w:t>económico,</w:t>
      </w:r>
      <w:r w:rsidRPr="00956C51">
        <w:rPr>
          <w:rFonts w:ascii="Arial" w:eastAsia="DengXian" w:hAnsi="Arial" w:cs="Arial"/>
          <w:spacing w:val="18"/>
          <w:sz w:val="27"/>
          <w:szCs w:val="27"/>
          <w:lang w:eastAsia="zh-CN"/>
        </w:rPr>
        <w:t xml:space="preserve"> </w:t>
      </w:r>
      <w:r w:rsidRPr="00956C51">
        <w:rPr>
          <w:rFonts w:ascii="Arial" w:eastAsia="DengXian" w:hAnsi="Arial" w:cs="Arial"/>
          <w:sz w:val="27"/>
          <w:szCs w:val="27"/>
          <w:lang w:eastAsia="zh-CN"/>
        </w:rPr>
        <w:t>de</w:t>
      </w:r>
      <w:r w:rsidRPr="00956C51">
        <w:rPr>
          <w:rFonts w:ascii="Arial" w:eastAsia="DengXian" w:hAnsi="Arial" w:cs="Arial"/>
          <w:spacing w:val="9"/>
          <w:sz w:val="27"/>
          <w:szCs w:val="27"/>
          <w:lang w:eastAsia="zh-CN"/>
        </w:rPr>
        <w:t xml:space="preserve"> </w:t>
      </w:r>
      <w:r w:rsidRPr="00956C51">
        <w:rPr>
          <w:rFonts w:ascii="Arial" w:eastAsia="DengXian" w:hAnsi="Arial" w:cs="Arial"/>
          <w:sz w:val="27"/>
          <w:szCs w:val="27"/>
          <w:lang w:eastAsia="zh-CN"/>
        </w:rPr>
        <w:t>existir</w:t>
      </w:r>
      <w:r w:rsidRPr="00956C51">
        <w:rPr>
          <w:rFonts w:ascii="Arial" w:eastAsia="DengXian" w:hAnsi="Arial" w:cs="Arial"/>
          <w:spacing w:val="7"/>
          <w:sz w:val="27"/>
          <w:szCs w:val="27"/>
          <w:lang w:eastAsia="zh-CN"/>
        </w:rPr>
        <w:t xml:space="preserve"> </w:t>
      </w:r>
      <w:r w:rsidRPr="00956C51">
        <w:rPr>
          <w:rFonts w:ascii="Arial" w:eastAsia="DengXian" w:hAnsi="Arial" w:cs="Arial"/>
          <w:sz w:val="27"/>
          <w:szCs w:val="27"/>
          <w:lang w:eastAsia="zh-CN"/>
        </w:rPr>
        <w:t>este</w:t>
      </w:r>
      <w:r w:rsidRPr="00956C51">
        <w:rPr>
          <w:rFonts w:ascii="Arial" w:eastAsia="DengXian" w:hAnsi="Arial" w:cs="Arial"/>
          <w:spacing w:val="5"/>
          <w:sz w:val="27"/>
          <w:szCs w:val="27"/>
          <w:lang w:eastAsia="zh-CN"/>
        </w:rPr>
        <w:t xml:space="preserve"> </w:t>
      </w:r>
      <w:r w:rsidRPr="00956C51">
        <w:rPr>
          <w:rFonts w:ascii="Arial" w:eastAsia="DengXian" w:hAnsi="Arial" w:cs="Arial"/>
          <w:sz w:val="27"/>
          <w:szCs w:val="27"/>
          <w:lang w:eastAsia="zh-CN"/>
        </w:rPr>
        <w:t>último.</w:t>
      </w:r>
    </w:p>
    <w:p w14:paraId="29B764BA" w14:textId="77777777" w:rsidR="0049247C" w:rsidRPr="00956C51" w:rsidRDefault="0049247C" w:rsidP="0049247C">
      <w:pPr>
        <w:spacing w:line="276" w:lineRule="auto"/>
        <w:jc w:val="both"/>
        <w:rPr>
          <w:rFonts w:ascii="Arial" w:eastAsia="DengXian" w:hAnsi="Arial" w:cs="Arial"/>
          <w:sz w:val="27"/>
          <w:szCs w:val="27"/>
          <w:lang w:eastAsia="zh-CN"/>
        </w:rPr>
      </w:pPr>
    </w:p>
    <w:p w14:paraId="7B9FF0DC" w14:textId="77777777" w:rsidR="0049247C" w:rsidRPr="00956C51" w:rsidRDefault="0049247C" w:rsidP="0049247C">
      <w:pPr>
        <w:spacing w:line="276" w:lineRule="auto"/>
        <w:jc w:val="both"/>
        <w:rPr>
          <w:rFonts w:ascii="Arial" w:eastAsia="DengXian" w:hAnsi="Arial" w:cs="Arial"/>
          <w:w w:val="105"/>
          <w:sz w:val="27"/>
          <w:szCs w:val="27"/>
          <w:lang w:eastAsia="zh-CN"/>
        </w:rPr>
      </w:pPr>
      <w:r w:rsidRPr="00956C51">
        <w:rPr>
          <w:rFonts w:ascii="Arial" w:eastAsia="DengXian" w:hAnsi="Arial" w:cs="Arial"/>
          <w:b/>
          <w:bCs/>
          <w:sz w:val="27"/>
          <w:szCs w:val="27"/>
          <w:lang w:eastAsia="zh-CN"/>
        </w:rPr>
        <w:t>NOVENO:</w:t>
      </w:r>
      <w:r w:rsidRPr="00956C51">
        <w:rPr>
          <w:rFonts w:ascii="Arial" w:eastAsia="DengXian" w:hAnsi="Arial" w:cs="Arial"/>
          <w:sz w:val="27"/>
          <w:szCs w:val="27"/>
          <w:lang w:eastAsia="zh-CN"/>
        </w:rPr>
        <w:t xml:space="preserve"> La vigencia del presente contrato es exclusivamente por el período académico</w:t>
      </w:r>
      <w:r w:rsidRPr="00956C51">
        <w:rPr>
          <w:rFonts w:ascii="Arial" w:eastAsia="DengXian" w:hAnsi="Arial" w:cs="Arial"/>
          <w:spacing w:val="1"/>
          <w:sz w:val="27"/>
          <w:szCs w:val="27"/>
          <w:lang w:eastAsia="zh-CN"/>
        </w:rPr>
        <w:t xml:space="preserve"> </w:t>
      </w:r>
      <w:r w:rsidRPr="00956C51">
        <w:rPr>
          <w:rFonts w:ascii="Arial" w:eastAsia="DengXian" w:hAnsi="Arial" w:cs="Arial"/>
          <w:w w:val="105"/>
          <w:sz w:val="27"/>
          <w:szCs w:val="27"/>
          <w:lang w:eastAsia="zh-CN"/>
        </w:rPr>
        <w:t>señalado</w:t>
      </w:r>
      <w:r w:rsidRPr="00956C51">
        <w:rPr>
          <w:rFonts w:ascii="Arial" w:eastAsia="DengXian" w:hAnsi="Arial" w:cs="Arial"/>
          <w:spacing w:val="9"/>
          <w:w w:val="105"/>
          <w:sz w:val="27"/>
          <w:szCs w:val="27"/>
          <w:lang w:eastAsia="zh-CN"/>
        </w:rPr>
        <w:t xml:space="preserve"> </w:t>
      </w:r>
      <w:r w:rsidRPr="00956C51">
        <w:rPr>
          <w:rFonts w:ascii="Arial" w:eastAsia="DengXian" w:hAnsi="Arial" w:cs="Arial"/>
          <w:w w:val="105"/>
          <w:sz w:val="27"/>
          <w:szCs w:val="27"/>
          <w:lang w:eastAsia="zh-CN"/>
        </w:rPr>
        <w:t>en</w:t>
      </w:r>
      <w:r w:rsidRPr="00956C51">
        <w:rPr>
          <w:rFonts w:ascii="Arial" w:eastAsia="DengXian" w:hAnsi="Arial" w:cs="Arial"/>
          <w:spacing w:val="-4"/>
          <w:w w:val="105"/>
          <w:sz w:val="27"/>
          <w:szCs w:val="27"/>
          <w:lang w:eastAsia="zh-CN"/>
        </w:rPr>
        <w:t xml:space="preserve"> </w:t>
      </w:r>
      <w:r w:rsidRPr="00956C51">
        <w:rPr>
          <w:rFonts w:ascii="Arial" w:eastAsia="DengXian" w:hAnsi="Arial" w:cs="Arial"/>
          <w:w w:val="105"/>
          <w:sz w:val="27"/>
          <w:szCs w:val="27"/>
          <w:lang w:eastAsia="zh-CN"/>
        </w:rPr>
        <w:t>este</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instrumento.</w:t>
      </w:r>
    </w:p>
    <w:p w14:paraId="41E81817" w14:textId="77777777" w:rsidR="0049247C" w:rsidRPr="00956C51" w:rsidRDefault="0049247C" w:rsidP="0049247C">
      <w:pPr>
        <w:spacing w:line="276" w:lineRule="auto"/>
        <w:jc w:val="both"/>
        <w:rPr>
          <w:rFonts w:ascii="Arial" w:eastAsia="DengXian" w:hAnsi="Arial" w:cs="Arial"/>
          <w:w w:val="105"/>
          <w:sz w:val="27"/>
          <w:szCs w:val="27"/>
          <w:lang w:eastAsia="zh-CN"/>
        </w:rPr>
      </w:pPr>
    </w:p>
    <w:p w14:paraId="7FF1010B" w14:textId="77777777" w:rsidR="0049247C" w:rsidRPr="00956C51" w:rsidRDefault="0049247C" w:rsidP="0049247C">
      <w:pPr>
        <w:spacing w:line="276" w:lineRule="auto"/>
        <w:jc w:val="both"/>
        <w:rPr>
          <w:rFonts w:ascii="Arial" w:eastAsia="DengXian" w:hAnsi="Arial" w:cs="Arial"/>
          <w:sz w:val="27"/>
          <w:szCs w:val="27"/>
          <w:lang w:eastAsia="zh-CN"/>
        </w:rPr>
      </w:pPr>
      <w:r w:rsidRPr="00956C51">
        <w:rPr>
          <w:rFonts w:ascii="Arial" w:eastAsia="DengXian" w:hAnsi="Arial" w:cs="Arial"/>
          <w:w w:val="105"/>
          <w:sz w:val="27"/>
          <w:szCs w:val="27"/>
          <w:lang w:eastAsia="zh-CN"/>
        </w:rPr>
        <w:t>La solicitud para renovar la prestación de los servicios educacionales por un nuevo</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período</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académico</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deberá</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ser</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realizada</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oportunamente,</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dentro</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de</w:t>
      </w:r>
      <w:r w:rsidRPr="00956C51">
        <w:rPr>
          <w:rFonts w:ascii="Arial" w:eastAsia="DengXian" w:hAnsi="Arial" w:cs="Arial"/>
          <w:spacing w:val="1"/>
          <w:w w:val="105"/>
          <w:sz w:val="27"/>
          <w:szCs w:val="27"/>
          <w:lang w:eastAsia="zh-CN"/>
        </w:rPr>
        <w:t xml:space="preserve"> </w:t>
      </w:r>
      <w:r w:rsidRPr="00956C51">
        <w:rPr>
          <w:rFonts w:ascii="Arial" w:eastAsia="DengXian" w:hAnsi="Arial" w:cs="Arial"/>
          <w:color w:val="0E0E0E"/>
          <w:w w:val="105"/>
          <w:sz w:val="27"/>
          <w:szCs w:val="27"/>
          <w:lang w:eastAsia="zh-CN"/>
        </w:rPr>
        <w:t>los</w:t>
      </w:r>
      <w:r w:rsidRPr="00956C51">
        <w:rPr>
          <w:rFonts w:ascii="Arial" w:eastAsia="DengXian" w:hAnsi="Arial" w:cs="Arial"/>
          <w:color w:val="0E0E0E"/>
          <w:spacing w:val="1"/>
          <w:w w:val="105"/>
          <w:sz w:val="27"/>
          <w:szCs w:val="27"/>
          <w:lang w:eastAsia="zh-CN"/>
        </w:rPr>
        <w:t xml:space="preserve"> </w:t>
      </w:r>
      <w:r w:rsidRPr="00956C51">
        <w:rPr>
          <w:rFonts w:ascii="Arial" w:eastAsia="DengXian" w:hAnsi="Arial" w:cs="Arial"/>
          <w:w w:val="105"/>
          <w:sz w:val="27"/>
          <w:szCs w:val="27"/>
          <w:lang w:eastAsia="zh-CN"/>
        </w:rPr>
        <w:t>plazos</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 xml:space="preserve">establecidos en el calendario académico </w:t>
      </w:r>
      <w:r w:rsidRPr="00956C51">
        <w:rPr>
          <w:rFonts w:ascii="Arial" w:eastAsia="DengXian" w:hAnsi="Arial" w:cs="Arial"/>
          <w:color w:val="0E0E0E"/>
          <w:w w:val="105"/>
          <w:sz w:val="27"/>
          <w:szCs w:val="27"/>
          <w:lang w:eastAsia="zh-CN"/>
        </w:rPr>
        <w:t xml:space="preserve">de </w:t>
      </w:r>
      <w:r w:rsidRPr="00956C51">
        <w:rPr>
          <w:rFonts w:ascii="Arial" w:eastAsia="DengXian" w:hAnsi="Arial" w:cs="Arial"/>
          <w:w w:val="105"/>
          <w:sz w:val="27"/>
          <w:szCs w:val="27"/>
          <w:lang w:eastAsia="zh-CN"/>
        </w:rPr>
        <w:t xml:space="preserve">la Universidad y deberá sujetarse </w:t>
      </w:r>
      <w:r w:rsidRPr="00956C51">
        <w:rPr>
          <w:rFonts w:ascii="Arial" w:eastAsia="DengXian" w:hAnsi="Arial" w:cs="Arial"/>
          <w:color w:val="1F1F1F"/>
          <w:w w:val="105"/>
          <w:sz w:val="27"/>
          <w:szCs w:val="27"/>
          <w:lang w:eastAsia="zh-CN"/>
        </w:rPr>
        <w:t xml:space="preserve">a </w:t>
      </w:r>
      <w:r w:rsidRPr="00956C51">
        <w:rPr>
          <w:rFonts w:ascii="Arial" w:eastAsia="DengXian" w:hAnsi="Arial" w:cs="Arial"/>
          <w:color w:val="0A0A0A"/>
          <w:w w:val="105"/>
          <w:sz w:val="27"/>
          <w:szCs w:val="27"/>
          <w:lang w:eastAsia="zh-CN"/>
        </w:rPr>
        <w:t>los</w:t>
      </w:r>
      <w:r w:rsidRPr="00956C51">
        <w:rPr>
          <w:rFonts w:ascii="Arial" w:eastAsia="DengXian" w:hAnsi="Arial" w:cs="Arial"/>
          <w:color w:val="0A0A0A"/>
          <w:spacing w:val="1"/>
          <w:w w:val="105"/>
          <w:sz w:val="27"/>
          <w:szCs w:val="27"/>
          <w:lang w:eastAsia="zh-CN"/>
        </w:rPr>
        <w:t xml:space="preserve"> </w:t>
      </w:r>
      <w:r w:rsidRPr="00956C51">
        <w:rPr>
          <w:rFonts w:ascii="Arial" w:eastAsia="DengXian" w:hAnsi="Arial" w:cs="Arial"/>
          <w:sz w:val="27"/>
          <w:szCs w:val="27"/>
          <w:lang w:eastAsia="zh-CN"/>
        </w:rPr>
        <w:t>requisitos</w:t>
      </w:r>
      <w:r w:rsidRPr="00956C51">
        <w:rPr>
          <w:rFonts w:ascii="Arial" w:eastAsia="DengXian" w:hAnsi="Arial" w:cs="Arial"/>
          <w:spacing w:val="22"/>
          <w:sz w:val="27"/>
          <w:szCs w:val="27"/>
          <w:lang w:eastAsia="zh-CN"/>
        </w:rPr>
        <w:t xml:space="preserve"> </w:t>
      </w:r>
      <w:r w:rsidRPr="00956C51">
        <w:rPr>
          <w:rFonts w:ascii="Arial" w:eastAsia="DengXian" w:hAnsi="Arial" w:cs="Arial"/>
          <w:sz w:val="27"/>
          <w:szCs w:val="27"/>
          <w:lang w:eastAsia="zh-CN"/>
        </w:rPr>
        <w:t>académicos</w:t>
      </w:r>
      <w:r w:rsidRPr="00956C51">
        <w:rPr>
          <w:rFonts w:ascii="Arial" w:eastAsia="DengXian" w:hAnsi="Arial" w:cs="Arial"/>
          <w:spacing w:val="34"/>
          <w:sz w:val="27"/>
          <w:szCs w:val="27"/>
          <w:lang w:eastAsia="zh-CN"/>
        </w:rPr>
        <w:t xml:space="preserve"> </w:t>
      </w:r>
      <w:r w:rsidRPr="00956C51">
        <w:rPr>
          <w:rFonts w:ascii="Arial" w:eastAsia="DengXian" w:hAnsi="Arial" w:cs="Arial"/>
          <w:sz w:val="27"/>
          <w:szCs w:val="27"/>
          <w:lang w:eastAsia="zh-CN"/>
        </w:rPr>
        <w:t>y</w:t>
      </w:r>
      <w:r w:rsidRPr="00956C51">
        <w:rPr>
          <w:rFonts w:ascii="Arial" w:eastAsia="DengXian" w:hAnsi="Arial" w:cs="Arial"/>
          <w:spacing w:val="-7"/>
          <w:sz w:val="27"/>
          <w:szCs w:val="27"/>
          <w:lang w:eastAsia="zh-CN"/>
        </w:rPr>
        <w:t xml:space="preserve"> </w:t>
      </w:r>
      <w:r w:rsidRPr="00956C51">
        <w:rPr>
          <w:rFonts w:ascii="Arial" w:eastAsia="DengXian" w:hAnsi="Arial" w:cs="Arial"/>
          <w:sz w:val="27"/>
          <w:szCs w:val="27"/>
          <w:lang w:eastAsia="zh-CN"/>
        </w:rPr>
        <w:t>financieros</w:t>
      </w:r>
      <w:r w:rsidRPr="00956C51">
        <w:rPr>
          <w:rFonts w:ascii="Arial" w:eastAsia="DengXian" w:hAnsi="Arial" w:cs="Arial"/>
          <w:spacing w:val="23"/>
          <w:sz w:val="27"/>
          <w:szCs w:val="27"/>
          <w:lang w:eastAsia="zh-CN"/>
        </w:rPr>
        <w:t xml:space="preserve"> </w:t>
      </w:r>
      <w:r w:rsidRPr="00956C51">
        <w:rPr>
          <w:rFonts w:ascii="Arial" w:eastAsia="DengXian" w:hAnsi="Arial" w:cs="Arial"/>
          <w:sz w:val="27"/>
          <w:szCs w:val="27"/>
          <w:lang w:eastAsia="zh-CN"/>
        </w:rPr>
        <w:t>vigentes</w:t>
      </w:r>
      <w:r w:rsidRPr="00956C51">
        <w:rPr>
          <w:rFonts w:ascii="Arial" w:eastAsia="DengXian" w:hAnsi="Arial" w:cs="Arial"/>
          <w:spacing w:val="18"/>
          <w:sz w:val="27"/>
          <w:szCs w:val="27"/>
          <w:lang w:eastAsia="zh-CN"/>
        </w:rPr>
        <w:t xml:space="preserve"> </w:t>
      </w:r>
      <w:r w:rsidRPr="00956C51">
        <w:rPr>
          <w:rFonts w:ascii="Arial" w:eastAsia="DengXian" w:hAnsi="Arial" w:cs="Arial"/>
          <w:sz w:val="27"/>
          <w:szCs w:val="27"/>
          <w:lang w:eastAsia="zh-CN"/>
        </w:rPr>
        <w:t>al</w:t>
      </w:r>
      <w:r w:rsidRPr="00956C51">
        <w:rPr>
          <w:rFonts w:ascii="Arial" w:eastAsia="DengXian" w:hAnsi="Arial" w:cs="Arial"/>
          <w:spacing w:val="2"/>
          <w:sz w:val="27"/>
          <w:szCs w:val="27"/>
          <w:lang w:eastAsia="zh-CN"/>
        </w:rPr>
        <w:t xml:space="preserve"> </w:t>
      </w:r>
      <w:r w:rsidRPr="00956C51">
        <w:rPr>
          <w:rFonts w:ascii="Arial" w:eastAsia="DengXian" w:hAnsi="Arial" w:cs="Arial"/>
          <w:sz w:val="27"/>
          <w:szCs w:val="27"/>
          <w:lang w:eastAsia="zh-CN"/>
        </w:rPr>
        <w:t>momento</w:t>
      </w:r>
      <w:r w:rsidRPr="00956C51">
        <w:rPr>
          <w:rFonts w:ascii="Arial" w:eastAsia="DengXian" w:hAnsi="Arial" w:cs="Arial"/>
          <w:spacing w:val="27"/>
          <w:sz w:val="27"/>
          <w:szCs w:val="27"/>
          <w:lang w:eastAsia="zh-CN"/>
        </w:rPr>
        <w:t xml:space="preserve"> </w:t>
      </w:r>
      <w:r w:rsidRPr="00956C51">
        <w:rPr>
          <w:rFonts w:ascii="Arial" w:eastAsia="DengXian" w:hAnsi="Arial" w:cs="Arial"/>
          <w:sz w:val="27"/>
          <w:szCs w:val="27"/>
          <w:lang w:eastAsia="zh-CN"/>
        </w:rPr>
        <w:t>de</w:t>
      </w:r>
      <w:r w:rsidRPr="00956C51">
        <w:rPr>
          <w:rFonts w:ascii="Arial" w:eastAsia="DengXian" w:hAnsi="Arial" w:cs="Arial"/>
          <w:spacing w:val="13"/>
          <w:sz w:val="27"/>
          <w:szCs w:val="27"/>
          <w:lang w:eastAsia="zh-CN"/>
        </w:rPr>
        <w:t xml:space="preserve"> </w:t>
      </w:r>
      <w:r w:rsidRPr="00956C51">
        <w:rPr>
          <w:rFonts w:ascii="Arial" w:eastAsia="DengXian" w:hAnsi="Arial" w:cs="Arial"/>
          <w:sz w:val="27"/>
          <w:szCs w:val="27"/>
          <w:lang w:eastAsia="zh-CN"/>
        </w:rPr>
        <w:t>su</w:t>
      </w:r>
      <w:r w:rsidRPr="00956C51">
        <w:rPr>
          <w:rFonts w:ascii="Arial" w:eastAsia="DengXian" w:hAnsi="Arial" w:cs="Arial"/>
          <w:spacing w:val="-6"/>
          <w:sz w:val="27"/>
          <w:szCs w:val="27"/>
          <w:lang w:eastAsia="zh-CN"/>
        </w:rPr>
        <w:t xml:space="preserve"> </w:t>
      </w:r>
      <w:r w:rsidRPr="00956C51">
        <w:rPr>
          <w:rFonts w:ascii="Arial" w:eastAsia="DengXian" w:hAnsi="Arial" w:cs="Arial"/>
          <w:sz w:val="27"/>
          <w:szCs w:val="27"/>
          <w:lang w:eastAsia="zh-CN"/>
        </w:rPr>
        <w:t>renovación.</w:t>
      </w:r>
    </w:p>
    <w:p w14:paraId="5BC20944" w14:textId="77777777" w:rsidR="0049247C" w:rsidRPr="00956C51" w:rsidRDefault="0049247C" w:rsidP="0049247C">
      <w:pPr>
        <w:spacing w:line="276" w:lineRule="auto"/>
        <w:jc w:val="both"/>
        <w:rPr>
          <w:rFonts w:ascii="Arial" w:eastAsia="DengXian" w:hAnsi="Arial" w:cs="Arial"/>
          <w:sz w:val="27"/>
          <w:szCs w:val="27"/>
          <w:lang w:eastAsia="zh-CN"/>
        </w:rPr>
      </w:pPr>
    </w:p>
    <w:p w14:paraId="3DEA62B9" w14:textId="77777777" w:rsidR="0049247C" w:rsidRPr="00956C51" w:rsidRDefault="0049247C" w:rsidP="0049247C">
      <w:pPr>
        <w:spacing w:line="276" w:lineRule="auto"/>
        <w:jc w:val="both"/>
        <w:rPr>
          <w:rFonts w:ascii="Arial" w:eastAsia="DengXian" w:hAnsi="Arial" w:cs="Arial"/>
          <w:sz w:val="27"/>
          <w:szCs w:val="27"/>
          <w:lang w:eastAsia="zh-CN"/>
        </w:rPr>
      </w:pPr>
      <w:r w:rsidRPr="00956C51">
        <w:rPr>
          <w:rFonts w:ascii="Arial" w:eastAsia="DengXian" w:hAnsi="Arial" w:cs="Arial"/>
          <w:b/>
          <w:sz w:val="27"/>
          <w:szCs w:val="27"/>
          <w:lang w:eastAsia="zh-CN"/>
        </w:rPr>
        <w:t xml:space="preserve">DÉCIMO: </w:t>
      </w:r>
      <w:r w:rsidRPr="00956C51">
        <w:rPr>
          <w:rFonts w:ascii="Arial" w:eastAsia="DengXian" w:hAnsi="Arial" w:cs="Arial"/>
          <w:sz w:val="27"/>
          <w:szCs w:val="27"/>
          <w:lang w:eastAsia="zh-CN"/>
        </w:rPr>
        <w:t>En caso de que se comprobare la responsabilidad que le ha cabido al estudiante,</w:t>
      </w:r>
      <w:r w:rsidRPr="00956C51">
        <w:rPr>
          <w:rFonts w:ascii="Arial" w:eastAsia="DengXian" w:hAnsi="Arial" w:cs="Arial"/>
          <w:spacing w:val="1"/>
          <w:sz w:val="27"/>
          <w:szCs w:val="27"/>
          <w:lang w:eastAsia="zh-CN"/>
        </w:rPr>
        <w:t xml:space="preserve"> </w:t>
      </w:r>
      <w:r w:rsidRPr="00956C51">
        <w:rPr>
          <w:rFonts w:ascii="Arial" w:eastAsia="DengXian" w:hAnsi="Arial" w:cs="Arial"/>
          <w:w w:val="105"/>
          <w:sz w:val="27"/>
          <w:szCs w:val="27"/>
          <w:lang w:eastAsia="zh-CN"/>
        </w:rPr>
        <w:t>de conformidad a lo dispuesto en el Reglamento de Convivencia Estudiantil,</w:t>
      </w:r>
      <w:r w:rsidRPr="00956C51">
        <w:rPr>
          <w:rFonts w:ascii="Arial" w:eastAsia="DengXian" w:hAnsi="Arial" w:cs="Arial"/>
          <w:spacing w:val="1"/>
          <w:w w:val="105"/>
          <w:sz w:val="27"/>
          <w:szCs w:val="27"/>
          <w:lang w:eastAsia="zh-CN"/>
        </w:rPr>
        <w:t xml:space="preserve"> </w:t>
      </w:r>
      <w:r w:rsidRPr="00956C51">
        <w:rPr>
          <w:rFonts w:ascii="Arial" w:eastAsia="DengXian" w:hAnsi="Arial" w:cs="Arial"/>
          <w:color w:val="232323"/>
          <w:w w:val="105"/>
          <w:sz w:val="27"/>
          <w:szCs w:val="27"/>
          <w:lang w:eastAsia="zh-CN"/>
        </w:rPr>
        <w:t>con</w:t>
      </w:r>
      <w:r w:rsidRPr="00956C51">
        <w:rPr>
          <w:rFonts w:ascii="Arial" w:eastAsia="DengXian" w:hAnsi="Arial" w:cs="Arial"/>
          <w:color w:val="232323"/>
          <w:spacing w:val="1"/>
          <w:w w:val="105"/>
          <w:sz w:val="27"/>
          <w:szCs w:val="27"/>
          <w:lang w:eastAsia="zh-CN"/>
        </w:rPr>
        <w:t xml:space="preserve"> </w:t>
      </w:r>
      <w:r w:rsidRPr="00956C51">
        <w:rPr>
          <w:rFonts w:ascii="Arial" w:eastAsia="DengXian" w:hAnsi="Arial" w:cs="Arial"/>
          <w:sz w:val="27"/>
          <w:szCs w:val="27"/>
          <w:lang w:eastAsia="zh-CN"/>
        </w:rPr>
        <w:t>ocasión de daños materiales sufridos</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en el patrimonio de la Universidad, él y/o su sostenedor</w:t>
      </w:r>
      <w:r w:rsidRPr="00956C51">
        <w:rPr>
          <w:rFonts w:ascii="Arial" w:eastAsia="DengXian" w:hAnsi="Arial" w:cs="Arial"/>
          <w:spacing w:val="1"/>
          <w:sz w:val="27"/>
          <w:szCs w:val="27"/>
          <w:lang w:eastAsia="zh-CN"/>
        </w:rPr>
        <w:t xml:space="preserve"> </w:t>
      </w:r>
      <w:r w:rsidRPr="00956C51">
        <w:rPr>
          <w:rFonts w:ascii="Arial" w:eastAsia="DengXian" w:hAnsi="Arial" w:cs="Arial"/>
          <w:w w:val="105"/>
          <w:sz w:val="27"/>
          <w:szCs w:val="27"/>
          <w:lang w:eastAsia="zh-CN"/>
        </w:rPr>
        <w:t>económico deberán pagar la reparación y/o reposición de los daños causados, sin</w:t>
      </w:r>
      <w:r w:rsidRPr="00956C51">
        <w:rPr>
          <w:rFonts w:ascii="Arial" w:eastAsia="DengXian" w:hAnsi="Arial" w:cs="Arial"/>
          <w:spacing w:val="1"/>
          <w:w w:val="105"/>
          <w:sz w:val="27"/>
          <w:szCs w:val="27"/>
          <w:lang w:eastAsia="zh-CN"/>
        </w:rPr>
        <w:t xml:space="preserve"> </w:t>
      </w:r>
      <w:r w:rsidRPr="00956C51">
        <w:rPr>
          <w:rFonts w:ascii="Arial" w:eastAsia="DengXian" w:hAnsi="Arial" w:cs="Arial"/>
          <w:sz w:val="27"/>
          <w:szCs w:val="27"/>
          <w:lang w:eastAsia="zh-CN"/>
        </w:rPr>
        <w:t>perjuicio</w:t>
      </w:r>
      <w:r w:rsidRPr="00956C51">
        <w:rPr>
          <w:rFonts w:ascii="Arial" w:eastAsia="DengXian" w:hAnsi="Arial" w:cs="Arial"/>
          <w:spacing w:val="18"/>
          <w:sz w:val="27"/>
          <w:szCs w:val="27"/>
          <w:lang w:eastAsia="zh-CN"/>
        </w:rPr>
        <w:t xml:space="preserve"> </w:t>
      </w:r>
      <w:r w:rsidRPr="00956C51">
        <w:rPr>
          <w:rFonts w:ascii="Arial" w:eastAsia="DengXian" w:hAnsi="Arial" w:cs="Arial"/>
          <w:sz w:val="27"/>
          <w:szCs w:val="27"/>
          <w:lang w:eastAsia="zh-CN"/>
        </w:rPr>
        <w:t>de</w:t>
      </w:r>
      <w:r w:rsidRPr="00956C51">
        <w:rPr>
          <w:rFonts w:ascii="Arial" w:eastAsia="DengXian" w:hAnsi="Arial" w:cs="Arial"/>
          <w:spacing w:val="3"/>
          <w:sz w:val="27"/>
          <w:szCs w:val="27"/>
          <w:lang w:eastAsia="zh-CN"/>
        </w:rPr>
        <w:t xml:space="preserve"> </w:t>
      </w:r>
      <w:r w:rsidRPr="00956C51">
        <w:rPr>
          <w:rFonts w:ascii="Arial" w:eastAsia="DengXian" w:hAnsi="Arial" w:cs="Arial"/>
          <w:sz w:val="27"/>
          <w:szCs w:val="27"/>
          <w:lang w:eastAsia="zh-CN"/>
        </w:rPr>
        <w:t>las</w:t>
      </w:r>
      <w:r w:rsidRPr="00956C51">
        <w:rPr>
          <w:rFonts w:ascii="Arial" w:eastAsia="DengXian" w:hAnsi="Arial" w:cs="Arial"/>
          <w:spacing w:val="-4"/>
          <w:sz w:val="27"/>
          <w:szCs w:val="27"/>
          <w:lang w:eastAsia="zh-CN"/>
        </w:rPr>
        <w:t xml:space="preserve"> </w:t>
      </w:r>
      <w:r w:rsidRPr="00956C51">
        <w:rPr>
          <w:rFonts w:ascii="Arial" w:eastAsia="DengXian" w:hAnsi="Arial" w:cs="Arial"/>
          <w:sz w:val="27"/>
          <w:szCs w:val="27"/>
          <w:lang w:eastAsia="zh-CN"/>
        </w:rPr>
        <w:t>sanciones</w:t>
      </w:r>
      <w:r w:rsidRPr="00956C51">
        <w:rPr>
          <w:rFonts w:ascii="Arial" w:eastAsia="DengXian" w:hAnsi="Arial" w:cs="Arial"/>
          <w:spacing w:val="15"/>
          <w:sz w:val="27"/>
          <w:szCs w:val="27"/>
          <w:lang w:eastAsia="zh-CN"/>
        </w:rPr>
        <w:t xml:space="preserve"> </w:t>
      </w:r>
      <w:r w:rsidRPr="00956C51">
        <w:rPr>
          <w:rFonts w:ascii="Arial" w:eastAsia="DengXian" w:hAnsi="Arial" w:cs="Arial"/>
          <w:sz w:val="27"/>
          <w:szCs w:val="27"/>
          <w:lang w:eastAsia="zh-CN"/>
        </w:rPr>
        <w:t>reglamentarias</w:t>
      </w:r>
      <w:r w:rsidRPr="00956C51">
        <w:rPr>
          <w:rFonts w:ascii="Arial" w:eastAsia="DengXian" w:hAnsi="Arial" w:cs="Arial"/>
          <w:spacing w:val="-6"/>
          <w:sz w:val="27"/>
          <w:szCs w:val="27"/>
          <w:lang w:eastAsia="zh-CN"/>
        </w:rPr>
        <w:t xml:space="preserve"> </w:t>
      </w:r>
      <w:r w:rsidRPr="00956C51">
        <w:rPr>
          <w:rFonts w:ascii="Arial" w:eastAsia="DengXian" w:hAnsi="Arial" w:cs="Arial"/>
          <w:sz w:val="27"/>
          <w:szCs w:val="27"/>
          <w:lang w:eastAsia="zh-CN"/>
        </w:rPr>
        <w:t>y/o</w:t>
      </w:r>
      <w:r w:rsidRPr="00956C51">
        <w:rPr>
          <w:rFonts w:ascii="Arial" w:eastAsia="DengXian" w:hAnsi="Arial" w:cs="Arial"/>
          <w:spacing w:val="6"/>
          <w:sz w:val="27"/>
          <w:szCs w:val="27"/>
          <w:lang w:eastAsia="zh-CN"/>
        </w:rPr>
        <w:t xml:space="preserve"> </w:t>
      </w:r>
      <w:r w:rsidRPr="00956C51">
        <w:rPr>
          <w:rFonts w:ascii="Arial" w:eastAsia="DengXian" w:hAnsi="Arial" w:cs="Arial"/>
          <w:sz w:val="27"/>
          <w:szCs w:val="27"/>
          <w:lang w:eastAsia="zh-CN"/>
        </w:rPr>
        <w:t>legales</w:t>
      </w:r>
      <w:r w:rsidRPr="00956C51">
        <w:rPr>
          <w:rFonts w:ascii="Arial" w:eastAsia="DengXian" w:hAnsi="Arial" w:cs="Arial"/>
          <w:spacing w:val="15"/>
          <w:sz w:val="27"/>
          <w:szCs w:val="27"/>
          <w:lang w:eastAsia="zh-CN"/>
        </w:rPr>
        <w:t xml:space="preserve"> </w:t>
      </w:r>
      <w:r w:rsidRPr="00956C51">
        <w:rPr>
          <w:rFonts w:ascii="Arial" w:eastAsia="DengXian" w:hAnsi="Arial" w:cs="Arial"/>
          <w:sz w:val="27"/>
          <w:szCs w:val="27"/>
          <w:lang w:eastAsia="zh-CN"/>
        </w:rPr>
        <w:t>que</w:t>
      </w:r>
      <w:r w:rsidRPr="00956C51">
        <w:rPr>
          <w:rFonts w:ascii="Arial" w:eastAsia="DengXian" w:hAnsi="Arial" w:cs="Arial"/>
          <w:spacing w:val="13"/>
          <w:sz w:val="27"/>
          <w:szCs w:val="27"/>
          <w:lang w:eastAsia="zh-CN"/>
        </w:rPr>
        <w:t xml:space="preserve"> </w:t>
      </w:r>
      <w:r w:rsidRPr="00956C51">
        <w:rPr>
          <w:rFonts w:ascii="Arial" w:eastAsia="DengXian" w:hAnsi="Arial" w:cs="Arial"/>
          <w:sz w:val="27"/>
          <w:szCs w:val="27"/>
          <w:lang w:eastAsia="zh-CN"/>
        </w:rPr>
        <w:t>correspondan.</w:t>
      </w:r>
    </w:p>
    <w:p w14:paraId="63DA380F" w14:textId="77777777" w:rsidR="0049247C" w:rsidRPr="00956C51" w:rsidRDefault="0049247C" w:rsidP="0049247C">
      <w:pPr>
        <w:spacing w:line="276" w:lineRule="auto"/>
        <w:jc w:val="both"/>
        <w:rPr>
          <w:rFonts w:ascii="Arial" w:eastAsia="DengXian" w:hAnsi="Arial" w:cs="Arial"/>
          <w:sz w:val="27"/>
          <w:szCs w:val="27"/>
          <w:lang w:eastAsia="zh-CN"/>
        </w:rPr>
      </w:pPr>
    </w:p>
    <w:p w14:paraId="45A58405" w14:textId="77777777" w:rsidR="0049247C" w:rsidRPr="00956C51" w:rsidRDefault="0049247C" w:rsidP="0049247C">
      <w:pPr>
        <w:spacing w:line="276" w:lineRule="auto"/>
        <w:jc w:val="both"/>
        <w:rPr>
          <w:rFonts w:ascii="Arial" w:eastAsia="DengXian" w:hAnsi="Arial" w:cs="Arial"/>
          <w:bCs/>
          <w:sz w:val="27"/>
          <w:szCs w:val="27"/>
          <w:lang w:eastAsia="zh-CN"/>
        </w:rPr>
      </w:pPr>
      <w:r w:rsidRPr="00956C51">
        <w:rPr>
          <w:rFonts w:ascii="Arial" w:eastAsia="DengXian" w:hAnsi="Arial" w:cs="Arial"/>
          <w:b/>
          <w:sz w:val="27"/>
          <w:szCs w:val="27"/>
          <w:lang w:eastAsia="zh-CN"/>
        </w:rPr>
        <w:t xml:space="preserve">UNDÉCIMO: </w:t>
      </w:r>
      <w:r w:rsidRPr="00956C51">
        <w:rPr>
          <w:rFonts w:ascii="Arial" w:eastAsia="DengXian" w:hAnsi="Arial" w:cs="Arial"/>
          <w:bCs/>
          <w:sz w:val="27"/>
          <w:szCs w:val="27"/>
          <w:lang w:eastAsia="zh-CN"/>
        </w:rPr>
        <w:t xml:space="preserve">Las partes declaran que la principal obligación de la Universidad es proporcionar al estudiante formación académica y profesional. Atendida la finalidad esencial del presente servicio, pesa sobre la Universidad un deber general de custodia sobre los efectos personales de propiedad o tenencia del estudiante que, atendida su naturaleza, no puedan estar en forma permanente en su propia esfera de protección, tales como bicicletas y aquellos custodiados en </w:t>
      </w:r>
      <w:proofErr w:type="spellStart"/>
      <w:r w:rsidRPr="00956C51">
        <w:rPr>
          <w:rFonts w:ascii="Arial" w:eastAsia="DengXian" w:hAnsi="Arial" w:cs="Arial"/>
          <w:bCs/>
          <w:sz w:val="27"/>
          <w:szCs w:val="27"/>
          <w:lang w:eastAsia="zh-CN"/>
        </w:rPr>
        <w:t>lockers</w:t>
      </w:r>
      <w:proofErr w:type="spellEnd"/>
      <w:r w:rsidRPr="00956C51">
        <w:rPr>
          <w:rFonts w:ascii="Arial" w:eastAsia="DengXian" w:hAnsi="Arial" w:cs="Arial"/>
          <w:bCs/>
          <w:sz w:val="27"/>
          <w:szCs w:val="27"/>
          <w:lang w:eastAsia="zh-CN"/>
        </w:rPr>
        <w:t xml:space="preserve"> facilitados por la Universidad y que digan relación directa con la actividad académica y su normal desarrollo. En todos los demás casos, es el propio estudiante quien debe procurar el debido resguardo de sus efectos.</w:t>
      </w:r>
    </w:p>
    <w:p w14:paraId="79C69538" w14:textId="77777777" w:rsidR="0049247C" w:rsidRPr="00956C51" w:rsidRDefault="0049247C" w:rsidP="0049247C">
      <w:pPr>
        <w:spacing w:line="276" w:lineRule="auto"/>
        <w:jc w:val="both"/>
        <w:rPr>
          <w:rFonts w:ascii="Arial" w:eastAsia="DengXian" w:hAnsi="Arial" w:cs="Arial"/>
          <w:bCs/>
          <w:sz w:val="27"/>
          <w:szCs w:val="27"/>
          <w:lang w:eastAsia="zh-CN"/>
        </w:rPr>
      </w:pPr>
    </w:p>
    <w:p w14:paraId="52578AA4" w14:textId="36AB196E" w:rsidR="0049247C" w:rsidRPr="00956C51" w:rsidRDefault="0049247C" w:rsidP="0049247C">
      <w:pPr>
        <w:spacing w:line="276" w:lineRule="auto"/>
        <w:jc w:val="both"/>
        <w:rPr>
          <w:rFonts w:ascii="Arial" w:eastAsia="DengXian" w:hAnsi="Arial" w:cs="Arial"/>
          <w:bCs/>
          <w:sz w:val="27"/>
          <w:szCs w:val="27"/>
          <w:lang w:eastAsia="zh-CN"/>
        </w:rPr>
      </w:pPr>
      <w:r w:rsidRPr="00956C51">
        <w:rPr>
          <w:rFonts w:ascii="Arial" w:eastAsia="DengXian" w:hAnsi="Arial" w:cs="Arial"/>
          <w:bCs/>
          <w:sz w:val="27"/>
          <w:szCs w:val="27"/>
          <w:lang w:eastAsia="zh-CN"/>
        </w:rPr>
        <w:t>Por lo tanto, la Universidad dispondrá de espacios oficialmente habilitados para la custodia de las especies en los términos antes indicados; en tal caso, el uso de dichos espacios quedará sujeto a las directrices e instrucciones de seguridad previamente info</w:t>
      </w:r>
      <w:r w:rsidR="0041601C" w:rsidRPr="00956C51">
        <w:rPr>
          <w:rFonts w:ascii="Arial" w:eastAsia="DengXian" w:hAnsi="Arial" w:cs="Arial"/>
          <w:bCs/>
          <w:sz w:val="27"/>
          <w:szCs w:val="27"/>
          <w:lang w:eastAsia="zh-CN"/>
        </w:rPr>
        <w:t>rmadas en las oficinas de la Dirección de Asuntos Estudiantiles</w:t>
      </w:r>
      <w:r w:rsidRPr="00956C51">
        <w:rPr>
          <w:rFonts w:ascii="Arial" w:eastAsia="DengXian" w:hAnsi="Arial" w:cs="Arial"/>
          <w:bCs/>
          <w:sz w:val="27"/>
          <w:szCs w:val="27"/>
          <w:lang w:eastAsia="zh-CN"/>
        </w:rPr>
        <w:t>, ubicadas en todo Campus Universitario y publicadas tanto en los ficheros institucionales como la página web de la Universidad, quedando la responsabilidad de la Universidad, condicionada al cumplimiento de las referidas instrucciones por parte del estudiante.</w:t>
      </w:r>
    </w:p>
    <w:p w14:paraId="036E94D1" w14:textId="77777777" w:rsidR="0049247C" w:rsidRPr="00956C51" w:rsidRDefault="0049247C" w:rsidP="0049247C">
      <w:pPr>
        <w:spacing w:line="276" w:lineRule="auto"/>
        <w:jc w:val="both"/>
        <w:rPr>
          <w:rFonts w:ascii="Arial" w:eastAsia="DengXian" w:hAnsi="Arial" w:cs="Arial"/>
          <w:bCs/>
          <w:sz w:val="27"/>
          <w:szCs w:val="27"/>
          <w:lang w:eastAsia="zh-CN"/>
        </w:rPr>
      </w:pPr>
    </w:p>
    <w:p w14:paraId="444FC43B" w14:textId="77777777" w:rsidR="0049247C" w:rsidRPr="00956C51" w:rsidRDefault="0049247C" w:rsidP="0049247C">
      <w:pPr>
        <w:spacing w:line="276" w:lineRule="auto"/>
        <w:jc w:val="both"/>
        <w:rPr>
          <w:rFonts w:ascii="Arial" w:eastAsia="DengXian" w:hAnsi="Arial" w:cs="Arial"/>
          <w:bCs/>
          <w:sz w:val="27"/>
          <w:szCs w:val="27"/>
          <w:lang w:eastAsia="zh-CN"/>
        </w:rPr>
      </w:pPr>
      <w:r w:rsidRPr="00956C51">
        <w:rPr>
          <w:rFonts w:ascii="Arial" w:eastAsia="DengXian" w:hAnsi="Arial" w:cs="Arial"/>
          <w:b/>
          <w:spacing w:val="-1"/>
          <w:sz w:val="27"/>
          <w:szCs w:val="27"/>
          <w:lang w:eastAsia="zh-CN"/>
        </w:rPr>
        <w:t xml:space="preserve">DUODÉCIMO: </w:t>
      </w:r>
      <w:r w:rsidRPr="00956C51">
        <w:rPr>
          <w:rFonts w:ascii="Arial" w:eastAsia="DengXian" w:hAnsi="Arial" w:cs="Arial"/>
          <w:bCs/>
          <w:spacing w:val="-1"/>
          <w:sz w:val="27"/>
          <w:szCs w:val="27"/>
          <w:lang w:eastAsia="zh-CN"/>
        </w:rPr>
        <w:t>La</w:t>
      </w:r>
      <w:r w:rsidRPr="00956C51">
        <w:rPr>
          <w:rFonts w:ascii="Arial" w:eastAsia="DengXian" w:hAnsi="Arial" w:cs="Arial"/>
          <w:b/>
          <w:spacing w:val="-1"/>
          <w:sz w:val="27"/>
          <w:szCs w:val="27"/>
          <w:lang w:eastAsia="zh-CN"/>
        </w:rPr>
        <w:t xml:space="preserve"> </w:t>
      </w:r>
      <w:r w:rsidRPr="00956C51">
        <w:rPr>
          <w:rFonts w:ascii="Arial" w:eastAsia="DengXian" w:hAnsi="Arial" w:cs="Arial"/>
          <w:spacing w:val="-1"/>
          <w:sz w:val="27"/>
          <w:szCs w:val="27"/>
          <w:lang w:eastAsia="zh-CN"/>
        </w:rPr>
        <w:t xml:space="preserve">Universidad </w:t>
      </w:r>
      <w:r w:rsidRPr="00956C51">
        <w:rPr>
          <w:rFonts w:ascii="Arial" w:eastAsia="DengXian" w:hAnsi="Arial" w:cs="Arial"/>
          <w:sz w:val="27"/>
          <w:szCs w:val="27"/>
          <w:lang w:eastAsia="zh-CN"/>
        </w:rPr>
        <w:t>suscribe el presente contrato, bajo el supuesto de que</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 xml:space="preserve">todo </w:t>
      </w:r>
      <w:r w:rsidRPr="00956C51">
        <w:rPr>
          <w:rFonts w:ascii="Arial" w:eastAsia="DengXian" w:hAnsi="Arial" w:cs="Arial"/>
          <w:color w:val="0C0C0C"/>
          <w:sz w:val="27"/>
          <w:szCs w:val="27"/>
          <w:lang w:eastAsia="zh-CN"/>
        </w:rPr>
        <w:t xml:space="preserve">lo </w:t>
      </w:r>
      <w:r w:rsidRPr="00956C51">
        <w:rPr>
          <w:rFonts w:ascii="Arial" w:eastAsia="DengXian" w:hAnsi="Arial" w:cs="Arial"/>
          <w:sz w:val="27"/>
          <w:szCs w:val="27"/>
          <w:lang w:eastAsia="zh-CN"/>
        </w:rPr>
        <w:t>declarado por el estudiante y/o su sostenedor económico, así como la documentación</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requerida</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y</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proporcionada,</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son</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fidedignos.</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Si</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con</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posterioridad</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a</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esta</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fecha</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se</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determinare</w:t>
      </w:r>
      <w:r w:rsidRPr="00956C51">
        <w:rPr>
          <w:rFonts w:ascii="Arial" w:eastAsia="DengXian" w:hAnsi="Arial" w:cs="Arial"/>
          <w:spacing w:val="40"/>
          <w:sz w:val="27"/>
          <w:szCs w:val="27"/>
          <w:lang w:eastAsia="zh-CN"/>
        </w:rPr>
        <w:t xml:space="preserve"> </w:t>
      </w:r>
      <w:r w:rsidRPr="00956C51">
        <w:rPr>
          <w:rFonts w:ascii="Arial" w:eastAsia="DengXian" w:hAnsi="Arial" w:cs="Arial"/>
          <w:sz w:val="27"/>
          <w:szCs w:val="27"/>
          <w:lang w:eastAsia="zh-CN"/>
        </w:rPr>
        <w:t>que</w:t>
      </w:r>
      <w:r w:rsidRPr="00956C51">
        <w:rPr>
          <w:rFonts w:ascii="Arial" w:eastAsia="DengXian" w:hAnsi="Arial" w:cs="Arial"/>
          <w:spacing w:val="14"/>
          <w:sz w:val="27"/>
          <w:szCs w:val="27"/>
          <w:lang w:eastAsia="zh-CN"/>
        </w:rPr>
        <w:t xml:space="preserve"> </w:t>
      </w:r>
      <w:r w:rsidRPr="00956C51">
        <w:rPr>
          <w:rFonts w:ascii="Arial" w:eastAsia="DengXian" w:hAnsi="Arial" w:cs="Arial"/>
          <w:sz w:val="27"/>
          <w:szCs w:val="27"/>
          <w:lang w:eastAsia="zh-CN"/>
        </w:rPr>
        <w:t>las</w:t>
      </w:r>
      <w:r w:rsidRPr="00956C51">
        <w:rPr>
          <w:rFonts w:ascii="Arial" w:eastAsia="DengXian" w:hAnsi="Arial" w:cs="Arial"/>
          <w:spacing w:val="19"/>
          <w:sz w:val="27"/>
          <w:szCs w:val="27"/>
          <w:lang w:eastAsia="zh-CN"/>
        </w:rPr>
        <w:t xml:space="preserve"> </w:t>
      </w:r>
      <w:r w:rsidRPr="00956C51">
        <w:rPr>
          <w:rFonts w:ascii="Arial" w:eastAsia="DengXian" w:hAnsi="Arial" w:cs="Arial"/>
          <w:sz w:val="27"/>
          <w:szCs w:val="27"/>
          <w:lang w:eastAsia="zh-CN"/>
        </w:rPr>
        <w:t>declaraciones</w:t>
      </w:r>
      <w:r w:rsidRPr="00956C51">
        <w:rPr>
          <w:rFonts w:ascii="Arial" w:eastAsia="DengXian" w:hAnsi="Arial" w:cs="Arial"/>
          <w:spacing w:val="8"/>
          <w:sz w:val="27"/>
          <w:szCs w:val="27"/>
          <w:lang w:eastAsia="zh-CN"/>
        </w:rPr>
        <w:t xml:space="preserve"> </w:t>
      </w:r>
      <w:r w:rsidRPr="00956C51">
        <w:rPr>
          <w:rFonts w:ascii="Arial" w:eastAsia="DengXian" w:hAnsi="Arial" w:cs="Arial"/>
          <w:sz w:val="27"/>
          <w:szCs w:val="27"/>
          <w:lang w:eastAsia="zh-CN"/>
        </w:rPr>
        <w:t>o</w:t>
      </w:r>
      <w:r w:rsidRPr="00956C51">
        <w:rPr>
          <w:rFonts w:ascii="Arial" w:eastAsia="DengXian" w:hAnsi="Arial" w:cs="Arial"/>
          <w:spacing w:val="16"/>
          <w:sz w:val="27"/>
          <w:szCs w:val="27"/>
          <w:lang w:eastAsia="zh-CN"/>
        </w:rPr>
        <w:t xml:space="preserve"> </w:t>
      </w:r>
      <w:r w:rsidRPr="00956C51">
        <w:rPr>
          <w:rFonts w:ascii="Arial" w:eastAsia="DengXian" w:hAnsi="Arial" w:cs="Arial"/>
          <w:sz w:val="27"/>
          <w:szCs w:val="27"/>
          <w:lang w:eastAsia="zh-CN"/>
        </w:rPr>
        <w:t>documentación</w:t>
      </w:r>
      <w:r w:rsidRPr="00956C51">
        <w:rPr>
          <w:rFonts w:ascii="Arial" w:eastAsia="DengXian" w:hAnsi="Arial" w:cs="Arial"/>
          <w:spacing w:val="37"/>
          <w:sz w:val="27"/>
          <w:szCs w:val="27"/>
          <w:lang w:eastAsia="zh-CN"/>
        </w:rPr>
        <w:t xml:space="preserve"> </w:t>
      </w:r>
      <w:r w:rsidRPr="00956C51">
        <w:rPr>
          <w:rFonts w:ascii="Arial" w:eastAsia="DengXian" w:hAnsi="Arial" w:cs="Arial"/>
          <w:sz w:val="27"/>
          <w:szCs w:val="27"/>
          <w:lang w:eastAsia="zh-CN"/>
        </w:rPr>
        <w:t>proporcionada</w:t>
      </w:r>
      <w:r w:rsidRPr="00956C51">
        <w:rPr>
          <w:rFonts w:ascii="Arial" w:eastAsia="DengXian" w:hAnsi="Arial" w:cs="Arial"/>
          <w:spacing w:val="37"/>
          <w:sz w:val="27"/>
          <w:szCs w:val="27"/>
          <w:lang w:eastAsia="zh-CN"/>
        </w:rPr>
        <w:t xml:space="preserve"> </w:t>
      </w:r>
      <w:r w:rsidRPr="00956C51">
        <w:rPr>
          <w:rFonts w:ascii="Arial" w:eastAsia="DengXian" w:hAnsi="Arial" w:cs="Arial"/>
          <w:color w:val="151515"/>
          <w:sz w:val="27"/>
          <w:szCs w:val="27"/>
          <w:lang w:eastAsia="zh-CN"/>
        </w:rPr>
        <w:t>no</w:t>
      </w:r>
      <w:r w:rsidRPr="00956C51">
        <w:rPr>
          <w:rFonts w:ascii="Arial" w:eastAsia="DengXian" w:hAnsi="Arial" w:cs="Arial"/>
          <w:color w:val="151515"/>
          <w:spacing w:val="20"/>
          <w:sz w:val="27"/>
          <w:szCs w:val="27"/>
          <w:lang w:eastAsia="zh-CN"/>
        </w:rPr>
        <w:t xml:space="preserve"> </w:t>
      </w:r>
      <w:r w:rsidRPr="00956C51">
        <w:rPr>
          <w:rFonts w:ascii="Arial" w:eastAsia="DengXian" w:hAnsi="Arial" w:cs="Arial"/>
          <w:sz w:val="27"/>
          <w:szCs w:val="27"/>
          <w:lang w:eastAsia="zh-CN"/>
        </w:rPr>
        <w:t>son</w:t>
      </w:r>
      <w:r w:rsidRPr="00956C51">
        <w:rPr>
          <w:rFonts w:ascii="Arial" w:eastAsia="DengXian" w:hAnsi="Arial" w:cs="Arial"/>
          <w:spacing w:val="22"/>
          <w:sz w:val="27"/>
          <w:szCs w:val="27"/>
          <w:lang w:eastAsia="zh-CN"/>
        </w:rPr>
        <w:t xml:space="preserve"> </w:t>
      </w:r>
      <w:r w:rsidRPr="00956C51">
        <w:rPr>
          <w:rFonts w:ascii="Arial" w:eastAsia="DengXian" w:hAnsi="Arial" w:cs="Arial"/>
          <w:sz w:val="27"/>
          <w:szCs w:val="27"/>
          <w:lang w:eastAsia="zh-CN"/>
        </w:rPr>
        <w:t xml:space="preserve">fidedigna, </w:t>
      </w:r>
      <w:r w:rsidRPr="00956C51">
        <w:rPr>
          <w:rFonts w:ascii="Arial" w:eastAsia="DengXian" w:hAnsi="Arial" w:cs="Arial"/>
          <w:bCs/>
          <w:sz w:val="27"/>
          <w:szCs w:val="27"/>
          <w:lang w:eastAsia="zh-CN"/>
        </w:rPr>
        <w:t>la Universidad se encuentra facultada para poner término inmediato al presente contrato. Con todo, la Universidad se encuentra obligada a efectuar devolución de las sumas ya pagadas, en virtud del término de la relación contractual, cuando el estudiante no reciba la contraprestación de los servicios contratados. En tal caso, no se procederá al cobro de las obligaciones que se encontraren pendientes de pago y la institución tendrá derecho a retener, en razón de los costos de administración incurridos, del monto pagado de la matrícula, hasta el diez por ciento del arancel anual de la carrera o programa contratado.</w:t>
      </w:r>
    </w:p>
    <w:p w14:paraId="4327EF03" w14:textId="77777777" w:rsidR="0049247C" w:rsidRPr="00956C51" w:rsidRDefault="0049247C" w:rsidP="0049247C">
      <w:pPr>
        <w:spacing w:line="276" w:lineRule="auto"/>
        <w:jc w:val="both"/>
        <w:rPr>
          <w:rFonts w:ascii="Arial" w:eastAsia="DengXian" w:hAnsi="Arial" w:cs="Arial"/>
          <w:bCs/>
          <w:sz w:val="27"/>
          <w:szCs w:val="27"/>
          <w:lang w:eastAsia="zh-CN"/>
        </w:rPr>
      </w:pPr>
    </w:p>
    <w:p w14:paraId="6E092F49" w14:textId="699796A0" w:rsidR="0049247C" w:rsidRPr="00956C51" w:rsidRDefault="0049247C" w:rsidP="0049247C">
      <w:pPr>
        <w:spacing w:line="276" w:lineRule="auto"/>
        <w:jc w:val="both"/>
        <w:rPr>
          <w:rFonts w:ascii="Arial" w:eastAsia="DengXian" w:hAnsi="Arial" w:cs="Arial"/>
          <w:bCs/>
          <w:sz w:val="27"/>
          <w:szCs w:val="27"/>
          <w:lang w:eastAsia="zh-CN"/>
        </w:rPr>
      </w:pPr>
      <w:r w:rsidRPr="00956C51">
        <w:rPr>
          <w:rFonts w:ascii="Arial" w:eastAsia="DengXian" w:hAnsi="Arial" w:cs="Arial"/>
          <w:b/>
          <w:sz w:val="27"/>
          <w:szCs w:val="27"/>
          <w:lang w:eastAsia="zh-CN"/>
        </w:rPr>
        <w:t xml:space="preserve">DÉCIMO TERCERO: </w:t>
      </w:r>
      <w:r w:rsidRPr="00956C51">
        <w:rPr>
          <w:rFonts w:ascii="Arial" w:eastAsia="DengXian" w:hAnsi="Arial" w:cs="Arial"/>
          <w:bCs/>
          <w:sz w:val="27"/>
          <w:szCs w:val="27"/>
          <w:lang w:eastAsia="zh-CN"/>
        </w:rPr>
        <w:t xml:space="preserve">El estudiante y su sostenedor económico autorizan a la Universidad, para que en caso de incumplimiento de las obligaciones patrimoniales para con ésta, sus datos personales y los relativos a su </w:t>
      </w:r>
      <w:r w:rsidRPr="00956C51">
        <w:rPr>
          <w:rFonts w:ascii="Arial" w:eastAsia="DengXian" w:hAnsi="Arial" w:cs="Arial"/>
          <w:bCs/>
          <w:sz w:val="27"/>
          <w:szCs w:val="27"/>
          <w:lang w:eastAsia="zh-CN"/>
        </w:rPr>
        <w:lastRenderedPageBreak/>
        <w:t xml:space="preserve">incumplimiento, sean ingresados y registrados, tanto en el Boletín Comercial dependiente de la Cámara de Comercio de Santiago como el </w:t>
      </w:r>
      <w:proofErr w:type="spellStart"/>
      <w:r w:rsidRPr="00956C51">
        <w:rPr>
          <w:rFonts w:ascii="Arial" w:eastAsia="DengXian" w:hAnsi="Arial" w:cs="Arial"/>
          <w:bCs/>
          <w:sz w:val="27"/>
          <w:szCs w:val="27"/>
          <w:lang w:eastAsia="zh-CN"/>
        </w:rPr>
        <w:t>Dicom</w:t>
      </w:r>
      <w:proofErr w:type="spellEnd"/>
      <w:r w:rsidRPr="00956C51">
        <w:rPr>
          <w:rFonts w:ascii="Arial" w:eastAsia="DengXian" w:hAnsi="Arial" w:cs="Arial"/>
          <w:bCs/>
          <w:sz w:val="27"/>
          <w:szCs w:val="27"/>
          <w:lang w:eastAsia="zh-CN"/>
        </w:rPr>
        <w:t xml:space="preserve"> sujetándose en todo caso a lo establecido en el artículo 4º de la Ley Nº 19.628, sobre Protección de la Vida Privada. Los datos personales que pueden ser public</w:t>
      </w:r>
      <w:r w:rsidR="0041601C" w:rsidRPr="00956C51">
        <w:rPr>
          <w:rFonts w:ascii="Arial" w:eastAsia="DengXian" w:hAnsi="Arial" w:cs="Arial"/>
          <w:bCs/>
          <w:sz w:val="27"/>
          <w:szCs w:val="27"/>
          <w:lang w:eastAsia="zh-CN"/>
        </w:rPr>
        <w:t>ados son el nombre completo, cédula de identidad</w:t>
      </w:r>
      <w:r w:rsidRPr="00956C51">
        <w:rPr>
          <w:rFonts w:ascii="Arial" w:eastAsia="DengXian" w:hAnsi="Arial" w:cs="Arial"/>
          <w:bCs/>
          <w:sz w:val="27"/>
          <w:szCs w:val="27"/>
          <w:lang w:eastAsia="zh-CN"/>
        </w:rPr>
        <w:t>, número y naturaleza del título de crédito impago y monto capital de la deuda, de aquellas personas obligadas al pago.</w:t>
      </w:r>
    </w:p>
    <w:p w14:paraId="777A6119" w14:textId="77777777" w:rsidR="0041601C" w:rsidRPr="00956C51" w:rsidRDefault="0041601C" w:rsidP="0049247C">
      <w:pPr>
        <w:spacing w:line="276" w:lineRule="auto"/>
        <w:jc w:val="both"/>
        <w:rPr>
          <w:rFonts w:ascii="Arial" w:eastAsia="DengXian" w:hAnsi="Arial" w:cs="Arial"/>
          <w:bCs/>
          <w:sz w:val="27"/>
          <w:szCs w:val="27"/>
          <w:lang w:eastAsia="zh-CN"/>
        </w:rPr>
      </w:pPr>
    </w:p>
    <w:p w14:paraId="7168049E" w14:textId="77777777" w:rsidR="0049247C" w:rsidRPr="00956C51" w:rsidRDefault="0049247C" w:rsidP="0049247C">
      <w:pPr>
        <w:spacing w:line="276" w:lineRule="auto"/>
        <w:jc w:val="both"/>
        <w:rPr>
          <w:rFonts w:ascii="Arial" w:eastAsia="DengXian" w:hAnsi="Arial" w:cs="Arial"/>
          <w:w w:val="105"/>
          <w:sz w:val="27"/>
          <w:szCs w:val="27"/>
          <w:lang w:eastAsia="zh-CN"/>
        </w:rPr>
      </w:pPr>
      <w:r w:rsidRPr="00956C51">
        <w:rPr>
          <w:rFonts w:ascii="Arial" w:eastAsia="DengXian" w:hAnsi="Arial" w:cs="Arial"/>
          <w:w w:val="105"/>
          <w:sz w:val="27"/>
          <w:szCs w:val="27"/>
          <w:lang w:eastAsia="zh-CN"/>
        </w:rPr>
        <w:t xml:space="preserve">La referida autorización puede ser revocada, aunque sin efecto retroactivo, </w:t>
      </w:r>
      <w:r w:rsidRPr="00956C51">
        <w:rPr>
          <w:rFonts w:ascii="Arial" w:eastAsia="DengXian" w:hAnsi="Arial" w:cs="Arial"/>
          <w:color w:val="1D1D1D"/>
          <w:w w:val="105"/>
          <w:sz w:val="27"/>
          <w:szCs w:val="27"/>
          <w:lang w:eastAsia="zh-CN"/>
        </w:rPr>
        <w:t xml:space="preserve">lo </w:t>
      </w:r>
      <w:r w:rsidRPr="00956C51">
        <w:rPr>
          <w:rFonts w:ascii="Arial" w:eastAsia="DengXian" w:hAnsi="Arial" w:cs="Arial"/>
          <w:w w:val="105"/>
          <w:sz w:val="27"/>
          <w:szCs w:val="27"/>
          <w:lang w:eastAsia="zh-CN"/>
        </w:rPr>
        <w:t>que</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también</w:t>
      </w:r>
      <w:r w:rsidRPr="00956C51">
        <w:rPr>
          <w:rFonts w:ascii="Arial" w:eastAsia="DengXian" w:hAnsi="Arial" w:cs="Arial"/>
          <w:spacing w:val="5"/>
          <w:w w:val="105"/>
          <w:sz w:val="27"/>
          <w:szCs w:val="27"/>
          <w:lang w:eastAsia="zh-CN"/>
        </w:rPr>
        <w:t xml:space="preserve"> </w:t>
      </w:r>
      <w:r w:rsidRPr="00956C51">
        <w:rPr>
          <w:rFonts w:ascii="Arial" w:eastAsia="DengXian" w:hAnsi="Arial" w:cs="Arial"/>
          <w:w w:val="105"/>
          <w:sz w:val="27"/>
          <w:szCs w:val="27"/>
          <w:lang w:eastAsia="zh-CN"/>
        </w:rPr>
        <w:t>deberá</w:t>
      </w:r>
      <w:r w:rsidRPr="00956C51">
        <w:rPr>
          <w:rFonts w:ascii="Arial" w:eastAsia="DengXian" w:hAnsi="Arial" w:cs="Arial"/>
          <w:spacing w:val="-5"/>
          <w:w w:val="105"/>
          <w:sz w:val="27"/>
          <w:szCs w:val="27"/>
          <w:lang w:eastAsia="zh-CN"/>
        </w:rPr>
        <w:t xml:space="preserve"> </w:t>
      </w:r>
      <w:r w:rsidRPr="00956C51">
        <w:rPr>
          <w:rFonts w:ascii="Arial" w:eastAsia="DengXian" w:hAnsi="Arial" w:cs="Arial"/>
          <w:w w:val="105"/>
          <w:sz w:val="27"/>
          <w:szCs w:val="27"/>
          <w:lang w:eastAsia="zh-CN"/>
        </w:rPr>
        <w:t>hacerse</w:t>
      </w:r>
      <w:r w:rsidRPr="00956C51">
        <w:rPr>
          <w:rFonts w:ascii="Arial" w:eastAsia="DengXian" w:hAnsi="Arial" w:cs="Arial"/>
          <w:spacing w:val="3"/>
          <w:w w:val="105"/>
          <w:sz w:val="27"/>
          <w:szCs w:val="27"/>
          <w:lang w:eastAsia="zh-CN"/>
        </w:rPr>
        <w:t xml:space="preserve"> </w:t>
      </w:r>
      <w:r w:rsidRPr="00956C51">
        <w:rPr>
          <w:rFonts w:ascii="Arial" w:eastAsia="DengXian" w:hAnsi="Arial" w:cs="Arial"/>
          <w:w w:val="105"/>
          <w:sz w:val="27"/>
          <w:szCs w:val="27"/>
          <w:lang w:eastAsia="zh-CN"/>
        </w:rPr>
        <w:t>por</w:t>
      </w:r>
      <w:r w:rsidRPr="00956C51">
        <w:rPr>
          <w:rFonts w:ascii="Arial" w:eastAsia="DengXian" w:hAnsi="Arial" w:cs="Arial"/>
          <w:spacing w:val="-4"/>
          <w:w w:val="105"/>
          <w:sz w:val="27"/>
          <w:szCs w:val="27"/>
          <w:lang w:eastAsia="zh-CN"/>
        </w:rPr>
        <w:t xml:space="preserve"> </w:t>
      </w:r>
      <w:r w:rsidRPr="00956C51">
        <w:rPr>
          <w:rFonts w:ascii="Arial" w:eastAsia="DengXian" w:hAnsi="Arial" w:cs="Arial"/>
          <w:w w:val="105"/>
          <w:sz w:val="27"/>
          <w:szCs w:val="27"/>
          <w:lang w:eastAsia="zh-CN"/>
        </w:rPr>
        <w:t>escrito.</w:t>
      </w:r>
    </w:p>
    <w:p w14:paraId="3E862067" w14:textId="77777777" w:rsidR="0049247C" w:rsidRPr="00956C51" w:rsidRDefault="0049247C" w:rsidP="0049247C">
      <w:pPr>
        <w:spacing w:line="276" w:lineRule="auto"/>
        <w:jc w:val="both"/>
        <w:rPr>
          <w:rFonts w:ascii="Arial" w:eastAsia="DengXian" w:hAnsi="Arial" w:cs="Arial"/>
          <w:w w:val="105"/>
          <w:sz w:val="27"/>
          <w:szCs w:val="27"/>
          <w:lang w:eastAsia="zh-CN"/>
        </w:rPr>
      </w:pPr>
    </w:p>
    <w:p w14:paraId="3A95E4C3" w14:textId="52C48C92" w:rsidR="0049247C" w:rsidRPr="00956C51" w:rsidRDefault="0049247C" w:rsidP="0049247C">
      <w:pPr>
        <w:spacing w:line="276" w:lineRule="auto"/>
        <w:jc w:val="both"/>
        <w:rPr>
          <w:rFonts w:ascii="Arial" w:eastAsia="DengXian" w:hAnsi="Arial" w:cs="Arial"/>
          <w:bCs/>
          <w:sz w:val="27"/>
          <w:szCs w:val="27"/>
          <w:lang w:eastAsia="zh-CN"/>
        </w:rPr>
      </w:pPr>
      <w:r w:rsidRPr="00956C51">
        <w:rPr>
          <w:rFonts w:ascii="Arial" w:eastAsia="DengXian" w:hAnsi="Arial" w:cs="Arial"/>
          <w:b/>
          <w:sz w:val="27"/>
          <w:szCs w:val="27"/>
          <w:lang w:eastAsia="zh-CN"/>
        </w:rPr>
        <w:t xml:space="preserve">DÉCIMO CUARTO: </w:t>
      </w:r>
      <w:r w:rsidRPr="00956C51">
        <w:rPr>
          <w:rFonts w:ascii="Arial" w:eastAsia="DengXian" w:hAnsi="Arial" w:cs="Arial"/>
          <w:bCs/>
          <w:sz w:val="27"/>
          <w:szCs w:val="27"/>
          <w:lang w:eastAsia="zh-CN"/>
        </w:rPr>
        <w:t xml:space="preserve">Para todos los efectos legales derivados del presente contrato, las partes fijan su domicilio en la comuna de </w:t>
      </w:r>
      <w:r w:rsidR="00DC7DAF" w:rsidRPr="00956C51">
        <w:rPr>
          <w:rFonts w:ascii="Arial" w:eastAsia="DengXian" w:hAnsi="Arial" w:cs="Arial"/>
          <w:bCs/>
          <w:sz w:val="27"/>
          <w:szCs w:val="27"/>
          <w:lang w:eastAsia="zh-CN"/>
        </w:rPr>
        <w:t>Santiago</w:t>
      </w:r>
      <w:r w:rsidRPr="00956C51">
        <w:rPr>
          <w:rFonts w:ascii="Arial" w:eastAsia="DengXian" w:hAnsi="Arial" w:cs="Arial"/>
          <w:bCs/>
          <w:sz w:val="27"/>
          <w:szCs w:val="27"/>
          <w:lang w:eastAsia="zh-CN"/>
        </w:rPr>
        <w:t>, sometiéndose a la competencia de los Tribunales de Justicia, de conformidad a lo establecido en la Ley Nº 19.496 sobre Protección de los Derechos de los Consumidores, siendo la elección de prórroga de competencia facultad del estudiante y/o su sostenedor económico.</w:t>
      </w:r>
    </w:p>
    <w:p w14:paraId="2375E269" w14:textId="77777777" w:rsidR="0049247C" w:rsidRPr="00956C51" w:rsidRDefault="0049247C" w:rsidP="0049247C">
      <w:pPr>
        <w:spacing w:line="276" w:lineRule="auto"/>
        <w:jc w:val="both"/>
        <w:rPr>
          <w:rFonts w:ascii="Arial" w:eastAsia="DengXian" w:hAnsi="Arial" w:cs="Arial"/>
          <w:bCs/>
          <w:sz w:val="27"/>
          <w:szCs w:val="27"/>
          <w:lang w:eastAsia="zh-CN"/>
        </w:rPr>
      </w:pPr>
    </w:p>
    <w:p w14:paraId="7C7B9A40" w14:textId="77777777" w:rsidR="0049247C" w:rsidRPr="00956C51" w:rsidRDefault="0049247C" w:rsidP="0049247C">
      <w:pPr>
        <w:spacing w:line="276" w:lineRule="auto"/>
        <w:jc w:val="both"/>
        <w:rPr>
          <w:rFonts w:ascii="Arial" w:eastAsia="DengXian" w:hAnsi="Arial" w:cs="Arial"/>
          <w:w w:val="105"/>
          <w:sz w:val="27"/>
          <w:szCs w:val="27"/>
          <w:lang w:eastAsia="zh-CN"/>
        </w:rPr>
      </w:pPr>
      <w:r w:rsidRPr="00956C51">
        <w:rPr>
          <w:rFonts w:ascii="Arial" w:eastAsia="DengXian" w:hAnsi="Arial" w:cs="Arial"/>
          <w:b/>
          <w:bCs/>
          <w:sz w:val="27"/>
          <w:szCs w:val="27"/>
          <w:lang w:eastAsia="zh-CN"/>
        </w:rPr>
        <w:t>DÉCIMO QUINTO:</w:t>
      </w:r>
      <w:r w:rsidRPr="00956C51">
        <w:rPr>
          <w:rFonts w:ascii="Arial" w:eastAsia="DengXian" w:hAnsi="Arial" w:cs="Arial"/>
          <w:sz w:val="27"/>
          <w:szCs w:val="27"/>
          <w:lang w:eastAsia="zh-CN"/>
        </w:rPr>
        <w:t xml:space="preserve"> El estudiante y su sostenedor económico declaran haber leído detalladamente</w:t>
      </w:r>
      <w:r w:rsidRPr="00956C51">
        <w:rPr>
          <w:rFonts w:ascii="Arial" w:eastAsia="DengXian" w:hAnsi="Arial" w:cs="Arial"/>
          <w:spacing w:val="-52"/>
          <w:sz w:val="27"/>
          <w:szCs w:val="27"/>
          <w:lang w:eastAsia="zh-CN"/>
        </w:rPr>
        <w:t xml:space="preserve"> </w:t>
      </w:r>
      <w:r w:rsidRPr="00956C51">
        <w:rPr>
          <w:rFonts w:ascii="Arial" w:eastAsia="DengXian" w:hAnsi="Arial" w:cs="Arial"/>
          <w:w w:val="105"/>
          <w:sz w:val="27"/>
          <w:szCs w:val="27"/>
          <w:lang w:eastAsia="zh-CN"/>
        </w:rPr>
        <w:t xml:space="preserve">el presente contrato </w:t>
      </w:r>
      <w:r w:rsidRPr="00956C51">
        <w:rPr>
          <w:rFonts w:ascii="Arial" w:eastAsia="DengXian" w:hAnsi="Arial" w:cs="Arial"/>
          <w:color w:val="181818"/>
          <w:w w:val="105"/>
          <w:sz w:val="27"/>
          <w:szCs w:val="27"/>
          <w:lang w:eastAsia="zh-CN"/>
        </w:rPr>
        <w:t xml:space="preserve">y </w:t>
      </w:r>
      <w:r w:rsidRPr="00956C51">
        <w:rPr>
          <w:rFonts w:ascii="Arial" w:eastAsia="DengXian" w:hAnsi="Arial" w:cs="Arial"/>
          <w:w w:val="105"/>
          <w:sz w:val="27"/>
          <w:szCs w:val="27"/>
          <w:lang w:eastAsia="zh-CN"/>
        </w:rPr>
        <w:t xml:space="preserve">su contenido, prestando su consentimiento de forma libre </w:t>
      </w:r>
      <w:r w:rsidRPr="00956C51">
        <w:rPr>
          <w:rFonts w:ascii="Arial" w:eastAsia="DengXian" w:hAnsi="Arial" w:cs="Arial"/>
          <w:color w:val="343434"/>
          <w:w w:val="105"/>
          <w:sz w:val="27"/>
          <w:szCs w:val="27"/>
          <w:lang w:eastAsia="zh-CN"/>
        </w:rPr>
        <w:t>y</w:t>
      </w:r>
      <w:r w:rsidRPr="00956C51">
        <w:rPr>
          <w:rFonts w:ascii="Arial" w:eastAsia="DengXian" w:hAnsi="Arial" w:cs="Arial"/>
          <w:color w:val="343434"/>
          <w:spacing w:val="1"/>
          <w:w w:val="105"/>
          <w:sz w:val="27"/>
          <w:szCs w:val="27"/>
          <w:lang w:eastAsia="zh-CN"/>
        </w:rPr>
        <w:t xml:space="preserve"> </w:t>
      </w:r>
      <w:r w:rsidRPr="00956C51">
        <w:rPr>
          <w:rFonts w:ascii="Arial" w:eastAsia="DengXian" w:hAnsi="Arial" w:cs="Arial"/>
          <w:w w:val="105"/>
          <w:sz w:val="27"/>
          <w:szCs w:val="27"/>
          <w:lang w:eastAsia="zh-CN"/>
        </w:rPr>
        <w:t xml:space="preserve">espontánea para su suscripción, sin que ello implique una renuncia anticipada </w:t>
      </w:r>
      <w:r w:rsidRPr="00956C51">
        <w:rPr>
          <w:rFonts w:ascii="Arial" w:eastAsia="DengXian" w:hAnsi="Arial" w:cs="Arial"/>
          <w:color w:val="3D3D3D"/>
          <w:w w:val="105"/>
          <w:sz w:val="27"/>
          <w:szCs w:val="27"/>
          <w:lang w:eastAsia="zh-CN"/>
        </w:rPr>
        <w:t xml:space="preserve">a </w:t>
      </w:r>
      <w:r w:rsidRPr="00956C51">
        <w:rPr>
          <w:rFonts w:ascii="Arial" w:eastAsia="DengXian" w:hAnsi="Arial" w:cs="Arial"/>
          <w:w w:val="105"/>
          <w:sz w:val="27"/>
          <w:szCs w:val="27"/>
          <w:lang w:eastAsia="zh-CN"/>
        </w:rPr>
        <w:t>los</w:t>
      </w:r>
      <w:r w:rsidRPr="00956C51">
        <w:rPr>
          <w:rFonts w:ascii="Arial" w:eastAsia="DengXian" w:hAnsi="Arial" w:cs="Arial"/>
          <w:spacing w:val="1"/>
          <w:w w:val="105"/>
          <w:sz w:val="27"/>
          <w:szCs w:val="27"/>
          <w:lang w:eastAsia="zh-CN"/>
        </w:rPr>
        <w:t xml:space="preserve"> </w:t>
      </w:r>
      <w:r w:rsidRPr="00956C51">
        <w:rPr>
          <w:rFonts w:ascii="Arial" w:eastAsia="DengXian" w:hAnsi="Arial" w:cs="Arial"/>
          <w:sz w:val="27"/>
          <w:szCs w:val="27"/>
          <w:lang w:eastAsia="zh-CN"/>
        </w:rPr>
        <w:t xml:space="preserve">derechos </w:t>
      </w:r>
      <w:r w:rsidRPr="00956C51">
        <w:rPr>
          <w:rFonts w:ascii="Arial" w:eastAsia="DengXian" w:hAnsi="Arial" w:cs="Arial"/>
          <w:color w:val="1C1C1C"/>
          <w:sz w:val="27"/>
          <w:szCs w:val="27"/>
          <w:lang w:eastAsia="zh-CN"/>
        </w:rPr>
        <w:t xml:space="preserve">y </w:t>
      </w:r>
      <w:r w:rsidRPr="00956C51">
        <w:rPr>
          <w:rFonts w:ascii="Arial" w:eastAsia="DengXian" w:hAnsi="Arial" w:cs="Arial"/>
          <w:sz w:val="27"/>
          <w:szCs w:val="27"/>
          <w:lang w:eastAsia="zh-CN"/>
        </w:rPr>
        <w:t>deberes establecidos</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 xml:space="preserve">en la Ley </w:t>
      </w:r>
      <w:r w:rsidRPr="00956C51">
        <w:rPr>
          <w:rFonts w:ascii="Arial" w:eastAsia="DengXian" w:hAnsi="Arial" w:cs="Arial"/>
          <w:position w:val="2"/>
          <w:sz w:val="27"/>
          <w:szCs w:val="27"/>
          <w:lang w:eastAsia="zh-CN"/>
        </w:rPr>
        <w:t xml:space="preserve">Nº 19.496 </w:t>
      </w:r>
      <w:r w:rsidRPr="00956C51">
        <w:rPr>
          <w:rFonts w:ascii="Arial" w:eastAsia="DengXian" w:hAnsi="Arial" w:cs="Arial"/>
          <w:sz w:val="27"/>
          <w:szCs w:val="27"/>
          <w:lang w:eastAsia="zh-CN"/>
        </w:rPr>
        <w:t>sobre protección</w:t>
      </w:r>
      <w:r w:rsidRPr="00956C51">
        <w:rPr>
          <w:rFonts w:ascii="Arial" w:eastAsia="DengXian" w:hAnsi="Arial" w:cs="Arial"/>
          <w:spacing w:val="1"/>
          <w:sz w:val="27"/>
          <w:szCs w:val="27"/>
          <w:lang w:eastAsia="zh-CN"/>
        </w:rPr>
        <w:t xml:space="preserve"> </w:t>
      </w:r>
      <w:r w:rsidRPr="00956C51">
        <w:rPr>
          <w:rFonts w:ascii="Arial" w:eastAsia="DengXian" w:hAnsi="Arial" w:cs="Arial"/>
          <w:sz w:val="27"/>
          <w:szCs w:val="27"/>
          <w:lang w:eastAsia="zh-CN"/>
        </w:rPr>
        <w:t>de derechos</w:t>
      </w:r>
      <w:r w:rsidRPr="00956C51">
        <w:rPr>
          <w:rFonts w:ascii="Arial" w:eastAsia="DengXian" w:hAnsi="Arial" w:cs="Arial"/>
          <w:spacing w:val="1"/>
          <w:sz w:val="27"/>
          <w:szCs w:val="27"/>
          <w:lang w:eastAsia="zh-CN"/>
        </w:rPr>
        <w:t xml:space="preserve"> </w:t>
      </w:r>
      <w:r w:rsidRPr="00956C51">
        <w:rPr>
          <w:rFonts w:ascii="Arial" w:eastAsia="DengXian" w:hAnsi="Arial" w:cs="Arial"/>
          <w:color w:val="111111"/>
          <w:sz w:val="27"/>
          <w:szCs w:val="27"/>
          <w:lang w:eastAsia="zh-CN"/>
        </w:rPr>
        <w:t>del</w:t>
      </w:r>
      <w:r w:rsidRPr="00956C51">
        <w:rPr>
          <w:rFonts w:ascii="Arial" w:eastAsia="DengXian" w:hAnsi="Arial" w:cs="Arial"/>
          <w:color w:val="111111"/>
          <w:spacing w:val="1"/>
          <w:sz w:val="27"/>
          <w:szCs w:val="27"/>
          <w:lang w:eastAsia="zh-CN"/>
        </w:rPr>
        <w:t xml:space="preserve"> </w:t>
      </w:r>
      <w:r w:rsidRPr="00956C51">
        <w:rPr>
          <w:rFonts w:ascii="Arial" w:eastAsia="DengXian" w:hAnsi="Arial" w:cs="Arial"/>
          <w:w w:val="105"/>
          <w:sz w:val="27"/>
          <w:szCs w:val="27"/>
          <w:lang w:eastAsia="zh-CN"/>
        </w:rPr>
        <w:t>consumidor. Las partes declaran que tanto el presente contrato como la publicidad</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 xml:space="preserve">institucional que oferta el respectivo plan de estudios </w:t>
      </w:r>
      <w:r w:rsidRPr="00956C51">
        <w:rPr>
          <w:rFonts w:ascii="Arial" w:eastAsia="DengXian" w:hAnsi="Arial" w:cs="Arial"/>
          <w:color w:val="424242"/>
          <w:w w:val="105"/>
          <w:sz w:val="27"/>
          <w:szCs w:val="27"/>
          <w:lang w:eastAsia="zh-CN"/>
        </w:rPr>
        <w:t xml:space="preserve">o </w:t>
      </w:r>
      <w:r w:rsidRPr="00956C51">
        <w:rPr>
          <w:rFonts w:ascii="Arial" w:eastAsia="DengXian" w:hAnsi="Arial" w:cs="Arial"/>
          <w:w w:val="105"/>
          <w:sz w:val="27"/>
          <w:szCs w:val="27"/>
          <w:lang w:eastAsia="zh-CN"/>
        </w:rPr>
        <w:t>carrera, regula la presente</w:t>
      </w:r>
      <w:r w:rsidRPr="00956C51">
        <w:rPr>
          <w:rFonts w:ascii="Arial" w:eastAsia="DengXian" w:hAnsi="Arial" w:cs="Arial"/>
          <w:spacing w:val="1"/>
          <w:w w:val="105"/>
          <w:sz w:val="27"/>
          <w:szCs w:val="27"/>
          <w:lang w:eastAsia="zh-CN"/>
        </w:rPr>
        <w:t xml:space="preserve"> </w:t>
      </w:r>
      <w:r w:rsidRPr="00956C51">
        <w:rPr>
          <w:rFonts w:ascii="Arial" w:eastAsia="DengXian" w:hAnsi="Arial" w:cs="Arial"/>
          <w:w w:val="105"/>
          <w:sz w:val="27"/>
          <w:szCs w:val="27"/>
          <w:lang w:eastAsia="zh-CN"/>
        </w:rPr>
        <w:t>relación</w:t>
      </w:r>
      <w:r w:rsidRPr="00956C51">
        <w:rPr>
          <w:rFonts w:ascii="Arial" w:eastAsia="DengXian" w:hAnsi="Arial" w:cs="Arial"/>
          <w:spacing w:val="7"/>
          <w:w w:val="105"/>
          <w:sz w:val="27"/>
          <w:szCs w:val="27"/>
          <w:lang w:eastAsia="zh-CN"/>
        </w:rPr>
        <w:t xml:space="preserve"> </w:t>
      </w:r>
      <w:r w:rsidRPr="00956C51">
        <w:rPr>
          <w:rFonts w:ascii="Arial" w:eastAsia="DengXian" w:hAnsi="Arial" w:cs="Arial"/>
          <w:w w:val="105"/>
          <w:sz w:val="27"/>
          <w:szCs w:val="27"/>
          <w:lang w:eastAsia="zh-CN"/>
        </w:rPr>
        <w:t>contractual</w:t>
      </w:r>
      <w:r w:rsidRPr="00956C51">
        <w:rPr>
          <w:rFonts w:ascii="Arial" w:eastAsia="DengXian" w:hAnsi="Arial" w:cs="Arial"/>
          <w:spacing w:val="7"/>
          <w:w w:val="105"/>
          <w:sz w:val="27"/>
          <w:szCs w:val="27"/>
          <w:lang w:eastAsia="zh-CN"/>
        </w:rPr>
        <w:t xml:space="preserve"> </w:t>
      </w:r>
      <w:r w:rsidRPr="00956C51">
        <w:rPr>
          <w:rFonts w:ascii="Arial" w:eastAsia="DengXian" w:hAnsi="Arial" w:cs="Arial"/>
          <w:w w:val="105"/>
          <w:sz w:val="27"/>
          <w:szCs w:val="27"/>
          <w:lang w:eastAsia="zh-CN"/>
        </w:rPr>
        <w:t>y</w:t>
      </w:r>
      <w:r w:rsidRPr="00956C51">
        <w:rPr>
          <w:rFonts w:ascii="Arial" w:eastAsia="DengXian" w:hAnsi="Arial" w:cs="Arial"/>
          <w:spacing w:val="49"/>
          <w:w w:val="105"/>
          <w:sz w:val="27"/>
          <w:szCs w:val="27"/>
          <w:lang w:eastAsia="zh-CN"/>
        </w:rPr>
        <w:t xml:space="preserve"> </w:t>
      </w:r>
      <w:r w:rsidRPr="00956C51">
        <w:rPr>
          <w:rFonts w:ascii="Arial" w:eastAsia="DengXian" w:hAnsi="Arial" w:cs="Arial"/>
          <w:w w:val="105"/>
          <w:sz w:val="27"/>
          <w:szCs w:val="27"/>
          <w:lang w:eastAsia="zh-CN"/>
        </w:rPr>
        <w:t>tienen fuerza</w:t>
      </w:r>
      <w:r w:rsidRPr="00956C51">
        <w:rPr>
          <w:rFonts w:ascii="Arial" w:eastAsia="DengXian" w:hAnsi="Arial" w:cs="Arial"/>
          <w:spacing w:val="10"/>
          <w:w w:val="105"/>
          <w:sz w:val="27"/>
          <w:szCs w:val="27"/>
          <w:lang w:eastAsia="zh-CN"/>
        </w:rPr>
        <w:t xml:space="preserve"> </w:t>
      </w:r>
      <w:r w:rsidRPr="00956C51">
        <w:rPr>
          <w:rFonts w:ascii="Arial" w:eastAsia="DengXian" w:hAnsi="Arial" w:cs="Arial"/>
          <w:w w:val="105"/>
          <w:sz w:val="27"/>
          <w:szCs w:val="27"/>
          <w:lang w:eastAsia="zh-CN"/>
        </w:rPr>
        <w:t>vinculante.</w:t>
      </w:r>
    </w:p>
    <w:p w14:paraId="2CD98DBA" w14:textId="77777777" w:rsidR="0049247C" w:rsidRPr="00956C51" w:rsidRDefault="0049247C" w:rsidP="0049247C">
      <w:pPr>
        <w:spacing w:line="276" w:lineRule="auto"/>
        <w:jc w:val="both"/>
        <w:rPr>
          <w:rFonts w:ascii="Arial" w:eastAsia="DengXian" w:hAnsi="Arial" w:cs="Arial"/>
          <w:w w:val="105"/>
          <w:sz w:val="27"/>
          <w:szCs w:val="27"/>
          <w:lang w:eastAsia="zh-CN"/>
        </w:rPr>
      </w:pPr>
    </w:p>
    <w:p w14:paraId="311ED171" w14:textId="77777777" w:rsidR="0049247C" w:rsidRPr="00956C51" w:rsidRDefault="0049247C" w:rsidP="0049247C">
      <w:pPr>
        <w:spacing w:line="276" w:lineRule="auto"/>
        <w:jc w:val="both"/>
        <w:rPr>
          <w:rFonts w:ascii="Arial" w:eastAsia="DengXian" w:hAnsi="Arial" w:cs="Arial"/>
          <w:sz w:val="27"/>
          <w:szCs w:val="27"/>
          <w:lang w:eastAsia="zh-CN"/>
        </w:rPr>
      </w:pPr>
      <w:r w:rsidRPr="00956C51">
        <w:rPr>
          <w:rFonts w:ascii="Arial" w:eastAsia="DengXian" w:hAnsi="Arial" w:cs="Arial"/>
          <w:b/>
          <w:bCs/>
          <w:sz w:val="27"/>
          <w:szCs w:val="27"/>
          <w:lang w:eastAsia="zh-CN"/>
        </w:rPr>
        <w:lastRenderedPageBreak/>
        <w:t xml:space="preserve">DÉCIMO SEXTO: </w:t>
      </w:r>
      <w:r w:rsidRPr="00956C51">
        <w:rPr>
          <w:rFonts w:ascii="Arial" w:eastAsia="DengXian" w:hAnsi="Arial" w:cs="Arial"/>
          <w:sz w:val="27"/>
          <w:szCs w:val="27"/>
          <w:lang w:eastAsia="zh-CN"/>
        </w:rPr>
        <w:t>En caso de no impartirse el Programa señalado, debido a que no se completó el cupo mínimo establecido por la Universidad para dictarlo, se informará la no dictación del Programa de convenido. Para esta eventualidad, no existir derecho a ninguna indemnización por parte de la Universidad hacia el estudiante.</w:t>
      </w:r>
    </w:p>
    <w:p w14:paraId="0655B0B9" w14:textId="77777777" w:rsidR="0049247C" w:rsidRPr="00956C51" w:rsidRDefault="0049247C" w:rsidP="0049247C">
      <w:pPr>
        <w:spacing w:line="276" w:lineRule="auto"/>
        <w:jc w:val="both"/>
        <w:rPr>
          <w:rFonts w:ascii="Arial" w:eastAsia="DengXian" w:hAnsi="Arial" w:cs="Arial"/>
          <w:sz w:val="27"/>
          <w:szCs w:val="27"/>
          <w:lang w:eastAsia="zh-CN"/>
        </w:rPr>
      </w:pPr>
    </w:p>
    <w:p w14:paraId="2069666D" w14:textId="77777777" w:rsidR="0049247C" w:rsidRPr="00956C51" w:rsidRDefault="0049247C" w:rsidP="0049247C">
      <w:pPr>
        <w:spacing w:line="276" w:lineRule="auto"/>
        <w:jc w:val="both"/>
        <w:rPr>
          <w:rFonts w:ascii="Arial" w:eastAsia="DengXian" w:hAnsi="Arial" w:cs="Arial"/>
          <w:sz w:val="27"/>
          <w:szCs w:val="27"/>
          <w:lang w:eastAsia="zh-CN"/>
        </w:rPr>
      </w:pPr>
      <w:r w:rsidRPr="00956C51">
        <w:rPr>
          <w:rFonts w:ascii="Arial" w:eastAsia="DengXian" w:hAnsi="Arial" w:cs="Arial"/>
          <w:b/>
          <w:bCs/>
          <w:sz w:val="27"/>
          <w:szCs w:val="27"/>
          <w:lang w:eastAsia="zh-CN"/>
        </w:rPr>
        <w:t xml:space="preserve">DÉCIMO SÉPTIMO: </w:t>
      </w:r>
      <w:r w:rsidRPr="00956C51">
        <w:rPr>
          <w:rFonts w:ascii="Arial" w:eastAsia="DengXian" w:hAnsi="Arial" w:cs="Arial"/>
          <w:sz w:val="27"/>
          <w:szCs w:val="27"/>
          <w:lang w:eastAsia="zh-CN"/>
        </w:rPr>
        <w:t>El presente contrato se otorga en dos ejemplares, quedando uno a disposición del Estudiante y su Sostenedor Económico, y el otro en poder de la Universidad.</w:t>
      </w:r>
    </w:p>
    <w:p w14:paraId="068B2670" w14:textId="77777777" w:rsidR="0049247C" w:rsidRPr="00956C51" w:rsidRDefault="0049247C" w:rsidP="0049247C">
      <w:pPr>
        <w:spacing w:line="276" w:lineRule="auto"/>
        <w:jc w:val="both"/>
        <w:rPr>
          <w:rFonts w:ascii="Arial" w:eastAsia="DengXian" w:hAnsi="Arial" w:cs="Arial"/>
          <w:sz w:val="27"/>
          <w:szCs w:val="27"/>
          <w:lang w:eastAsia="zh-CN"/>
        </w:rPr>
      </w:pPr>
    </w:p>
    <w:p w14:paraId="234E4B11" w14:textId="1C6D4FDC" w:rsidR="0049247C" w:rsidRPr="00956C51" w:rsidRDefault="0049247C" w:rsidP="00946FE6">
      <w:pPr>
        <w:spacing w:line="276" w:lineRule="auto"/>
        <w:jc w:val="both"/>
        <w:rPr>
          <w:rFonts w:ascii="Arial" w:eastAsia="DengXian" w:hAnsi="Arial" w:cs="Arial"/>
          <w:color w:val="000000"/>
          <w:sz w:val="27"/>
          <w:szCs w:val="27"/>
          <w:lang w:val="es-MX" w:eastAsia="zh-CN"/>
        </w:rPr>
      </w:pPr>
      <w:r w:rsidRPr="00956C51">
        <w:rPr>
          <w:rFonts w:ascii="Arial" w:eastAsia="DengXian" w:hAnsi="Arial" w:cs="Arial"/>
          <w:b/>
          <w:bCs/>
          <w:color w:val="000000"/>
          <w:sz w:val="27"/>
          <w:szCs w:val="27"/>
          <w:lang w:eastAsia="zh-CN"/>
        </w:rPr>
        <w:t>DÉCIMO OCTAVO</w:t>
      </w:r>
      <w:r w:rsidRPr="00956C51">
        <w:rPr>
          <w:rFonts w:ascii="Arial" w:eastAsia="DengXian" w:hAnsi="Arial" w:cs="Arial"/>
          <w:b/>
          <w:bCs/>
          <w:sz w:val="27"/>
          <w:szCs w:val="27"/>
          <w:lang w:eastAsia="zh-CN"/>
        </w:rPr>
        <w:t>:</w:t>
      </w:r>
      <w:r w:rsidRPr="00956C51">
        <w:rPr>
          <w:rFonts w:ascii="Arial" w:eastAsia="DengXian" w:hAnsi="Arial" w:cs="Arial"/>
          <w:sz w:val="27"/>
          <w:szCs w:val="27"/>
          <w:lang w:eastAsia="zh-CN"/>
        </w:rPr>
        <w:t xml:space="preserve"> </w:t>
      </w:r>
      <w:r w:rsidR="00946FE6" w:rsidRPr="00956C51">
        <w:rPr>
          <w:rFonts w:ascii="Arial" w:eastAsia="DengXian" w:hAnsi="Arial" w:cs="Arial"/>
          <w:sz w:val="27"/>
          <w:szCs w:val="27"/>
          <w:lang w:eastAsia="zh-CN"/>
        </w:rPr>
        <w:t xml:space="preserve">La personería de don </w:t>
      </w:r>
      <w:r w:rsidR="00946FE6" w:rsidRPr="00956C51">
        <w:rPr>
          <w:rFonts w:ascii="Arial" w:eastAsia="DengXian" w:hAnsi="Arial" w:cs="Arial"/>
          <w:bCs/>
          <w:sz w:val="27"/>
          <w:szCs w:val="27"/>
          <w:lang w:eastAsia="zh-CN"/>
        </w:rPr>
        <w:t xml:space="preserve">Rafael Rosell </w:t>
      </w:r>
      <w:proofErr w:type="spellStart"/>
      <w:r w:rsidR="00946FE6" w:rsidRPr="00956C51">
        <w:rPr>
          <w:rFonts w:ascii="Arial" w:eastAsia="DengXian" w:hAnsi="Arial" w:cs="Arial"/>
          <w:bCs/>
          <w:sz w:val="27"/>
          <w:szCs w:val="27"/>
          <w:lang w:eastAsia="zh-CN"/>
        </w:rPr>
        <w:t>Aiquel</w:t>
      </w:r>
      <w:proofErr w:type="spellEnd"/>
      <w:r w:rsidR="00946FE6" w:rsidRPr="00956C51">
        <w:rPr>
          <w:rFonts w:ascii="Arial" w:eastAsia="DengXian" w:hAnsi="Arial" w:cs="Arial"/>
          <w:sz w:val="27"/>
          <w:szCs w:val="27"/>
          <w:lang w:eastAsia="zh-CN"/>
        </w:rPr>
        <w:t xml:space="preserve"> para representar a la Corporación Universidad del Alba consta en escritura pública de fecha 20 de agosto de 2021, otorgada ante el Notario Público de Santiago don Alfredo Martin </w:t>
      </w:r>
      <w:proofErr w:type="spellStart"/>
      <w:r w:rsidR="00946FE6" w:rsidRPr="00956C51">
        <w:rPr>
          <w:rFonts w:ascii="Arial" w:eastAsia="DengXian" w:hAnsi="Arial" w:cs="Arial"/>
          <w:sz w:val="27"/>
          <w:szCs w:val="27"/>
          <w:lang w:eastAsia="zh-CN"/>
        </w:rPr>
        <w:t>Illanes</w:t>
      </w:r>
      <w:proofErr w:type="spellEnd"/>
      <w:r w:rsidR="00946FE6" w:rsidRPr="00956C51">
        <w:rPr>
          <w:rFonts w:ascii="Arial" w:eastAsia="DengXian" w:hAnsi="Arial" w:cs="Arial"/>
          <w:sz w:val="27"/>
          <w:szCs w:val="27"/>
          <w:lang w:eastAsia="zh-CN"/>
        </w:rPr>
        <w:t>.</w:t>
      </w:r>
      <w:r w:rsidR="00946FE6" w:rsidRPr="00956C51">
        <w:rPr>
          <w:rFonts w:ascii="Arial" w:eastAsia="DengXian" w:hAnsi="Arial" w:cs="Arial"/>
          <w:sz w:val="27"/>
          <w:szCs w:val="27"/>
          <w:lang w:val="es-MX" w:eastAsia="zh-CN"/>
        </w:rPr>
        <w:t xml:space="preserve"> </w:t>
      </w:r>
    </w:p>
    <w:p w14:paraId="0DA27D62" w14:textId="77777777" w:rsidR="0049247C" w:rsidRPr="00956C51" w:rsidRDefault="0049247C" w:rsidP="0049247C">
      <w:pPr>
        <w:spacing w:line="276" w:lineRule="auto"/>
        <w:jc w:val="both"/>
        <w:rPr>
          <w:rFonts w:ascii="Arial" w:eastAsia="DengXian" w:hAnsi="Arial" w:cs="Arial"/>
          <w:color w:val="000000"/>
          <w:sz w:val="27"/>
          <w:szCs w:val="27"/>
          <w:lang w:val="es-CL" w:eastAsia="zh-CN"/>
        </w:rPr>
      </w:pPr>
    </w:p>
    <w:p w14:paraId="70D740DA" w14:textId="77777777" w:rsidR="0049247C" w:rsidRPr="00956C51" w:rsidRDefault="0049247C" w:rsidP="0049247C">
      <w:pPr>
        <w:spacing w:line="276" w:lineRule="auto"/>
        <w:jc w:val="both"/>
        <w:rPr>
          <w:rFonts w:ascii="Arial" w:eastAsia="DengXian" w:hAnsi="Arial" w:cs="Arial"/>
          <w:color w:val="000000"/>
          <w:sz w:val="27"/>
          <w:szCs w:val="27"/>
          <w:lang w:val="es-CL" w:eastAsia="zh-CN"/>
        </w:rPr>
      </w:pPr>
    </w:p>
    <w:p w14:paraId="0CDFD96B" w14:textId="77777777" w:rsidR="0049247C" w:rsidRPr="00956C51" w:rsidRDefault="0049247C" w:rsidP="0049247C">
      <w:pPr>
        <w:spacing w:line="276" w:lineRule="auto"/>
        <w:jc w:val="both"/>
        <w:rPr>
          <w:rFonts w:ascii="Arial" w:eastAsia="DengXian" w:hAnsi="Arial" w:cs="Arial"/>
          <w:color w:val="000000"/>
          <w:sz w:val="27"/>
          <w:szCs w:val="27"/>
          <w:lang w:val="es-CL" w:eastAsia="zh-CN"/>
        </w:rPr>
      </w:pPr>
    </w:p>
    <w:p w14:paraId="02A498D8" w14:textId="77777777" w:rsidR="0049247C" w:rsidRPr="00956C51" w:rsidRDefault="0049247C" w:rsidP="0049247C">
      <w:pPr>
        <w:spacing w:line="276" w:lineRule="auto"/>
        <w:jc w:val="both"/>
        <w:rPr>
          <w:rFonts w:ascii="Arial" w:eastAsia="DengXian" w:hAnsi="Arial" w:cs="Arial"/>
          <w:color w:val="000000"/>
          <w:sz w:val="27"/>
          <w:szCs w:val="27"/>
          <w:lang w:val="es-CL" w:eastAsia="zh-CN"/>
        </w:rPr>
      </w:pPr>
    </w:p>
    <w:p w14:paraId="7F884811" w14:textId="77777777" w:rsidR="0049247C" w:rsidRPr="00956C51" w:rsidRDefault="0049247C" w:rsidP="0049247C">
      <w:pPr>
        <w:spacing w:line="276" w:lineRule="auto"/>
        <w:jc w:val="both"/>
        <w:rPr>
          <w:rFonts w:ascii="Arial" w:eastAsia="DengXian" w:hAnsi="Arial" w:cs="Arial"/>
          <w:color w:val="000000"/>
          <w:sz w:val="27"/>
          <w:szCs w:val="27"/>
          <w:lang w:val="es-CL" w:eastAsia="zh-CN"/>
        </w:rPr>
      </w:pPr>
    </w:p>
    <w:p w14:paraId="2A41BDD3" w14:textId="77777777" w:rsidR="0049247C" w:rsidRPr="00956C51" w:rsidRDefault="0049247C" w:rsidP="0049247C">
      <w:pPr>
        <w:spacing w:line="276" w:lineRule="auto"/>
        <w:jc w:val="both"/>
        <w:rPr>
          <w:rFonts w:ascii="Arial" w:eastAsia="DengXian" w:hAnsi="Arial" w:cs="Arial"/>
          <w:b/>
          <w:bCs/>
          <w:color w:val="000000"/>
          <w:sz w:val="27"/>
          <w:szCs w:val="27"/>
          <w:lang w:val="es-CL" w:eastAsia="zh-CN"/>
        </w:rPr>
      </w:pPr>
      <w:r w:rsidRPr="00956C51">
        <w:rPr>
          <w:rFonts w:ascii="Arial" w:eastAsia="DengXian" w:hAnsi="Arial" w:cs="Arial"/>
          <w:b/>
          <w:bCs/>
          <w:color w:val="000000"/>
          <w:sz w:val="27"/>
          <w:szCs w:val="27"/>
          <w:lang w:val="es-CL" w:eastAsia="zh-CN"/>
        </w:rPr>
        <w:t>__________________</w:t>
      </w:r>
    </w:p>
    <w:p w14:paraId="371C059E" w14:textId="77777777" w:rsidR="0049247C" w:rsidRPr="00956C51" w:rsidRDefault="0049247C" w:rsidP="0049247C">
      <w:pPr>
        <w:spacing w:line="276" w:lineRule="auto"/>
        <w:jc w:val="both"/>
        <w:rPr>
          <w:rFonts w:ascii="Arial" w:eastAsia="DengXian" w:hAnsi="Arial" w:cs="Arial"/>
          <w:b/>
          <w:bCs/>
          <w:color w:val="000000"/>
          <w:sz w:val="27"/>
          <w:szCs w:val="27"/>
          <w:lang w:val="es-CL" w:eastAsia="zh-CN"/>
        </w:rPr>
      </w:pPr>
      <w:r w:rsidRPr="00956C51">
        <w:rPr>
          <w:rFonts w:ascii="Arial" w:eastAsia="DengXian" w:hAnsi="Arial" w:cs="Arial"/>
          <w:b/>
          <w:bCs/>
          <w:color w:val="000000"/>
          <w:sz w:val="27"/>
          <w:szCs w:val="27"/>
          <w:lang w:val="es-CL" w:eastAsia="zh-CN"/>
        </w:rPr>
        <w:t>ESTUDIANTE</w:t>
      </w:r>
    </w:p>
    <w:p w14:paraId="4910608E" w14:textId="77777777" w:rsidR="0049247C" w:rsidRPr="00956C51" w:rsidRDefault="0049247C" w:rsidP="0049247C">
      <w:pPr>
        <w:spacing w:line="276" w:lineRule="auto"/>
        <w:jc w:val="both"/>
        <w:rPr>
          <w:rFonts w:ascii="Arial" w:eastAsia="DengXian" w:hAnsi="Arial" w:cs="Arial"/>
          <w:b/>
          <w:bCs/>
          <w:color w:val="000000"/>
          <w:sz w:val="27"/>
          <w:szCs w:val="27"/>
          <w:lang w:val="es-CL" w:eastAsia="zh-CN"/>
        </w:rPr>
      </w:pPr>
    </w:p>
    <w:p w14:paraId="1454FF7B" w14:textId="77777777" w:rsidR="0049247C" w:rsidRPr="00956C51" w:rsidRDefault="0049247C" w:rsidP="0049247C">
      <w:pPr>
        <w:spacing w:line="276" w:lineRule="auto"/>
        <w:jc w:val="both"/>
        <w:rPr>
          <w:rFonts w:ascii="Arial" w:eastAsia="DengXian" w:hAnsi="Arial" w:cs="Arial"/>
          <w:b/>
          <w:bCs/>
          <w:color w:val="000000"/>
          <w:sz w:val="27"/>
          <w:szCs w:val="27"/>
          <w:lang w:val="es-CL" w:eastAsia="zh-CN"/>
        </w:rPr>
      </w:pPr>
    </w:p>
    <w:p w14:paraId="1BD9C7A2" w14:textId="77777777" w:rsidR="0049247C" w:rsidRPr="00956C51" w:rsidRDefault="0049247C" w:rsidP="0049247C">
      <w:pPr>
        <w:spacing w:line="276" w:lineRule="auto"/>
        <w:jc w:val="both"/>
        <w:rPr>
          <w:rFonts w:ascii="Arial" w:eastAsia="DengXian" w:hAnsi="Arial" w:cs="Arial"/>
          <w:b/>
          <w:bCs/>
          <w:color w:val="000000"/>
          <w:sz w:val="27"/>
          <w:szCs w:val="27"/>
          <w:lang w:val="es-CL" w:eastAsia="zh-CN"/>
        </w:rPr>
      </w:pPr>
      <w:r w:rsidRPr="00956C51">
        <w:rPr>
          <w:rFonts w:ascii="Arial" w:eastAsia="DengXian" w:hAnsi="Arial" w:cs="Arial"/>
          <w:b/>
          <w:bCs/>
          <w:color w:val="000000"/>
          <w:sz w:val="27"/>
          <w:szCs w:val="27"/>
          <w:lang w:val="es-CL" w:eastAsia="zh-CN"/>
        </w:rPr>
        <w:t>__________________________</w:t>
      </w:r>
    </w:p>
    <w:p w14:paraId="0CCC634D" w14:textId="77777777" w:rsidR="0049247C" w:rsidRPr="00956C51" w:rsidRDefault="0049247C" w:rsidP="0049247C">
      <w:pPr>
        <w:spacing w:line="276" w:lineRule="auto"/>
        <w:jc w:val="both"/>
        <w:rPr>
          <w:rFonts w:ascii="Arial" w:eastAsia="DengXian" w:hAnsi="Arial" w:cs="Arial"/>
          <w:b/>
          <w:bCs/>
          <w:sz w:val="27"/>
          <w:szCs w:val="27"/>
          <w:lang w:eastAsia="zh-CN"/>
        </w:rPr>
      </w:pPr>
      <w:r w:rsidRPr="00956C51">
        <w:rPr>
          <w:rFonts w:ascii="Arial" w:eastAsia="DengXian" w:hAnsi="Arial" w:cs="Arial"/>
          <w:b/>
          <w:bCs/>
          <w:sz w:val="27"/>
          <w:szCs w:val="27"/>
          <w:lang w:eastAsia="zh-CN"/>
        </w:rPr>
        <w:t>SOSTENEDOR ECONÓMICO</w:t>
      </w:r>
    </w:p>
    <w:p w14:paraId="180A4576" w14:textId="77777777" w:rsidR="0049247C" w:rsidRPr="00956C51" w:rsidRDefault="0049247C" w:rsidP="0049247C">
      <w:pPr>
        <w:spacing w:line="276" w:lineRule="auto"/>
        <w:jc w:val="both"/>
        <w:rPr>
          <w:rFonts w:ascii="Arial" w:eastAsia="DengXian" w:hAnsi="Arial" w:cs="Arial"/>
          <w:b/>
          <w:bCs/>
          <w:sz w:val="27"/>
          <w:szCs w:val="27"/>
          <w:lang w:eastAsia="zh-CN"/>
        </w:rPr>
      </w:pPr>
    </w:p>
    <w:p w14:paraId="5D177417" w14:textId="77777777" w:rsidR="0049247C" w:rsidRPr="00956C51" w:rsidRDefault="0049247C" w:rsidP="0049247C">
      <w:pPr>
        <w:spacing w:line="276" w:lineRule="auto"/>
        <w:jc w:val="both"/>
        <w:rPr>
          <w:rFonts w:ascii="Arial" w:eastAsia="DengXian" w:hAnsi="Arial" w:cs="Arial"/>
          <w:b/>
          <w:bCs/>
          <w:sz w:val="27"/>
          <w:szCs w:val="27"/>
          <w:lang w:eastAsia="zh-CN"/>
        </w:rPr>
      </w:pPr>
    </w:p>
    <w:p w14:paraId="67CD8758" w14:textId="77777777" w:rsidR="0049247C" w:rsidRPr="00956C51" w:rsidRDefault="0049247C" w:rsidP="0049247C">
      <w:pPr>
        <w:spacing w:line="276" w:lineRule="auto"/>
        <w:jc w:val="both"/>
        <w:rPr>
          <w:rFonts w:ascii="Arial" w:eastAsia="DengXian" w:hAnsi="Arial" w:cs="Arial"/>
          <w:b/>
          <w:bCs/>
          <w:sz w:val="27"/>
          <w:szCs w:val="27"/>
          <w:lang w:eastAsia="zh-CN"/>
        </w:rPr>
      </w:pPr>
      <w:r w:rsidRPr="00956C51">
        <w:rPr>
          <w:rFonts w:ascii="Arial" w:eastAsia="DengXian" w:hAnsi="Arial" w:cs="Arial"/>
          <w:b/>
          <w:bCs/>
          <w:sz w:val="27"/>
          <w:szCs w:val="27"/>
          <w:lang w:eastAsia="zh-CN"/>
        </w:rPr>
        <w:t>_____________________________________</w:t>
      </w:r>
    </w:p>
    <w:p w14:paraId="292A4B3C" w14:textId="773A539B" w:rsidR="0049247C" w:rsidRPr="00956C51" w:rsidRDefault="0049247C" w:rsidP="0049247C">
      <w:pPr>
        <w:spacing w:line="276" w:lineRule="auto"/>
        <w:jc w:val="both"/>
        <w:rPr>
          <w:rFonts w:ascii="Arial" w:eastAsia="DengXian" w:hAnsi="Arial" w:cs="Arial"/>
          <w:b/>
          <w:bCs/>
          <w:sz w:val="27"/>
          <w:szCs w:val="27"/>
          <w:lang w:eastAsia="zh-CN"/>
        </w:rPr>
      </w:pPr>
      <w:proofErr w:type="gramStart"/>
      <w:r w:rsidRPr="00956C51">
        <w:rPr>
          <w:rFonts w:ascii="Arial" w:eastAsia="DengXian" w:hAnsi="Arial" w:cs="Arial"/>
          <w:b/>
          <w:bCs/>
          <w:sz w:val="27"/>
          <w:szCs w:val="27"/>
          <w:lang w:eastAsia="zh-CN"/>
        </w:rPr>
        <w:t>p.p</w:t>
      </w:r>
      <w:proofErr w:type="gramEnd"/>
      <w:r w:rsidRPr="00956C51">
        <w:rPr>
          <w:rFonts w:ascii="Arial" w:eastAsia="DengXian" w:hAnsi="Arial" w:cs="Arial"/>
          <w:b/>
          <w:bCs/>
          <w:sz w:val="27"/>
          <w:szCs w:val="27"/>
          <w:lang w:eastAsia="zh-CN"/>
        </w:rPr>
        <w:t>. UNIVERSIDAD DEL ALBA</w:t>
      </w:r>
      <w:bookmarkStart w:id="1" w:name="_GoBack"/>
      <w:bookmarkEnd w:id="1"/>
    </w:p>
    <w:sectPr w:rsidR="0049247C" w:rsidRPr="00956C51" w:rsidSect="00220B4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6C2CF" w14:textId="77777777" w:rsidR="00610CEC" w:rsidRDefault="00610CEC" w:rsidP="002B6C63">
      <w:r>
        <w:separator/>
      </w:r>
    </w:p>
  </w:endnote>
  <w:endnote w:type="continuationSeparator" w:id="0">
    <w:p w14:paraId="4B0BD92B" w14:textId="77777777" w:rsidR="00610CEC" w:rsidRDefault="00610CEC" w:rsidP="002B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07004" w14:textId="46B86203" w:rsidR="0049247C" w:rsidRDefault="0049247C">
    <w:pPr>
      <w:pStyle w:val="Piedepgina"/>
    </w:pPr>
    <w:r>
      <w:rPr>
        <w:noProof/>
        <w:lang w:val="es-CL" w:eastAsia="es-CL"/>
      </w:rPr>
      <w:drawing>
        <wp:anchor distT="0" distB="0" distL="114300" distR="114300" simplePos="0" relativeHeight="251661312" behindDoc="1" locked="0" layoutInCell="1" allowOverlap="1" wp14:anchorId="14CDAA51" wp14:editId="52B09D27">
          <wp:simplePos x="0" y="0"/>
          <wp:positionH relativeFrom="margin">
            <wp:posOffset>-1208405</wp:posOffset>
          </wp:positionH>
          <wp:positionV relativeFrom="paragraph">
            <wp:posOffset>90245</wp:posOffset>
          </wp:positionV>
          <wp:extent cx="7752080" cy="467360"/>
          <wp:effectExtent l="0" t="0" r="0" b="2540"/>
          <wp:wrapTight wrapText="bothSides">
            <wp:wrapPolygon edited="0">
              <wp:start x="0" y="0"/>
              <wp:lineTo x="0" y="21130"/>
              <wp:lineTo x="21550" y="21130"/>
              <wp:lineTo x="21550" y="0"/>
              <wp:lineTo x="0" y="0"/>
            </wp:wrapPolygon>
          </wp:wrapTight>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44"/>
                  <pic:cNvPicPr/>
                </pic:nvPicPr>
                <pic:blipFill>
                  <a:blip r:embed="rId1">
                    <a:extLst>
                      <a:ext uri="{28A0092B-C50C-407E-A947-70E740481C1C}">
                        <a14:useLocalDpi xmlns:a14="http://schemas.microsoft.com/office/drawing/2010/main" val="0"/>
                      </a:ext>
                    </a:extLst>
                  </a:blip>
                  <a:stretch>
                    <a:fillRect/>
                  </a:stretch>
                </pic:blipFill>
                <pic:spPr>
                  <a:xfrm>
                    <a:off x="0" y="0"/>
                    <a:ext cx="7752080" cy="4673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D9A1A" w14:textId="77777777" w:rsidR="00610CEC" w:rsidRDefault="00610CEC" w:rsidP="002B6C63">
      <w:r>
        <w:separator/>
      </w:r>
    </w:p>
  </w:footnote>
  <w:footnote w:type="continuationSeparator" w:id="0">
    <w:p w14:paraId="543852BE" w14:textId="77777777" w:rsidR="00610CEC" w:rsidRDefault="00610CEC" w:rsidP="002B6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EF653" w14:textId="2C2FD85C" w:rsidR="0049247C" w:rsidRDefault="0049247C">
    <w:pPr>
      <w:pStyle w:val="Encabezado"/>
    </w:pPr>
    <w:r>
      <w:rPr>
        <w:noProof/>
        <w:lang w:val="es-CL" w:eastAsia="es-CL"/>
      </w:rPr>
      <w:drawing>
        <wp:anchor distT="0" distB="0" distL="114300" distR="114300" simplePos="0" relativeHeight="251659264" behindDoc="0" locked="0" layoutInCell="1" allowOverlap="1" wp14:anchorId="7161F803" wp14:editId="0AFE9B0A">
          <wp:simplePos x="0" y="0"/>
          <wp:positionH relativeFrom="page">
            <wp:posOffset>0</wp:posOffset>
          </wp:positionH>
          <wp:positionV relativeFrom="paragraph">
            <wp:posOffset>-440690</wp:posOffset>
          </wp:positionV>
          <wp:extent cx="7750810" cy="1836420"/>
          <wp:effectExtent l="0" t="0" r="0" b="508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pic:cNvPicPr/>
                </pic:nvPicPr>
                <pic:blipFill>
                  <a:blip r:embed="rId1">
                    <a:extLst>
                      <a:ext uri="{28A0092B-C50C-407E-A947-70E740481C1C}">
                        <a14:useLocalDpi xmlns:a14="http://schemas.microsoft.com/office/drawing/2010/main" val="0"/>
                      </a:ext>
                    </a:extLst>
                  </a:blip>
                  <a:stretch>
                    <a:fillRect/>
                  </a:stretch>
                </pic:blipFill>
                <pic:spPr>
                  <a:xfrm>
                    <a:off x="0" y="0"/>
                    <a:ext cx="7750810" cy="1836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F903A5"/>
    <w:multiLevelType w:val="hybridMultilevel"/>
    <w:tmpl w:val="1040C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87"/>
    <w:rsid w:val="000A0F50"/>
    <w:rsid w:val="00151D7A"/>
    <w:rsid w:val="00220B48"/>
    <w:rsid w:val="002B6C63"/>
    <w:rsid w:val="00300A05"/>
    <w:rsid w:val="0041601C"/>
    <w:rsid w:val="00457C15"/>
    <w:rsid w:val="0049247C"/>
    <w:rsid w:val="00610CEC"/>
    <w:rsid w:val="00666080"/>
    <w:rsid w:val="006D0627"/>
    <w:rsid w:val="006F0EE4"/>
    <w:rsid w:val="007662C5"/>
    <w:rsid w:val="00823121"/>
    <w:rsid w:val="0086572F"/>
    <w:rsid w:val="008B4F87"/>
    <w:rsid w:val="00904E1B"/>
    <w:rsid w:val="00946FE6"/>
    <w:rsid w:val="00956C51"/>
    <w:rsid w:val="00975BBB"/>
    <w:rsid w:val="00A41BEA"/>
    <w:rsid w:val="00B45F29"/>
    <w:rsid w:val="00CC3D0C"/>
    <w:rsid w:val="00D725CC"/>
    <w:rsid w:val="00D80DA1"/>
    <w:rsid w:val="00DC7DAF"/>
    <w:rsid w:val="00F34ACF"/>
    <w:rsid w:val="00FC64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BD8F2"/>
  <w14:defaultImageDpi w14:val="32767"/>
  <w15:chartTrackingRefBased/>
  <w15:docId w15:val="{F48B79DB-C6BD-D542-8866-CC9A74C4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4F87"/>
    <w:pPr>
      <w:tabs>
        <w:tab w:val="center" w:pos="4419"/>
        <w:tab w:val="right" w:pos="8838"/>
      </w:tabs>
      <w:spacing w:after="160" w:line="259" w:lineRule="auto"/>
    </w:pPr>
    <w:rPr>
      <w:rFonts w:eastAsiaTheme="minorEastAsia"/>
      <w:sz w:val="22"/>
      <w:szCs w:val="22"/>
    </w:rPr>
  </w:style>
  <w:style w:type="character" w:customStyle="1" w:styleId="EncabezadoCar">
    <w:name w:val="Encabezado Car"/>
    <w:basedOn w:val="Fuentedeprrafopredeter"/>
    <w:link w:val="Encabezado"/>
    <w:uiPriority w:val="99"/>
    <w:rsid w:val="008B4F87"/>
    <w:rPr>
      <w:rFonts w:eastAsiaTheme="minorEastAsia"/>
      <w:sz w:val="22"/>
      <w:szCs w:val="22"/>
    </w:rPr>
  </w:style>
  <w:style w:type="paragraph" w:styleId="Piedepgina">
    <w:name w:val="footer"/>
    <w:basedOn w:val="Normal"/>
    <w:link w:val="PiedepginaCar"/>
    <w:uiPriority w:val="99"/>
    <w:unhideWhenUsed/>
    <w:rsid w:val="002B6C63"/>
    <w:pPr>
      <w:tabs>
        <w:tab w:val="center" w:pos="4419"/>
        <w:tab w:val="right" w:pos="8838"/>
      </w:tabs>
    </w:pPr>
  </w:style>
  <w:style w:type="character" w:customStyle="1" w:styleId="PiedepginaCar">
    <w:name w:val="Pie de página Car"/>
    <w:basedOn w:val="Fuentedeprrafopredeter"/>
    <w:link w:val="Piedepgina"/>
    <w:uiPriority w:val="99"/>
    <w:rsid w:val="002B6C63"/>
  </w:style>
  <w:style w:type="table" w:customStyle="1" w:styleId="Tablaconcuadrcula1">
    <w:name w:val="Tabla con cuadrícula1"/>
    <w:basedOn w:val="Tablanormal"/>
    <w:next w:val="Tablaconcuadrcula"/>
    <w:uiPriority w:val="39"/>
    <w:rsid w:val="0049247C"/>
    <w:rPr>
      <w:rFonts w:eastAsia="DengXian"/>
      <w:lang w:val="es-CL"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9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7C"/>
    <w:rPr>
      <w:sz w:val="16"/>
      <w:szCs w:val="16"/>
    </w:rPr>
  </w:style>
  <w:style w:type="paragraph" w:styleId="Textocomentario">
    <w:name w:val="annotation text"/>
    <w:basedOn w:val="Normal"/>
    <w:link w:val="TextocomentarioCar"/>
    <w:uiPriority w:val="99"/>
    <w:semiHidden/>
    <w:unhideWhenUsed/>
    <w:rsid w:val="0049247C"/>
    <w:rPr>
      <w:sz w:val="20"/>
      <w:szCs w:val="20"/>
    </w:rPr>
  </w:style>
  <w:style w:type="character" w:customStyle="1" w:styleId="TextocomentarioCar">
    <w:name w:val="Texto comentario Car"/>
    <w:basedOn w:val="Fuentedeprrafopredeter"/>
    <w:link w:val="Textocomentario"/>
    <w:uiPriority w:val="99"/>
    <w:semiHidden/>
    <w:rsid w:val="0049247C"/>
    <w:rPr>
      <w:sz w:val="20"/>
      <w:szCs w:val="20"/>
    </w:rPr>
  </w:style>
  <w:style w:type="paragraph" w:styleId="Asuntodelcomentario">
    <w:name w:val="annotation subject"/>
    <w:basedOn w:val="Textocomentario"/>
    <w:next w:val="Textocomentario"/>
    <w:link w:val="AsuntodelcomentarioCar"/>
    <w:uiPriority w:val="99"/>
    <w:semiHidden/>
    <w:unhideWhenUsed/>
    <w:rsid w:val="0049247C"/>
    <w:rPr>
      <w:b/>
      <w:bCs/>
    </w:rPr>
  </w:style>
  <w:style w:type="character" w:customStyle="1" w:styleId="AsuntodelcomentarioCar">
    <w:name w:val="Asunto del comentario Car"/>
    <w:basedOn w:val="TextocomentarioCar"/>
    <w:link w:val="Asuntodelcomentario"/>
    <w:uiPriority w:val="99"/>
    <w:semiHidden/>
    <w:rsid w:val="0049247C"/>
    <w:rPr>
      <w:b/>
      <w:bCs/>
      <w:sz w:val="20"/>
      <w:szCs w:val="20"/>
    </w:rPr>
  </w:style>
  <w:style w:type="paragraph" w:styleId="Textodeglobo">
    <w:name w:val="Balloon Text"/>
    <w:basedOn w:val="Normal"/>
    <w:link w:val="TextodegloboCar"/>
    <w:uiPriority w:val="99"/>
    <w:semiHidden/>
    <w:unhideWhenUsed/>
    <w:rsid w:val="004924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247C"/>
    <w:rPr>
      <w:rFonts w:ascii="Segoe UI" w:hAnsi="Segoe UI" w:cs="Segoe UI"/>
      <w:sz w:val="18"/>
      <w:szCs w:val="18"/>
    </w:rPr>
  </w:style>
  <w:style w:type="character" w:styleId="Hipervnculo">
    <w:name w:val="Hyperlink"/>
    <w:basedOn w:val="Fuentedeprrafopredeter"/>
    <w:uiPriority w:val="99"/>
    <w:unhideWhenUsed/>
    <w:rsid w:val="00F34A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3008</Words>
  <Characters>16546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Vera Henríquez</dc:creator>
  <cp:keywords/>
  <dc:description/>
  <cp:lastModifiedBy>Rodrigo-Pc</cp:lastModifiedBy>
  <cp:revision>3</cp:revision>
  <dcterms:created xsi:type="dcterms:W3CDTF">2021-09-27T15:51:00Z</dcterms:created>
  <dcterms:modified xsi:type="dcterms:W3CDTF">2021-09-29T18:56:00Z</dcterms:modified>
</cp:coreProperties>
</file>